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D4C82" w14:paraId="20E1555E" w14:textId="77777777" w:rsidTr="00F12CC9">
        <w:trPr>
          <w:trHeight w:val="636"/>
        </w:trPr>
        <w:tc>
          <w:tcPr>
            <w:tcW w:w="3227" w:type="dxa"/>
          </w:tcPr>
          <w:p w14:paraId="2EC03730" w14:textId="77777777" w:rsidR="003D4C82" w:rsidRPr="006A4D17" w:rsidRDefault="003D4C82" w:rsidP="00F12CC9">
            <w:bookmarkStart w:id="0" w:name="unique_1"/>
            <w:bookmarkStart w:id="1" w:name="_Hlk107001998"/>
            <w:r w:rsidRPr="006A4D17">
              <w:rPr>
                <w:noProof/>
              </w:rPr>
              <w:drawing>
                <wp:anchor distT="0" distB="0" distL="114300" distR="114300" simplePos="0" relativeHeight="251659264" behindDoc="1" locked="0" layoutInCell="1" allowOverlap="1" wp14:anchorId="6EA76280" wp14:editId="267AAC0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F00E091" w14:textId="75BEAA93" w:rsidR="003D4C82" w:rsidRPr="00E540A2" w:rsidRDefault="003D4C82" w:rsidP="003D4C82">
            <w:pPr>
              <w:pStyle w:val="SAPCollateralType"/>
            </w:pPr>
            <w:r>
              <w:t>Test Script</w:t>
            </w:r>
          </w:p>
          <w:p w14:paraId="2FB3D439" w14:textId="37760189" w:rsidR="003D4C82" w:rsidRPr="00CF3F1C" w:rsidRDefault="003D4C82" w:rsidP="003D4C82">
            <w:pPr>
              <w:pStyle w:val="SAPDocumentVersion"/>
            </w:pPr>
            <w:r>
              <w:t>SAP S/4HANA - 05-09-24</w:t>
            </w:r>
          </w:p>
        </w:tc>
      </w:tr>
      <w:tr w:rsidR="003D4C82" w14:paraId="56102694" w14:textId="77777777" w:rsidTr="00F12CC9">
        <w:trPr>
          <w:trHeight w:hRule="exact" w:val="1656"/>
        </w:trPr>
        <w:tc>
          <w:tcPr>
            <w:tcW w:w="3227" w:type="dxa"/>
          </w:tcPr>
          <w:p w14:paraId="7F94B5A3" w14:textId="77777777" w:rsidR="003D4C82" w:rsidRPr="006A4D17" w:rsidRDefault="003D4C82" w:rsidP="00F12CC9"/>
        </w:tc>
        <w:tc>
          <w:tcPr>
            <w:tcW w:w="11340" w:type="dxa"/>
          </w:tcPr>
          <w:p w14:paraId="03557281" w14:textId="4525C953" w:rsidR="003D4C82" w:rsidRDefault="003D4C82" w:rsidP="003D4C82">
            <w:pPr>
              <w:pStyle w:val="SAPMainTitle"/>
            </w:pPr>
            <w:bookmarkStart w:id="2" w:name="maintitle"/>
            <w:r>
              <w:t>Subscription Management with Sales Billing (57Z_DE)</w:t>
            </w:r>
            <w:bookmarkEnd w:id="2"/>
            <w:r w:rsidRPr="00585F3D">
              <w:t xml:space="preserve"> </w:t>
            </w:r>
          </w:p>
          <w:p w14:paraId="00167E68" w14:textId="77777777" w:rsidR="003D4C82" w:rsidRDefault="003D4C82" w:rsidP="00F12CC9"/>
          <w:p w14:paraId="79FC1074" w14:textId="77777777" w:rsidR="003D4C82" w:rsidRPr="00585F3D" w:rsidRDefault="003D4C82" w:rsidP="00F12CC9">
            <w:r w:rsidRPr="00DE3655">
              <w:rPr>
                <w:b/>
                <w:bCs/>
                <w:noProof/>
                <w:szCs w:val="28"/>
              </w:rPr>
              <w:drawing>
                <wp:anchor distT="0" distB="0" distL="114300" distR="114300" simplePos="0" relativeHeight="251660288" behindDoc="1" locked="0" layoutInCell="1" allowOverlap="1" wp14:anchorId="4B258498" wp14:editId="795C9A1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D4C82" w14:paraId="0729E35F" w14:textId="77777777" w:rsidTr="00F12CC9">
        <w:trPr>
          <w:trHeight w:hRule="exact" w:val="481"/>
        </w:trPr>
        <w:tc>
          <w:tcPr>
            <w:tcW w:w="3227" w:type="dxa"/>
          </w:tcPr>
          <w:p w14:paraId="44A4EDBB" w14:textId="77777777" w:rsidR="003D4C82" w:rsidRDefault="003D4C82" w:rsidP="00F12CC9"/>
        </w:tc>
        <w:tc>
          <w:tcPr>
            <w:tcW w:w="11340" w:type="dxa"/>
          </w:tcPr>
          <w:p w14:paraId="06410357" w14:textId="77777777" w:rsidR="003D4C82" w:rsidRDefault="003D4C82" w:rsidP="00F12CC9">
            <w:pPr>
              <w:pStyle w:val="SAPSecurityLevel"/>
              <w:jc w:val="left"/>
            </w:pPr>
            <w:r>
              <w:t>PUBLIC</w:t>
            </w:r>
          </w:p>
        </w:tc>
      </w:tr>
    </w:tbl>
    <w:p w14:paraId="6D0460EA" w14:textId="77777777" w:rsidR="003D4C82" w:rsidRPr="009B6859" w:rsidRDefault="003D4C82" w:rsidP="00B75590">
      <w:pPr>
        <w:pStyle w:val="SAPKeyblockTitle"/>
      </w:pPr>
      <w:r w:rsidRPr="009B6859">
        <w:t>Table of Contents</w:t>
      </w:r>
      <w:r w:rsidRPr="00BE29C5">
        <w:rPr>
          <w:rFonts w:ascii="BentonSans Book" w:hAnsi="BentonSans Book"/>
          <w:noProof/>
          <w:color w:val="000000" w:themeColor="text1"/>
          <w:sz w:val="18"/>
        </w:rPr>
        <w:t xml:space="preserve"> </w:t>
      </w:r>
    </w:p>
    <w:p w14:paraId="6A0837DB" w14:textId="1263EB7C" w:rsidR="003D4C82" w:rsidRDefault="003D4C82">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19816" w:history="1">
        <w:r w:rsidRPr="001234D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Purpose</w:t>
        </w:r>
        <w:r>
          <w:rPr>
            <w:noProof/>
            <w:webHidden/>
          </w:rPr>
          <w:tab/>
        </w:r>
        <w:r>
          <w:rPr>
            <w:noProof/>
            <w:webHidden/>
          </w:rPr>
          <w:fldChar w:fldCharType="begin"/>
        </w:r>
        <w:r>
          <w:rPr>
            <w:noProof/>
            <w:webHidden/>
          </w:rPr>
          <w:instrText xml:space="preserve"> PAGEREF _Toc176419816 \h </w:instrText>
        </w:r>
        <w:r>
          <w:rPr>
            <w:noProof/>
            <w:webHidden/>
          </w:rPr>
        </w:r>
        <w:r>
          <w:rPr>
            <w:noProof/>
            <w:webHidden/>
          </w:rPr>
          <w:fldChar w:fldCharType="separate"/>
        </w:r>
        <w:r>
          <w:rPr>
            <w:noProof/>
            <w:webHidden/>
          </w:rPr>
          <w:t>2</w:t>
        </w:r>
        <w:r>
          <w:rPr>
            <w:noProof/>
            <w:webHidden/>
          </w:rPr>
          <w:fldChar w:fldCharType="end"/>
        </w:r>
      </w:hyperlink>
    </w:p>
    <w:p w14:paraId="5853C0FF" w14:textId="22ADC209" w:rsidR="003D4C82" w:rsidRDefault="003D4C8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817" w:history="1">
        <w:r w:rsidRPr="001234D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Prerequisites</w:t>
        </w:r>
        <w:r>
          <w:rPr>
            <w:noProof/>
            <w:webHidden/>
          </w:rPr>
          <w:tab/>
        </w:r>
        <w:r>
          <w:rPr>
            <w:noProof/>
            <w:webHidden/>
          </w:rPr>
          <w:fldChar w:fldCharType="begin"/>
        </w:r>
        <w:r>
          <w:rPr>
            <w:noProof/>
            <w:webHidden/>
          </w:rPr>
          <w:instrText xml:space="preserve"> PAGEREF _Toc176419817 \h </w:instrText>
        </w:r>
        <w:r>
          <w:rPr>
            <w:noProof/>
            <w:webHidden/>
          </w:rPr>
        </w:r>
        <w:r>
          <w:rPr>
            <w:noProof/>
            <w:webHidden/>
          </w:rPr>
          <w:fldChar w:fldCharType="separate"/>
        </w:r>
        <w:r>
          <w:rPr>
            <w:noProof/>
            <w:webHidden/>
          </w:rPr>
          <w:t>3</w:t>
        </w:r>
        <w:r>
          <w:rPr>
            <w:noProof/>
            <w:webHidden/>
          </w:rPr>
          <w:fldChar w:fldCharType="end"/>
        </w:r>
      </w:hyperlink>
    </w:p>
    <w:p w14:paraId="201FDAD1" w14:textId="4A8FC70F" w:rsidR="003D4C82" w:rsidRDefault="003D4C8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818" w:history="1">
        <w:r w:rsidRPr="001234D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System Access</w:t>
        </w:r>
        <w:r>
          <w:rPr>
            <w:noProof/>
            <w:webHidden/>
          </w:rPr>
          <w:tab/>
        </w:r>
        <w:r>
          <w:rPr>
            <w:noProof/>
            <w:webHidden/>
          </w:rPr>
          <w:fldChar w:fldCharType="begin"/>
        </w:r>
        <w:r>
          <w:rPr>
            <w:noProof/>
            <w:webHidden/>
          </w:rPr>
          <w:instrText xml:space="preserve"> PAGEREF _Toc176419818 \h </w:instrText>
        </w:r>
        <w:r>
          <w:rPr>
            <w:noProof/>
            <w:webHidden/>
          </w:rPr>
        </w:r>
        <w:r>
          <w:rPr>
            <w:noProof/>
            <w:webHidden/>
          </w:rPr>
          <w:fldChar w:fldCharType="separate"/>
        </w:r>
        <w:r>
          <w:rPr>
            <w:noProof/>
            <w:webHidden/>
          </w:rPr>
          <w:t>3</w:t>
        </w:r>
        <w:r>
          <w:rPr>
            <w:noProof/>
            <w:webHidden/>
          </w:rPr>
          <w:fldChar w:fldCharType="end"/>
        </w:r>
      </w:hyperlink>
    </w:p>
    <w:p w14:paraId="011A5826" w14:textId="59D59CFF" w:rsidR="003D4C82" w:rsidRDefault="003D4C8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819" w:history="1">
        <w:r w:rsidRPr="001234D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Roles</w:t>
        </w:r>
        <w:r>
          <w:rPr>
            <w:noProof/>
            <w:webHidden/>
          </w:rPr>
          <w:tab/>
        </w:r>
        <w:r>
          <w:rPr>
            <w:noProof/>
            <w:webHidden/>
          </w:rPr>
          <w:fldChar w:fldCharType="begin"/>
        </w:r>
        <w:r>
          <w:rPr>
            <w:noProof/>
            <w:webHidden/>
          </w:rPr>
          <w:instrText xml:space="preserve"> PAGEREF _Toc176419819 \h </w:instrText>
        </w:r>
        <w:r>
          <w:rPr>
            <w:noProof/>
            <w:webHidden/>
          </w:rPr>
        </w:r>
        <w:r>
          <w:rPr>
            <w:noProof/>
            <w:webHidden/>
          </w:rPr>
          <w:fldChar w:fldCharType="separate"/>
        </w:r>
        <w:r>
          <w:rPr>
            <w:noProof/>
            <w:webHidden/>
          </w:rPr>
          <w:t>3</w:t>
        </w:r>
        <w:r>
          <w:rPr>
            <w:noProof/>
            <w:webHidden/>
          </w:rPr>
          <w:fldChar w:fldCharType="end"/>
        </w:r>
      </w:hyperlink>
    </w:p>
    <w:p w14:paraId="6AB46392" w14:textId="36677285" w:rsidR="003D4C82" w:rsidRDefault="003D4C8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820" w:history="1">
        <w:r w:rsidRPr="001234D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Master Data, Organizational Data, and Other Data</w:t>
        </w:r>
        <w:r>
          <w:rPr>
            <w:noProof/>
            <w:webHidden/>
          </w:rPr>
          <w:tab/>
        </w:r>
        <w:r>
          <w:rPr>
            <w:noProof/>
            <w:webHidden/>
          </w:rPr>
          <w:fldChar w:fldCharType="begin"/>
        </w:r>
        <w:r>
          <w:rPr>
            <w:noProof/>
            <w:webHidden/>
          </w:rPr>
          <w:instrText xml:space="preserve"> PAGEREF _Toc176419820 \h </w:instrText>
        </w:r>
        <w:r>
          <w:rPr>
            <w:noProof/>
            <w:webHidden/>
          </w:rPr>
        </w:r>
        <w:r>
          <w:rPr>
            <w:noProof/>
            <w:webHidden/>
          </w:rPr>
          <w:fldChar w:fldCharType="separate"/>
        </w:r>
        <w:r>
          <w:rPr>
            <w:noProof/>
            <w:webHidden/>
          </w:rPr>
          <w:t>3</w:t>
        </w:r>
        <w:r>
          <w:rPr>
            <w:noProof/>
            <w:webHidden/>
          </w:rPr>
          <w:fldChar w:fldCharType="end"/>
        </w:r>
      </w:hyperlink>
    </w:p>
    <w:p w14:paraId="255CD9F8" w14:textId="7966EAAE" w:rsidR="003D4C82" w:rsidRDefault="003D4C8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821" w:history="1">
        <w:r w:rsidRPr="001234D7">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Additional Manual Configuration (Set-up Instructions Guide)</w:t>
        </w:r>
        <w:r>
          <w:rPr>
            <w:noProof/>
            <w:webHidden/>
          </w:rPr>
          <w:tab/>
        </w:r>
        <w:r>
          <w:rPr>
            <w:noProof/>
            <w:webHidden/>
          </w:rPr>
          <w:fldChar w:fldCharType="begin"/>
        </w:r>
        <w:r>
          <w:rPr>
            <w:noProof/>
            <w:webHidden/>
          </w:rPr>
          <w:instrText xml:space="preserve"> PAGEREF _Toc176419821 \h </w:instrText>
        </w:r>
        <w:r>
          <w:rPr>
            <w:noProof/>
            <w:webHidden/>
          </w:rPr>
        </w:r>
        <w:r>
          <w:rPr>
            <w:noProof/>
            <w:webHidden/>
          </w:rPr>
          <w:fldChar w:fldCharType="separate"/>
        </w:r>
        <w:r>
          <w:rPr>
            <w:noProof/>
            <w:webHidden/>
          </w:rPr>
          <w:t>4</w:t>
        </w:r>
        <w:r>
          <w:rPr>
            <w:noProof/>
            <w:webHidden/>
          </w:rPr>
          <w:fldChar w:fldCharType="end"/>
        </w:r>
      </w:hyperlink>
    </w:p>
    <w:p w14:paraId="7622BCAF" w14:textId="28400ECA" w:rsidR="003D4C82" w:rsidRDefault="003D4C8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822" w:history="1">
        <w:r w:rsidRPr="001234D7">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Settings for Provider Contract</w:t>
        </w:r>
        <w:r>
          <w:rPr>
            <w:noProof/>
            <w:webHidden/>
          </w:rPr>
          <w:tab/>
        </w:r>
        <w:r>
          <w:rPr>
            <w:noProof/>
            <w:webHidden/>
          </w:rPr>
          <w:fldChar w:fldCharType="begin"/>
        </w:r>
        <w:r>
          <w:rPr>
            <w:noProof/>
            <w:webHidden/>
          </w:rPr>
          <w:instrText xml:space="preserve"> PAGEREF _Toc176419822 \h </w:instrText>
        </w:r>
        <w:r>
          <w:rPr>
            <w:noProof/>
            <w:webHidden/>
          </w:rPr>
        </w:r>
        <w:r>
          <w:rPr>
            <w:noProof/>
            <w:webHidden/>
          </w:rPr>
          <w:fldChar w:fldCharType="separate"/>
        </w:r>
        <w:r>
          <w:rPr>
            <w:noProof/>
            <w:webHidden/>
          </w:rPr>
          <w:t>4</w:t>
        </w:r>
        <w:r>
          <w:rPr>
            <w:noProof/>
            <w:webHidden/>
          </w:rPr>
          <w:fldChar w:fldCharType="end"/>
        </w:r>
      </w:hyperlink>
    </w:p>
    <w:p w14:paraId="2DAD6B41" w14:textId="35D56A92" w:rsidR="003D4C82" w:rsidRDefault="003D4C8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823" w:history="1">
        <w:r w:rsidRPr="001234D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Overview Table</w:t>
        </w:r>
        <w:r>
          <w:rPr>
            <w:noProof/>
            <w:webHidden/>
          </w:rPr>
          <w:tab/>
        </w:r>
        <w:r>
          <w:rPr>
            <w:noProof/>
            <w:webHidden/>
          </w:rPr>
          <w:fldChar w:fldCharType="begin"/>
        </w:r>
        <w:r>
          <w:rPr>
            <w:noProof/>
            <w:webHidden/>
          </w:rPr>
          <w:instrText xml:space="preserve"> PAGEREF _Toc176419823 \h </w:instrText>
        </w:r>
        <w:r>
          <w:rPr>
            <w:noProof/>
            <w:webHidden/>
          </w:rPr>
        </w:r>
        <w:r>
          <w:rPr>
            <w:noProof/>
            <w:webHidden/>
          </w:rPr>
          <w:fldChar w:fldCharType="separate"/>
        </w:r>
        <w:r>
          <w:rPr>
            <w:noProof/>
            <w:webHidden/>
          </w:rPr>
          <w:t>6</w:t>
        </w:r>
        <w:r>
          <w:rPr>
            <w:noProof/>
            <w:webHidden/>
          </w:rPr>
          <w:fldChar w:fldCharType="end"/>
        </w:r>
      </w:hyperlink>
    </w:p>
    <w:p w14:paraId="70F862D2" w14:textId="07E9D909" w:rsidR="003D4C82" w:rsidRDefault="003D4C8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824" w:history="1">
        <w:r w:rsidRPr="001234D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Test Procedures</w:t>
        </w:r>
        <w:r>
          <w:rPr>
            <w:noProof/>
            <w:webHidden/>
          </w:rPr>
          <w:tab/>
        </w:r>
        <w:r>
          <w:rPr>
            <w:noProof/>
            <w:webHidden/>
          </w:rPr>
          <w:fldChar w:fldCharType="begin"/>
        </w:r>
        <w:r>
          <w:rPr>
            <w:noProof/>
            <w:webHidden/>
          </w:rPr>
          <w:instrText xml:space="preserve"> PAGEREF _Toc176419824 \h </w:instrText>
        </w:r>
        <w:r>
          <w:rPr>
            <w:noProof/>
            <w:webHidden/>
          </w:rPr>
        </w:r>
        <w:r>
          <w:rPr>
            <w:noProof/>
            <w:webHidden/>
          </w:rPr>
          <w:fldChar w:fldCharType="separate"/>
        </w:r>
        <w:r>
          <w:rPr>
            <w:noProof/>
            <w:webHidden/>
          </w:rPr>
          <w:t>7</w:t>
        </w:r>
        <w:r>
          <w:rPr>
            <w:noProof/>
            <w:webHidden/>
          </w:rPr>
          <w:fldChar w:fldCharType="end"/>
        </w:r>
      </w:hyperlink>
    </w:p>
    <w:p w14:paraId="03F3F3B3" w14:textId="47D66E51" w:rsidR="003D4C82" w:rsidRDefault="003D4C8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825" w:history="1">
        <w:r w:rsidRPr="001234D7">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Manage Subscription Billing</w:t>
        </w:r>
        <w:r>
          <w:rPr>
            <w:noProof/>
            <w:webHidden/>
          </w:rPr>
          <w:tab/>
        </w:r>
        <w:r>
          <w:rPr>
            <w:noProof/>
            <w:webHidden/>
          </w:rPr>
          <w:fldChar w:fldCharType="begin"/>
        </w:r>
        <w:r>
          <w:rPr>
            <w:noProof/>
            <w:webHidden/>
          </w:rPr>
          <w:instrText xml:space="preserve"> PAGEREF _Toc176419825 \h </w:instrText>
        </w:r>
        <w:r>
          <w:rPr>
            <w:noProof/>
            <w:webHidden/>
          </w:rPr>
        </w:r>
        <w:r>
          <w:rPr>
            <w:noProof/>
            <w:webHidden/>
          </w:rPr>
          <w:fldChar w:fldCharType="separate"/>
        </w:r>
        <w:r>
          <w:rPr>
            <w:noProof/>
            <w:webHidden/>
          </w:rPr>
          <w:t>7</w:t>
        </w:r>
        <w:r>
          <w:rPr>
            <w:noProof/>
            <w:webHidden/>
          </w:rPr>
          <w:fldChar w:fldCharType="end"/>
        </w:r>
      </w:hyperlink>
    </w:p>
    <w:p w14:paraId="40D8D299" w14:textId="72763BEC" w:rsidR="003D4C82" w:rsidRDefault="003D4C8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826" w:history="1">
        <w:r w:rsidRPr="001234D7">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Display Subscription in SAP Subscription Billing</w:t>
        </w:r>
        <w:r>
          <w:rPr>
            <w:noProof/>
            <w:webHidden/>
          </w:rPr>
          <w:tab/>
        </w:r>
        <w:r>
          <w:rPr>
            <w:noProof/>
            <w:webHidden/>
          </w:rPr>
          <w:fldChar w:fldCharType="begin"/>
        </w:r>
        <w:r>
          <w:rPr>
            <w:noProof/>
            <w:webHidden/>
          </w:rPr>
          <w:instrText xml:space="preserve"> PAGEREF _Toc176419826 \h </w:instrText>
        </w:r>
        <w:r>
          <w:rPr>
            <w:noProof/>
            <w:webHidden/>
          </w:rPr>
        </w:r>
        <w:r>
          <w:rPr>
            <w:noProof/>
            <w:webHidden/>
          </w:rPr>
          <w:fldChar w:fldCharType="separate"/>
        </w:r>
        <w:r>
          <w:rPr>
            <w:noProof/>
            <w:webHidden/>
          </w:rPr>
          <w:t>7</w:t>
        </w:r>
        <w:r>
          <w:rPr>
            <w:noProof/>
            <w:webHidden/>
          </w:rPr>
          <w:fldChar w:fldCharType="end"/>
        </w:r>
      </w:hyperlink>
    </w:p>
    <w:p w14:paraId="591416BD" w14:textId="55E5B117" w:rsidR="003D4C82" w:rsidRDefault="003D4C8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827" w:history="1">
        <w:r w:rsidRPr="001234D7">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Display Provider Contract</w:t>
        </w:r>
        <w:r>
          <w:rPr>
            <w:noProof/>
            <w:webHidden/>
          </w:rPr>
          <w:tab/>
        </w:r>
        <w:r>
          <w:rPr>
            <w:noProof/>
            <w:webHidden/>
          </w:rPr>
          <w:fldChar w:fldCharType="begin"/>
        </w:r>
        <w:r>
          <w:rPr>
            <w:noProof/>
            <w:webHidden/>
          </w:rPr>
          <w:instrText xml:space="preserve"> PAGEREF _Toc176419827 \h </w:instrText>
        </w:r>
        <w:r>
          <w:rPr>
            <w:noProof/>
            <w:webHidden/>
          </w:rPr>
        </w:r>
        <w:r>
          <w:rPr>
            <w:noProof/>
            <w:webHidden/>
          </w:rPr>
          <w:fldChar w:fldCharType="separate"/>
        </w:r>
        <w:r>
          <w:rPr>
            <w:noProof/>
            <w:webHidden/>
          </w:rPr>
          <w:t>9</w:t>
        </w:r>
        <w:r>
          <w:rPr>
            <w:noProof/>
            <w:webHidden/>
          </w:rPr>
          <w:fldChar w:fldCharType="end"/>
        </w:r>
      </w:hyperlink>
    </w:p>
    <w:p w14:paraId="72B944B9" w14:textId="70D6B31E" w:rsidR="003D4C82" w:rsidRDefault="003D4C8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828" w:history="1">
        <w:r w:rsidRPr="001234D7">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Display Pre-Bill in SAP Subscription Billing</w:t>
        </w:r>
        <w:r>
          <w:rPr>
            <w:noProof/>
            <w:webHidden/>
          </w:rPr>
          <w:tab/>
        </w:r>
        <w:r>
          <w:rPr>
            <w:noProof/>
            <w:webHidden/>
          </w:rPr>
          <w:fldChar w:fldCharType="begin"/>
        </w:r>
        <w:r>
          <w:rPr>
            <w:noProof/>
            <w:webHidden/>
          </w:rPr>
          <w:instrText xml:space="preserve"> PAGEREF _Toc176419828 \h </w:instrText>
        </w:r>
        <w:r>
          <w:rPr>
            <w:noProof/>
            <w:webHidden/>
          </w:rPr>
        </w:r>
        <w:r>
          <w:rPr>
            <w:noProof/>
            <w:webHidden/>
          </w:rPr>
          <w:fldChar w:fldCharType="separate"/>
        </w:r>
        <w:r>
          <w:rPr>
            <w:noProof/>
            <w:webHidden/>
          </w:rPr>
          <w:t>10</w:t>
        </w:r>
        <w:r>
          <w:rPr>
            <w:noProof/>
            <w:webHidden/>
          </w:rPr>
          <w:fldChar w:fldCharType="end"/>
        </w:r>
      </w:hyperlink>
    </w:p>
    <w:p w14:paraId="488E54E8" w14:textId="2CCF3582" w:rsidR="003D4C82" w:rsidRDefault="003D4C8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829" w:history="1">
        <w:r w:rsidRPr="001234D7">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Manage Billing Document</w:t>
        </w:r>
        <w:r>
          <w:rPr>
            <w:noProof/>
            <w:webHidden/>
          </w:rPr>
          <w:tab/>
        </w:r>
        <w:r>
          <w:rPr>
            <w:noProof/>
            <w:webHidden/>
          </w:rPr>
          <w:fldChar w:fldCharType="begin"/>
        </w:r>
        <w:r>
          <w:rPr>
            <w:noProof/>
            <w:webHidden/>
          </w:rPr>
          <w:instrText xml:space="preserve"> PAGEREF _Toc176419829 \h </w:instrText>
        </w:r>
        <w:r>
          <w:rPr>
            <w:noProof/>
            <w:webHidden/>
          </w:rPr>
        </w:r>
        <w:r>
          <w:rPr>
            <w:noProof/>
            <w:webHidden/>
          </w:rPr>
          <w:fldChar w:fldCharType="separate"/>
        </w:r>
        <w:r>
          <w:rPr>
            <w:noProof/>
            <w:webHidden/>
          </w:rPr>
          <w:t>11</w:t>
        </w:r>
        <w:r>
          <w:rPr>
            <w:noProof/>
            <w:webHidden/>
          </w:rPr>
          <w:fldChar w:fldCharType="end"/>
        </w:r>
      </w:hyperlink>
    </w:p>
    <w:p w14:paraId="175C311C" w14:textId="72EB0220" w:rsidR="003D4C82" w:rsidRDefault="003D4C8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830" w:history="1">
        <w:r w:rsidRPr="001234D7">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Display Billing Document Request</w:t>
        </w:r>
        <w:r>
          <w:rPr>
            <w:noProof/>
            <w:webHidden/>
          </w:rPr>
          <w:tab/>
        </w:r>
        <w:r>
          <w:rPr>
            <w:noProof/>
            <w:webHidden/>
          </w:rPr>
          <w:fldChar w:fldCharType="begin"/>
        </w:r>
        <w:r>
          <w:rPr>
            <w:noProof/>
            <w:webHidden/>
          </w:rPr>
          <w:instrText xml:space="preserve"> PAGEREF _Toc176419830 \h </w:instrText>
        </w:r>
        <w:r>
          <w:rPr>
            <w:noProof/>
            <w:webHidden/>
          </w:rPr>
        </w:r>
        <w:r>
          <w:rPr>
            <w:noProof/>
            <w:webHidden/>
          </w:rPr>
          <w:fldChar w:fldCharType="separate"/>
        </w:r>
        <w:r>
          <w:rPr>
            <w:noProof/>
            <w:webHidden/>
          </w:rPr>
          <w:t>11</w:t>
        </w:r>
        <w:r>
          <w:rPr>
            <w:noProof/>
            <w:webHidden/>
          </w:rPr>
          <w:fldChar w:fldCharType="end"/>
        </w:r>
      </w:hyperlink>
    </w:p>
    <w:p w14:paraId="46D4B711" w14:textId="4C87B5FD" w:rsidR="003D4C82" w:rsidRDefault="003D4C8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831" w:history="1">
        <w:r w:rsidRPr="001234D7">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Create Billing Document</w:t>
        </w:r>
        <w:r>
          <w:rPr>
            <w:noProof/>
            <w:webHidden/>
          </w:rPr>
          <w:tab/>
        </w:r>
        <w:r>
          <w:rPr>
            <w:noProof/>
            <w:webHidden/>
          </w:rPr>
          <w:fldChar w:fldCharType="begin"/>
        </w:r>
        <w:r>
          <w:rPr>
            <w:noProof/>
            <w:webHidden/>
          </w:rPr>
          <w:instrText xml:space="preserve"> PAGEREF _Toc176419831 \h </w:instrText>
        </w:r>
        <w:r>
          <w:rPr>
            <w:noProof/>
            <w:webHidden/>
          </w:rPr>
        </w:r>
        <w:r>
          <w:rPr>
            <w:noProof/>
            <w:webHidden/>
          </w:rPr>
          <w:fldChar w:fldCharType="separate"/>
        </w:r>
        <w:r>
          <w:rPr>
            <w:noProof/>
            <w:webHidden/>
          </w:rPr>
          <w:t>12</w:t>
        </w:r>
        <w:r>
          <w:rPr>
            <w:noProof/>
            <w:webHidden/>
          </w:rPr>
          <w:fldChar w:fldCharType="end"/>
        </w:r>
      </w:hyperlink>
    </w:p>
    <w:p w14:paraId="697FF458" w14:textId="57A66C53" w:rsidR="003D4C82" w:rsidRDefault="003D4C8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832" w:history="1">
        <w:r w:rsidRPr="001234D7">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1234D7">
          <w:rPr>
            <w:rStyle w:val="Hyperlink"/>
            <w:noProof/>
          </w:rPr>
          <w:t>Display Billing Document</w:t>
        </w:r>
        <w:r>
          <w:rPr>
            <w:noProof/>
            <w:webHidden/>
          </w:rPr>
          <w:tab/>
        </w:r>
        <w:r>
          <w:rPr>
            <w:noProof/>
            <w:webHidden/>
          </w:rPr>
          <w:fldChar w:fldCharType="begin"/>
        </w:r>
        <w:r>
          <w:rPr>
            <w:noProof/>
            <w:webHidden/>
          </w:rPr>
          <w:instrText xml:space="preserve"> PAGEREF _Toc176419832 \h </w:instrText>
        </w:r>
        <w:r>
          <w:rPr>
            <w:noProof/>
            <w:webHidden/>
          </w:rPr>
        </w:r>
        <w:r>
          <w:rPr>
            <w:noProof/>
            <w:webHidden/>
          </w:rPr>
          <w:fldChar w:fldCharType="separate"/>
        </w:r>
        <w:r>
          <w:rPr>
            <w:noProof/>
            <w:webHidden/>
          </w:rPr>
          <w:t>14</w:t>
        </w:r>
        <w:r>
          <w:rPr>
            <w:noProof/>
            <w:webHidden/>
          </w:rPr>
          <w:fldChar w:fldCharType="end"/>
        </w:r>
      </w:hyperlink>
    </w:p>
    <w:p w14:paraId="17DDF687" w14:textId="6CCDC6C2" w:rsidR="003D4C82" w:rsidRPr="00FE477D" w:rsidRDefault="003D4C82" w:rsidP="00B75590">
      <w:r>
        <w:fldChar w:fldCharType="end"/>
      </w:r>
    </w:p>
    <w:p w14:paraId="394767CB" w14:textId="77777777" w:rsidR="003D4C82" w:rsidRDefault="003D4C82" w:rsidP="00B75590"/>
    <w:bookmarkEnd w:id="1"/>
    <w:p w14:paraId="0365ACEB" w14:textId="77777777" w:rsidR="003D4C82" w:rsidRDefault="003D4C82"/>
    <w:p w14:paraId="6F0ECE21" w14:textId="77777777" w:rsidR="0056683A" w:rsidRDefault="003D4C82">
      <w:pPr>
        <w:pStyle w:val="Heading1"/>
      </w:pPr>
      <w:bookmarkStart w:id="3" w:name="_Toc176419816"/>
      <w:r>
        <w:lastRenderedPageBreak/>
        <w:t>Purpose</w:t>
      </w:r>
      <w:bookmarkEnd w:id="0"/>
      <w:bookmarkEnd w:id="3"/>
    </w:p>
    <w:p w14:paraId="2606AB0C" w14:textId="77777777" w:rsidR="0056683A" w:rsidRDefault="003D4C82">
      <w:r>
        <w:t>SAP Subscription Billing provides a simplified, automated approach to manage and bill your subscriptions. SAP S/</w:t>
      </w:r>
      <w:r>
        <w:rPr>
          <w:rStyle w:val="italic"/>
        </w:rPr>
        <w:t>4HANA</w:t>
      </w:r>
      <w:r>
        <w:t xml:space="preserve"> offers innovative financial processes for invoicing, accounting, and controlling. This scenario unites the capabilities of both solutions to establish an integrated subscription management process.</w:t>
      </w:r>
    </w:p>
    <w:p w14:paraId="68DCA3EE" w14:textId="77777777" w:rsidR="0056683A" w:rsidRDefault="003D4C82">
      <w:r>
        <w:t>Subscriptions are created in SAP Subscription Billing. SAP Subscription Billing manages the subscription life cycle, charges recurring rates, prices usage data, and prepares the billing data at the end of each billing cycle. The billing data is forwarded to SAP S/</w:t>
      </w:r>
      <w:r>
        <w:rPr>
          <w:rStyle w:val="italic"/>
        </w:rPr>
        <w:t>4HANA</w:t>
      </w:r>
      <w:r>
        <w:t xml:space="preserve"> sales billing where tax amounts are added and the invoice is created.</w:t>
      </w:r>
    </w:p>
    <w:p w14:paraId="7389C09E" w14:textId="77777777" w:rsidR="0056683A" w:rsidRDefault="003D4C82">
      <w:r>
        <w:t>The invoiced amounts are then available in receivable management, accounts receivable and controlling.</w:t>
      </w:r>
    </w:p>
    <w:p w14:paraId="06AF6177" w14:textId="77777777" w:rsidR="0056683A" w:rsidRDefault="003D4C8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13AD3A5" w14:textId="77777777" w:rsidR="0056683A" w:rsidRDefault="0056683A"/>
    <w:tbl>
      <w:tblPr>
        <w:tblStyle w:val="SAPNote"/>
        <w:tblW w:w="4975" w:type="pct"/>
        <w:tblLook w:val="0480" w:firstRow="0" w:lastRow="0" w:firstColumn="1" w:lastColumn="0" w:noHBand="0" w:noVBand="1"/>
      </w:tblPr>
      <w:tblGrid>
        <w:gridCol w:w="14195"/>
      </w:tblGrid>
      <w:tr w:rsidR="0056683A" w14:paraId="6B2458A6" w14:textId="77777777" w:rsidTr="003D4C82">
        <w:tc>
          <w:tcPr>
            <w:tcW w:w="0" w:type="auto"/>
          </w:tcPr>
          <w:p w14:paraId="18D62A60" w14:textId="77777777" w:rsidR="0056683A" w:rsidRDefault="003D4C8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C69C5D9" w14:textId="77777777" w:rsidR="0056683A" w:rsidRDefault="003D4C82">
      <w:pPr>
        <w:pStyle w:val="Heading1"/>
      </w:pPr>
      <w:bookmarkStart w:id="4" w:name="unique_2"/>
      <w:bookmarkStart w:id="5" w:name="_Toc176419817"/>
      <w:r>
        <w:lastRenderedPageBreak/>
        <w:t>Prerequisites</w:t>
      </w:r>
      <w:bookmarkEnd w:id="4"/>
      <w:bookmarkEnd w:id="5"/>
    </w:p>
    <w:p w14:paraId="30D80540" w14:textId="77777777" w:rsidR="0056683A" w:rsidRDefault="003D4C82">
      <w:r>
        <w:t>This section summarizes all the prerequisites for conducting the test in terms of systems, users, master data, organizational data, other test data and business conditions.</w:t>
      </w:r>
    </w:p>
    <w:p w14:paraId="6A4E45FC" w14:textId="77777777" w:rsidR="0056683A" w:rsidRDefault="003D4C82">
      <w:pPr>
        <w:pStyle w:val="Heading2"/>
      </w:pPr>
      <w:bookmarkStart w:id="6" w:name="unique_3"/>
      <w:bookmarkStart w:id="7" w:name="_Toc176419818"/>
      <w:r>
        <w:t>System Access</w:t>
      </w:r>
      <w:bookmarkEnd w:id="6"/>
      <w:bookmarkEnd w:id="7"/>
    </w:p>
    <w:p w14:paraId="57DFB74D" w14:textId="77777777" w:rsidR="0056683A" w:rsidRDefault="003D4C82">
      <w:r>
        <w:t>The test should be conducted with the following system:</w:t>
      </w:r>
    </w:p>
    <w:tbl>
      <w:tblPr>
        <w:tblStyle w:val="SAPNote"/>
        <w:tblW w:w="4975" w:type="pct"/>
        <w:tblLook w:val="0480" w:firstRow="0" w:lastRow="0" w:firstColumn="1" w:lastColumn="0" w:noHBand="0" w:noVBand="1"/>
      </w:tblPr>
      <w:tblGrid>
        <w:gridCol w:w="14195"/>
      </w:tblGrid>
      <w:tr w:rsidR="0056683A" w14:paraId="45CBC898" w14:textId="77777777" w:rsidTr="003D4C82">
        <w:tc>
          <w:tcPr>
            <w:tcW w:w="0" w:type="auto"/>
          </w:tcPr>
          <w:p w14:paraId="3C87EE3F" w14:textId="77777777" w:rsidR="0056683A" w:rsidRDefault="003D4C82">
            <w:r>
              <w:rPr>
                <w:rStyle w:val="SAPEmphasis"/>
              </w:rPr>
              <w:t xml:space="preserve">Note </w:t>
            </w:r>
            <w:r>
              <w:t>For system details contact your System Administrator.</w:t>
            </w:r>
          </w:p>
        </w:tc>
      </w:tr>
    </w:tbl>
    <w:p w14:paraId="35DB43AA" w14:textId="77777777" w:rsidR="003D4C82" w:rsidRDefault="003D4C82">
      <w:pPr>
        <w:spacing w:before="0" w:after="0"/>
        <w:rPr>
          <w:vanish/>
        </w:rPr>
      </w:pPr>
    </w:p>
    <w:tbl>
      <w:tblPr>
        <w:tblStyle w:val="SAPStandardTable"/>
        <w:tblW w:w="5000" w:type="pct"/>
        <w:tblInd w:w="3" w:type="dxa"/>
        <w:tblLook w:val="0620" w:firstRow="1" w:lastRow="0" w:firstColumn="0" w:lastColumn="0" w:noHBand="1" w:noVBand="1"/>
      </w:tblPr>
      <w:tblGrid>
        <w:gridCol w:w="2047"/>
        <w:gridCol w:w="12257"/>
      </w:tblGrid>
      <w:tr w:rsidR="0056683A" w:rsidRPr="003D4C82" w14:paraId="326FD24C" w14:textId="77777777" w:rsidTr="003D4C82">
        <w:trPr>
          <w:cnfStyle w:val="100000000000" w:firstRow="1" w:lastRow="0" w:firstColumn="0" w:lastColumn="0" w:oddVBand="0" w:evenVBand="0" w:oddHBand="0" w:evenHBand="0" w:firstRowFirstColumn="0" w:firstRowLastColumn="0" w:lastRowFirstColumn="0" w:lastRowLastColumn="0"/>
        </w:trPr>
        <w:tc>
          <w:tcPr>
            <w:tcW w:w="0" w:type="auto"/>
          </w:tcPr>
          <w:p w14:paraId="37BF9F6F" w14:textId="77777777" w:rsidR="0056683A" w:rsidRPr="003D4C82" w:rsidRDefault="003D4C82">
            <w:pPr>
              <w:pStyle w:val="SAPTableHeader"/>
              <w:rPr>
                <w:sz w:val="16"/>
              </w:rPr>
            </w:pPr>
            <w:r w:rsidRPr="003D4C82">
              <w:rPr>
                <w:rStyle w:val="SAPEmphasis"/>
                <w:sz w:val="16"/>
              </w:rPr>
              <w:t>System</w:t>
            </w:r>
          </w:p>
        </w:tc>
        <w:tc>
          <w:tcPr>
            <w:tcW w:w="0" w:type="auto"/>
          </w:tcPr>
          <w:p w14:paraId="4D543486" w14:textId="77777777" w:rsidR="0056683A" w:rsidRPr="003D4C82" w:rsidRDefault="003D4C82">
            <w:pPr>
              <w:pStyle w:val="SAPTableHeader"/>
              <w:rPr>
                <w:sz w:val="16"/>
              </w:rPr>
            </w:pPr>
            <w:r w:rsidRPr="003D4C82">
              <w:rPr>
                <w:rStyle w:val="SAPEmphasis"/>
                <w:sz w:val="16"/>
              </w:rPr>
              <w:t>Details</w:t>
            </w:r>
          </w:p>
        </w:tc>
      </w:tr>
      <w:tr w:rsidR="0056683A" w:rsidRPr="003D4C82" w14:paraId="648E4F96" w14:textId="77777777" w:rsidTr="003D4C82">
        <w:tc>
          <w:tcPr>
            <w:tcW w:w="0" w:type="auto"/>
          </w:tcPr>
          <w:p w14:paraId="06E36A61" w14:textId="77777777" w:rsidR="0056683A" w:rsidRPr="003D4C82" w:rsidRDefault="003D4C82">
            <w:pPr>
              <w:rPr>
                <w:sz w:val="16"/>
              </w:rPr>
            </w:pPr>
            <w:r w:rsidRPr="003D4C82">
              <w:rPr>
                <w:sz w:val="16"/>
              </w:rPr>
              <w:t>SAP S/4HANA System</w:t>
            </w:r>
          </w:p>
        </w:tc>
        <w:tc>
          <w:tcPr>
            <w:tcW w:w="0" w:type="auto"/>
          </w:tcPr>
          <w:p w14:paraId="5D74CAA0" w14:textId="77777777" w:rsidR="0056683A" w:rsidRPr="003D4C82" w:rsidRDefault="003D4C82">
            <w:pPr>
              <w:rPr>
                <w:sz w:val="16"/>
              </w:rPr>
            </w:pPr>
            <w:r w:rsidRPr="003D4C82">
              <w:rPr>
                <w:sz w:val="16"/>
              </w:rPr>
              <w:t>Accessible via SAP Fiori launchpad. Your system administrator provides you with the URL to access the various apps assigned to your role.</w:t>
            </w:r>
          </w:p>
        </w:tc>
      </w:tr>
      <w:tr w:rsidR="0056683A" w:rsidRPr="003D4C82" w14:paraId="5DA566C5" w14:textId="77777777" w:rsidTr="003D4C82">
        <w:tc>
          <w:tcPr>
            <w:tcW w:w="0" w:type="auto"/>
          </w:tcPr>
          <w:p w14:paraId="42902A2C" w14:textId="77777777" w:rsidR="0056683A" w:rsidRPr="003D4C82" w:rsidRDefault="003D4C82">
            <w:pPr>
              <w:rPr>
                <w:sz w:val="16"/>
              </w:rPr>
            </w:pPr>
            <w:r w:rsidRPr="003D4C82">
              <w:rPr>
                <w:sz w:val="16"/>
              </w:rPr>
              <w:t>SAP Platform</w:t>
            </w:r>
          </w:p>
        </w:tc>
        <w:tc>
          <w:tcPr>
            <w:tcW w:w="0" w:type="auto"/>
          </w:tcPr>
          <w:p w14:paraId="2FAEBD6A" w14:textId="77777777" w:rsidR="0056683A" w:rsidRPr="003D4C82" w:rsidRDefault="003D4C82">
            <w:pPr>
              <w:rPr>
                <w:sz w:val="16"/>
              </w:rPr>
            </w:pPr>
            <w:r w:rsidRPr="003D4C82">
              <w:rPr>
                <w:sz w:val="16"/>
              </w:rPr>
              <w:t xml:space="preserve">Your System administrator provides you with URL and login </w:t>
            </w:r>
            <w:r w:rsidRPr="003D4C82">
              <w:rPr>
                <w:sz w:val="16"/>
              </w:rPr>
              <w:t>details.</w:t>
            </w:r>
          </w:p>
        </w:tc>
      </w:tr>
    </w:tbl>
    <w:p w14:paraId="2D64768C" w14:textId="77777777" w:rsidR="0056683A" w:rsidRDefault="003D4C82">
      <w:pPr>
        <w:pStyle w:val="Heading2"/>
      </w:pPr>
      <w:bookmarkStart w:id="8" w:name="unique_4"/>
      <w:bookmarkStart w:id="9" w:name="_Toc176419819"/>
      <w:r>
        <w:t>Roles</w:t>
      </w:r>
      <w:bookmarkEnd w:id="8"/>
      <w:bookmarkEnd w:id="9"/>
    </w:p>
    <w:p w14:paraId="0224B0AE" w14:textId="77777777" w:rsidR="0056683A" w:rsidRDefault="003D4C82">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49AB231" w14:textId="77777777" w:rsidR="0056683A" w:rsidRDefault="0056683A"/>
    <w:tbl>
      <w:tblPr>
        <w:tblStyle w:val="SAPNote"/>
        <w:tblW w:w="4975" w:type="pct"/>
        <w:tblLook w:val="0480" w:firstRow="0" w:lastRow="0" w:firstColumn="1" w:lastColumn="0" w:noHBand="0" w:noVBand="1"/>
      </w:tblPr>
      <w:tblGrid>
        <w:gridCol w:w="14195"/>
      </w:tblGrid>
      <w:tr w:rsidR="0056683A" w14:paraId="50E2C6AE" w14:textId="77777777" w:rsidTr="003D4C82">
        <w:tc>
          <w:tcPr>
            <w:tcW w:w="0" w:type="auto"/>
          </w:tcPr>
          <w:p w14:paraId="7EB67103" w14:textId="77777777" w:rsidR="003D4C82" w:rsidRDefault="003D4C82">
            <w:r>
              <w:rPr>
                <w:rStyle w:val="SAPEmphasis"/>
              </w:rPr>
              <w:t xml:space="preserve">Note </w:t>
            </w:r>
            <w:r>
              <w:t>These roles or spaces are examples provided by SAP. You can use them as templates to create your own roles or spaces.</w:t>
            </w:r>
          </w:p>
          <w:p w14:paraId="6C8BF92B" w14:textId="63A4E5DC" w:rsidR="0056683A" w:rsidRDefault="003D4C8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6ECD5F5" w14:textId="77777777" w:rsidR="003D4C82" w:rsidRDefault="003D4C82">
      <w:pPr>
        <w:spacing w:before="0" w:after="0"/>
        <w:rPr>
          <w:vanish/>
        </w:rPr>
      </w:pPr>
    </w:p>
    <w:tbl>
      <w:tblPr>
        <w:tblStyle w:val="SAPStandardTable"/>
        <w:tblW w:w="5000" w:type="pct"/>
        <w:tblInd w:w="3" w:type="dxa"/>
        <w:tblLook w:val="0620" w:firstRow="1" w:lastRow="0" w:firstColumn="0" w:lastColumn="0" w:noHBand="1" w:noVBand="1"/>
      </w:tblPr>
      <w:tblGrid>
        <w:gridCol w:w="1877"/>
        <w:gridCol w:w="4138"/>
        <w:gridCol w:w="3581"/>
        <w:gridCol w:w="3553"/>
        <w:gridCol w:w="1155"/>
      </w:tblGrid>
      <w:tr w:rsidR="0056683A" w:rsidRPr="003D4C82" w14:paraId="632FD1E2" w14:textId="77777777" w:rsidTr="003D4C82">
        <w:trPr>
          <w:cnfStyle w:val="100000000000" w:firstRow="1" w:lastRow="0" w:firstColumn="0" w:lastColumn="0" w:oddVBand="0" w:evenVBand="0" w:oddHBand="0" w:evenHBand="0" w:firstRowFirstColumn="0" w:firstRowLastColumn="0" w:lastRowFirstColumn="0" w:lastRowLastColumn="0"/>
        </w:trPr>
        <w:tc>
          <w:tcPr>
            <w:tcW w:w="0" w:type="auto"/>
          </w:tcPr>
          <w:p w14:paraId="66D8DC30" w14:textId="77777777" w:rsidR="0056683A" w:rsidRPr="003D4C82" w:rsidRDefault="003D4C82">
            <w:pPr>
              <w:pStyle w:val="SAPTableHeader"/>
              <w:rPr>
                <w:sz w:val="16"/>
              </w:rPr>
            </w:pPr>
            <w:r w:rsidRPr="003D4C82">
              <w:rPr>
                <w:sz w:val="16"/>
              </w:rPr>
              <w:t>Name (Role)</w:t>
            </w:r>
          </w:p>
        </w:tc>
        <w:tc>
          <w:tcPr>
            <w:tcW w:w="0" w:type="auto"/>
          </w:tcPr>
          <w:p w14:paraId="28840284" w14:textId="77777777" w:rsidR="0056683A" w:rsidRPr="003D4C82" w:rsidRDefault="003D4C82">
            <w:pPr>
              <w:pStyle w:val="SAPTableHeader"/>
              <w:rPr>
                <w:sz w:val="16"/>
              </w:rPr>
            </w:pPr>
            <w:r w:rsidRPr="003D4C82">
              <w:rPr>
                <w:sz w:val="16"/>
              </w:rPr>
              <w:t>ID (Role)</w:t>
            </w:r>
          </w:p>
        </w:tc>
        <w:tc>
          <w:tcPr>
            <w:tcW w:w="0" w:type="auto"/>
          </w:tcPr>
          <w:p w14:paraId="6B615D10" w14:textId="77777777" w:rsidR="0056683A" w:rsidRPr="003D4C82" w:rsidRDefault="003D4C82">
            <w:pPr>
              <w:pStyle w:val="SAPTableHeader"/>
              <w:rPr>
                <w:sz w:val="16"/>
              </w:rPr>
            </w:pPr>
            <w:r w:rsidRPr="003D4C82">
              <w:rPr>
                <w:sz w:val="16"/>
              </w:rPr>
              <w:t>Name (Launchpad Space)</w:t>
            </w:r>
          </w:p>
        </w:tc>
        <w:tc>
          <w:tcPr>
            <w:tcW w:w="0" w:type="auto"/>
          </w:tcPr>
          <w:p w14:paraId="113C2A39" w14:textId="77777777" w:rsidR="0056683A" w:rsidRPr="003D4C82" w:rsidRDefault="003D4C82">
            <w:pPr>
              <w:pStyle w:val="SAPTableHeader"/>
              <w:rPr>
                <w:sz w:val="16"/>
              </w:rPr>
            </w:pPr>
            <w:r w:rsidRPr="003D4C82">
              <w:rPr>
                <w:sz w:val="16"/>
              </w:rPr>
              <w:t>ID (Launchpad Space)</w:t>
            </w:r>
          </w:p>
        </w:tc>
        <w:tc>
          <w:tcPr>
            <w:tcW w:w="0" w:type="auto"/>
          </w:tcPr>
          <w:p w14:paraId="4C2C867A" w14:textId="77777777" w:rsidR="0056683A" w:rsidRPr="003D4C82" w:rsidRDefault="003D4C82">
            <w:pPr>
              <w:pStyle w:val="SAPTableHeader"/>
              <w:rPr>
                <w:sz w:val="16"/>
              </w:rPr>
            </w:pPr>
            <w:r w:rsidRPr="003D4C82">
              <w:rPr>
                <w:rStyle w:val="SAPEmphasis"/>
                <w:sz w:val="16"/>
              </w:rPr>
              <w:t>Log On</w:t>
            </w:r>
          </w:p>
        </w:tc>
      </w:tr>
      <w:tr w:rsidR="0056683A" w:rsidRPr="003D4C82" w14:paraId="14C9EFCE" w14:textId="77777777" w:rsidTr="003D4C82">
        <w:tc>
          <w:tcPr>
            <w:tcW w:w="0" w:type="auto"/>
          </w:tcPr>
          <w:p w14:paraId="3C93A398" w14:textId="77777777" w:rsidR="0056683A" w:rsidRPr="003D4C82" w:rsidRDefault="003D4C82">
            <w:pPr>
              <w:rPr>
                <w:sz w:val="16"/>
              </w:rPr>
            </w:pPr>
            <w:r w:rsidRPr="003D4C82">
              <w:rPr>
                <w:sz w:val="16"/>
              </w:rPr>
              <w:t>Billing Clerk</w:t>
            </w:r>
          </w:p>
        </w:tc>
        <w:tc>
          <w:tcPr>
            <w:tcW w:w="0" w:type="auto"/>
          </w:tcPr>
          <w:p w14:paraId="06F7C58E" w14:textId="77777777" w:rsidR="0056683A" w:rsidRPr="003D4C82" w:rsidRDefault="003D4C82">
            <w:pPr>
              <w:rPr>
                <w:sz w:val="16"/>
              </w:rPr>
            </w:pPr>
            <w:r w:rsidRPr="003D4C82">
              <w:rPr>
                <w:rStyle w:val="SAPMonospace"/>
                <w:sz w:val="16"/>
              </w:rPr>
              <w:t>SAP_BR_BILLING_CLERK</w:t>
            </w:r>
          </w:p>
        </w:tc>
        <w:tc>
          <w:tcPr>
            <w:tcW w:w="0" w:type="auto"/>
          </w:tcPr>
          <w:p w14:paraId="6A628910" w14:textId="77777777" w:rsidR="0056683A" w:rsidRPr="003D4C82" w:rsidRDefault="003D4C82">
            <w:pPr>
              <w:rPr>
                <w:sz w:val="16"/>
              </w:rPr>
            </w:pPr>
            <w:r w:rsidRPr="003D4C82">
              <w:rPr>
                <w:sz w:val="16"/>
              </w:rPr>
              <w:t>Billing</w:t>
            </w:r>
          </w:p>
        </w:tc>
        <w:tc>
          <w:tcPr>
            <w:tcW w:w="0" w:type="auto"/>
          </w:tcPr>
          <w:p w14:paraId="613118A8" w14:textId="77777777" w:rsidR="0056683A" w:rsidRPr="003D4C82" w:rsidRDefault="003D4C82">
            <w:pPr>
              <w:rPr>
                <w:sz w:val="16"/>
              </w:rPr>
            </w:pPr>
            <w:r w:rsidRPr="003D4C82">
              <w:rPr>
                <w:rStyle w:val="SAPMonospace"/>
                <w:sz w:val="16"/>
              </w:rPr>
              <w:t>SAP_SD_SP_BILLING</w:t>
            </w:r>
          </w:p>
        </w:tc>
        <w:tc>
          <w:tcPr>
            <w:tcW w:w="0" w:type="auto"/>
          </w:tcPr>
          <w:p w14:paraId="338BC9D0" w14:textId="77777777" w:rsidR="003D4C82" w:rsidRPr="003D4C82" w:rsidRDefault="003D4C82">
            <w:pPr>
              <w:rPr>
                <w:sz w:val="16"/>
              </w:rPr>
            </w:pPr>
          </w:p>
        </w:tc>
      </w:tr>
    </w:tbl>
    <w:p w14:paraId="22017101" w14:textId="77777777" w:rsidR="0056683A" w:rsidRDefault="003D4C82">
      <w:pPr>
        <w:pStyle w:val="Heading2"/>
      </w:pPr>
      <w:bookmarkStart w:id="10" w:name="unique_5"/>
      <w:bookmarkStart w:id="11" w:name="_Toc176419820"/>
      <w:r>
        <w:t>Master Data, Organizational Data, and Other Data</w:t>
      </w:r>
      <w:bookmarkEnd w:id="10"/>
      <w:bookmarkEnd w:id="11"/>
    </w:p>
    <w:p w14:paraId="2C58EB90" w14:textId="77777777" w:rsidR="0056683A" w:rsidRDefault="003D4C82">
      <w:r>
        <w:t xml:space="preserve">The organizational structure and master data of your company has been </w:t>
      </w:r>
      <w:r>
        <w:t>created in your system during activation. The organizational structure reflects the structure of your company. The master data represents materials, customers, and vendors, for example, depending on the operational focus of your company.</w:t>
      </w:r>
    </w:p>
    <w:p w14:paraId="6A51AFA1" w14:textId="77777777" w:rsidR="0056683A" w:rsidRDefault="003D4C82">
      <w:r>
        <w:lastRenderedPageBreak/>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2395"/>
        <w:gridCol w:w="2314"/>
        <w:gridCol w:w="6162"/>
        <w:gridCol w:w="3433"/>
      </w:tblGrid>
      <w:tr w:rsidR="0056683A" w:rsidRPr="003D4C82" w14:paraId="47DE8CF9" w14:textId="77777777" w:rsidTr="003D4C82">
        <w:trPr>
          <w:cnfStyle w:val="100000000000" w:firstRow="1" w:lastRow="0" w:firstColumn="0" w:lastColumn="0" w:oddVBand="0" w:evenVBand="0" w:oddHBand="0" w:evenHBand="0" w:firstRowFirstColumn="0" w:firstRowLastColumn="0" w:lastRowFirstColumn="0" w:lastRowLastColumn="0"/>
        </w:trPr>
        <w:tc>
          <w:tcPr>
            <w:tcW w:w="0" w:type="auto"/>
          </w:tcPr>
          <w:p w14:paraId="5ACB95CB" w14:textId="77777777" w:rsidR="0056683A" w:rsidRPr="003D4C82" w:rsidRDefault="003D4C82">
            <w:pPr>
              <w:pStyle w:val="SAPTableHeader"/>
              <w:rPr>
                <w:sz w:val="16"/>
              </w:rPr>
            </w:pPr>
            <w:r w:rsidRPr="003D4C82">
              <w:rPr>
                <w:sz w:val="16"/>
              </w:rPr>
              <w:t>Data</w:t>
            </w:r>
          </w:p>
        </w:tc>
        <w:tc>
          <w:tcPr>
            <w:tcW w:w="0" w:type="auto"/>
          </w:tcPr>
          <w:p w14:paraId="4F3E7293" w14:textId="77777777" w:rsidR="0056683A" w:rsidRPr="003D4C82" w:rsidRDefault="003D4C82">
            <w:pPr>
              <w:pStyle w:val="SAPTableHeader"/>
              <w:rPr>
                <w:sz w:val="16"/>
              </w:rPr>
            </w:pPr>
            <w:r w:rsidRPr="003D4C82">
              <w:rPr>
                <w:rStyle w:val="SAPEmphasis"/>
                <w:sz w:val="16"/>
              </w:rPr>
              <w:t>Sample Value</w:t>
            </w:r>
          </w:p>
        </w:tc>
        <w:tc>
          <w:tcPr>
            <w:tcW w:w="0" w:type="auto"/>
          </w:tcPr>
          <w:p w14:paraId="29BE4579" w14:textId="77777777" w:rsidR="0056683A" w:rsidRPr="003D4C82" w:rsidRDefault="003D4C82">
            <w:pPr>
              <w:pStyle w:val="SAPTableHeader"/>
              <w:rPr>
                <w:sz w:val="16"/>
              </w:rPr>
            </w:pPr>
            <w:r w:rsidRPr="003D4C82">
              <w:rPr>
                <w:rStyle w:val="SAPEmphasis"/>
                <w:sz w:val="16"/>
              </w:rPr>
              <w:t>Details</w:t>
            </w:r>
          </w:p>
        </w:tc>
        <w:tc>
          <w:tcPr>
            <w:tcW w:w="0" w:type="auto"/>
          </w:tcPr>
          <w:p w14:paraId="037C0528" w14:textId="77777777" w:rsidR="0056683A" w:rsidRPr="003D4C82" w:rsidRDefault="003D4C82">
            <w:pPr>
              <w:pStyle w:val="SAPTableHeader"/>
              <w:rPr>
                <w:sz w:val="16"/>
              </w:rPr>
            </w:pPr>
            <w:r w:rsidRPr="003D4C82">
              <w:rPr>
                <w:rStyle w:val="SAPEmphasis"/>
                <w:sz w:val="16"/>
              </w:rPr>
              <w:t>Comments</w:t>
            </w:r>
          </w:p>
        </w:tc>
      </w:tr>
      <w:tr w:rsidR="0056683A" w:rsidRPr="003D4C82" w14:paraId="14D147FD" w14:textId="77777777" w:rsidTr="003D4C82">
        <w:tc>
          <w:tcPr>
            <w:tcW w:w="0" w:type="auto"/>
          </w:tcPr>
          <w:p w14:paraId="3FD30433" w14:textId="77777777" w:rsidR="0056683A" w:rsidRPr="003D4C82" w:rsidRDefault="003D4C82">
            <w:pPr>
              <w:rPr>
                <w:sz w:val="16"/>
              </w:rPr>
            </w:pPr>
            <w:r w:rsidRPr="003D4C82">
              <w:rPr>
                <w:sz w:val="16"/>
              </w:rPr>
              <w:t>Customer</w:t>
            </w:r>
          </w:p>
        </w:tc>
        <w:tc>
          <w:tcPr>
            <w:tcW w:w="0" w:type="auto"/>
          </w:tcPr>
          <w:p w14:paraId="1D54E6E8" w14:textId="77777777" w:rsidR="0056683A" w:rsidRPr="003D4C82" w:rsidRDefault="003D4C82">
            <w:pPr>
              <w:rPr>
                <w:sz w:val="16"/>
              </w:rPr>
            </w:pPr>
            <w:r w:rsidRPr="003D4C82">
              <w:rPr>
                <w:rStyle w:val="SAPUserEntry"/>
                <w:sz w:val="16"/>
              </w:rPr>
              <w:t>17100001</w:t>
            </w:r>
          </w:p>
        </w:tc>
        <w:tc>
          <w:tcPr>
            <w:tcW w:w="0" w:type="auto"/>
          </w:tcPr>
          <w:p w14:paraId="5D2B059B" w14:textId="77777777" w:rsidR="0056683A" w:rsidRPr="003D4C82" w:rsidRDefault="003D4C82">
            <w:pPr>
              <w:rPr>
                <w:sz w:val="16"/>
              </w:rPr>
            </w:pPr>
            <w:r w:rsidRPr="003D4C82">
              <w:rPr>
                <w:rStyle w:val="SAPUserEntry"/>
                <w:sz w:val="16"/>
              </w:rPr>
              <w:t>for US (Domestic Customer US 1</w:t>
            </w:r>
            <w:r w:rsidRPr="003D4C82">
              <w:rPr>
                <w:sz w:val="16"/>
              </w:rPr>
              <w:t>)</w:t>
            </w:r>
          </w:p>
          <w:p w14:paraId="5682F568" w14:textId="77777777" w:rsidR="0056683A" w:rsidRPr="003D4C82" w:rsidRDefault="0056683A">
            <w:pPr>
              <w:rPr>
                <w:sz w:val="16"/>
              </w:rPr>
            </w:pPr>
          </w:p>
        </w:tc>
        <w:tc>
          <w:tcPr>
            <w:tcW w:w="0" w:type="auto"/>
          </w:tcPr>
          <w:p w14:paraId="790D7869" w14:textId="77777777" w:rsidR="0056683A" w:rsidRPr="003D4C82" w:rsidRDefault="003D4C82">
            <w:pPr>
              <w:rPr>
                <w:sz w:val="16"/>
              </w:rPr>
            </w:pPr>
            <w:r w:rsidRPr="003D4C82">
              <w:rPr>
                <w:sz w:val="16"/>
              </w:rPr>
              <w:t>Created during content activation</w:t>
            </w:r>
          </w:p>
        </w:tc>
      </w:tr>
      <w:tr w:rsidR="0056683A" w:rsidRPr="003D4C82" w14:paraId="2DEEF693" w14:textId="77777777" w:rsidTr="003D4C82">
        <w:tc>
          <w:tcPr>
            <w:tcW w:w="0" w:type="auto"/>
          </w:tcPr>
          <w:p w14:paraId="3BC3617E" w14:textId="77777777" w:rsidR="0056683A" w:rsidRPr="003D4C82" w:rsidRDefault="003D4C82">
            <w:pPr>
              <w:rPr>
                <w:sz w:val="16"/>
              </w:rPr>
            </w:pPr>
            <w:r w:rsidRPr="003D4C82">
              <w:rPr>
                <w:sz w:val="16"/>
              </w:rPr>
              <w:t>Employee Self-Services</w:t>
            </w:r>
          </w:p>
        </w:tc>
        <w:tc>
          <w:tcPr>
            <w:tcW w:w="0" w:type="auto"/>
          </w:tcPr>
          <w:p w14:paraId="517FFB89" w14:textId="77777777" w:rsidR="0056683A" w:rsidRPr="003D4C82" w:rsidRDefault="003D4C82">
            <w:pPr>
              <w:rPr>
                <w:sz w:val="16"/>
              </w:rPr>
            </w:pPr>
            <w:r w:rsidRPr="003D4C82">
              <w:rPr>
                <w:rStyle w:val="SAPUserEntry"/>
                <w:sz w:val="16"/>
              </w:rPr>
              <w:t>-</w:t>
            </w:r>
          </w:p>
        </w:tc>
        <w:tc>
          <w:tcPr>
            <w:tcW w:w="0" w:type="auto"/>
          </w:tcPr>
          <w:p w14:paraId="35E18BAA" w14:textId="77777777" w:rsidR="0056683A" w:rsidRPr="003D4C82" w:rsidRDefault="003D4C82">
            <w:pPr>
              <w:rPr>
                <w:sz w:val="16"/>
              </w:rPr>
            </w:pPr>
            <w:r w:rsidRPr="003D4C82">
              <w:rPr>
                <w:sz w:val="16"/>
              </w:rPr>
              <w:t>&lt; Use your own employee ID that is assigned to your user ID.&gt;</w:t>
            </w:r>
          </w:p>
        </w:tc>
        <w:tc>
          <w:tcPr>
            <w:tcW w:w="0" w:type="auto"/>
          </w:tcPr>
          <w:p w14:paraId="28B7CAE2" w14:textId="77777777" w:rsidR="003D4C82" w:rsidRPr="003D4C82" w:rsidRDefault="003D4C82">
            <w:pPr>
              <w:rPr>
                <w:sz w:val="16"/>
              </w:rPr>
            </w:pPr>
          </w:p>
        </w:tc>
      </w:tr>
      <w:tr w:rsidR="0056683A" w:rsidRPr="003D4C82" w14:paraId="51069947" w14:textId="77777777" w:rsidTr="003D4C82">
        <w:tc>
          <w:tcPr>
            <w:tcW w:w="0" w:type="auto"/>
          </w:tcPr>
          <w:p w14:paraId="43764144" w14:textId="77777777" w:rsidR="0056683A" w:rsidRPr="003D4C82" w:rsidRDefault="003D4C82">
            <w:pPr>
              <w:rPr>
                <w:sz w:val="16"/>
              </w:rPr>
            </w:pPr>
            <w:r w:rsidRPr="003D4C82">
              <w:rPr>
                <w:sz w:val="16"/>
              </w:rPr>
              <w:t>Subscription Product</w:t>
            </w:r>
          </w:p>
        </w:tc>
        <w:tc>
          <w:tcPr>
            <w:tcW w:w="0" w:type="auto"/>
          </w:tcPr>
          <w:p w14:paraId="2AB29BB5" w14:textId="77777777" w:rsidR="0056683A" w:rsidRPr="003D4C82" w:rsidRDefault="003D4C82">
            <w:pPr>
              <w:rPr>
                <w:sz w:val="16"/>
              </w:rPr>
            </w:pPr>
            <w:r w:rsidRPr="003D4C82">
              <w:rPr>
                <w:rStyle w:val="SAPUserEntry"/>
                <w:sz w:val="16"/>
              </w:rPr>
              <w:t>P-CLOUD_STORAGE</w:t>
            </w:r>
          </w:p>
        </w:tc>
        <w:tc>
          <w:tcPr>
            <w:tcW w:w="0" w:type="auto"/>
          </w:tcPr>
          <w:p w14:paraId="210C259B" w14:textId="77777777" w:rsidR="0056683A" w:rsidRPr="003D4C82" w:rsidRDefault="003D4C82">
            <w:pPr>
              <w:rPr>
                <w:sz w:val="16"/>
              </w:rPr>
            </w:pPr>
            <w:r w:rsidRPr="003D4C82">
              <w:rPr>
                <w:rStyle w:val="SAPUserEntry"/>
                <w:sz w:val="16"/>
              </w:rPr>
              <w:t>Cloud Storage</w:t>
            </w:r>
          </w:p>
        </w:tc>
        <w:tc>
          <w:tcPr>
            <w:tcW w:w="0" w:type="auto"/>
          </w:tcPr>
          <w:p w14:paraId="6A0B5D49" w14:textId="77777777" w:rsidR="003D4C82" w:rsidRPr="003D4C82" w:rsidRDefault="003D4C82">
            <w:pPr>
              <w:rPr>
                <w:sz w:val="16"/>
              </w:rPr>
            </w:pPr>
          </w:p>
        </w:tc>
      </w:tr>
      <w:tr w:rsidR="0056683A" w:rsidRPr="003D4C82" w14:paraId="10C096CA" w14:textId="77777777" w:rsidTr="003D4C82">
        <w:tc>
          <w:tcPr>
            <w:tcW w:w="0" w:type="auto"/>
          </w:tcPr>
          <w:p w14:paraId="053317E2" w14:textId="77777777" w:rsidR="0056683A" w:rsidRPr="003D4C82" w:rsidRDefault="003D4C82">
            <w:pPr>
              <w:rPr>
                <w:sz w:val="16"/>
              </w:rPr>
            </w:pPr>
            <w:r w:rsidRPr="003D4C82">
              <w:rPr>
                <w:sz w:val="16"/>
              </w:rPr>
              <w:t>Rate Elements</w:t>
            </w:r>
          </w:p>
        </w:tc>
        <w:tc>
          <w:tcPr>
            <w:tcW w:w="0" w:type="auto"/>
          </w:tcPr>
          <w:p w14:paraId="1427D979" w14:textId="77777777" w:rsidR="0056683A" w:rsidRPr="003D4C82" w:rsidRDefault="003D4C82">
            <w:pPr>
              <w:rPr>
                <w:sz w:val="16"/>
              </w:rPr>
            </w:pPr>
            <w:r w:rsidRPr="003D4C82">
              <w:rPr>
                <w:rStyle w:val="SAPUserEntry"/>
                <w:sz w:val="16"/>
              </w:rPr>
              <w:t>R-ONETIME</w:t>
            </w:r>
          </w:p>
        </w:tc>
        <w:tc>
          <w:tcPr>
            <w:tcW w:w="0" w:type="auto"/>
          </w:tcPr>
          <w:p w14:paraId="57CEBC6A" w14:textId="77777777" w:rsidR="0056683A" w:rsidRPr="003D4C82" w:rsidRDefault="003D4C82">
            <w:pPr>
              <w:rPr>
                <w:sz w:val="16"/>
              </w:rPr>
            </w:pPr>
            <w:r w:rsidRPr="003D4C82">
              <w:rPr>
                <w:rStyle w:val="SAPUserEntry"/>
                <w:sz w:val="16"/>
              </w:rPr>
              <w:t>One-Time Activation Fee</w:t>
            </w:r>
          </w:p>
        </w:tc>
        <w:tc>
          <w:tcPr>
            <w:tcW w:w="0" w:type="auto"/>
          </w:tcPr>
          <w:p w14:paraId="311F16F6" w14:textId="77777777" w:rsidR="003D4C82" w:rsidRPr="003D4C82" w:rsidRDefault="003D4C82">
            <w:pPr>
              <w:rPr>
                <w:sz w:val="16"/>
              </w:rPr>
            </w:pPr>
          </w:p>
        </w:tc>
      </w:tr>
      <w:tr w:rsidR="0056683A" w:rsidRPr="003D4C82" w14:paraId="31AE870F" w14:textId="77777777" w:rsidTr="003D4C82">
        <w:tc>
          <w:tcPr>
            <w:tcW w:w="0" w:type="auto"/>
          </w:tcPr>
          <w:p w14:paraId="4765786F" w14:textId="77777777" w:rsidR="0056683A" w:rsidRPr="003D4C82" w:rsidRDefault="003D4C82">
            <w:pPr>
              <w:rPr>
                <w:sz w:val="16"/>
              </w:rPr>
            </w:pPr>
            <w:r w:rsidRPr="003D4C82">
              <w:rPr>
                <w:sz w:val="16"/>
              </w:rPr>
              <w:t>Rate Elements</w:t>
            </w:r>
          </w:p>
        </w:tc>
        <w:tc>
          <w:tcPr>
            <w:tcW w:w="0" w:type="auto"/>
          </w:tcPr>
          <w:p w14:paraId="1ACA04E1" w14:textId="77777777" w:rsidR="0056683A" w:rsidRPr="003D4C82" w:rsidRDefault="003D4C82">
            <w:pPr>
              <w:rPr>
                <w:sz w:val="16"/>
              </w:rPr>
            </w:pPr>
            <w:r w:rsidRPr="003D4C82">
              <w:rPr>
                <w:rStyle w:val="SAPUserEntry"/>
                <w:sz w:val="16"/>
              </w:rPr>
              <w:t>R-SEATS</w:t>
            </w:r>
          </w:p>
        </w:tc>
        <w:tc>
          <w:tcPr>
            <w:tcW w:w="0" w:type="auto"/>
          </w:tcPr>
          <w:p w14:paraId="5329FB50" w14:textId="77777777" w:rsidR="0056683A" w:rsidRPr="003D4C82" w:rsidRDefault="003D4C82">
            <w:pPr>
              <w:rPr>
                <w:sz w:val="16"/>
              </w:rPr>
            </w:pPr>
            <w:r w:rsidRPr="003D4C82">
              <w:rPr>
                <w:rStyle w:val="SAPUserEntry"/>
                <w:sz w:val="16"/>
              </w:rPr>
              <w:t>Seat-Based Monthly Fee</w:t>
            </w:r>
          </w:p>
        </w:tc>
        <w:tc>
          <w:tcPr>
            <w:tcW w:w="0" w:type="auto"/>
          </w:tcPr>
          <w:p w14:paraId="0C9B0229" w14:textId="77777777" w:rsidR="003D4C82" w:rsidRPr="003D4C82" w:rsidRDefault="003D4C82">
            <w:pPr>
              <w:rPr>
                <w:sz w:val="16"/>
              </w:rPr>
            </w:pPr>
          </w:p>
        </w:tc>
      </w:tr>
      <w:tr w:rsidR="0056683A" w:rsidRPr="003D4C82" w14:paraId="76B7C414" w14:textId="77777777" w:rsidTr="003D4C82">
        <w:tc>
          <w:tcPr>
            <w:tcW w:w="0" w:type="auto"/>
          </w:tcPr>
          <w:p w14:paraId="0F800BB7" w14:textId="77777777" w:rsidR="0056683A" w:rsidRPr="003D4C82" w:rsidRDefault="003D4C82">
            <w:pPr>
              <w:rPr>
                <w:sz w:val="16"/>
              </w:rPr>
            </w:pPr>
            <w:r w:rsidRPr="003D4C82">
              <w:rPr>
                <w:sz w:val="16"/>
              </w:rPr>
              <w:t>Rate Elements</w:t>
            </w:r>
          </w:p>
        </w:tc>
        <w:tc>
          <w:tcPr>
            <w:tcW w:w="0" w:type="auto"/>
          </w:tcPr>
          <w:p w14:paraId="3E4E26F9" w14:textId="77777777" w:rsidR="0056683A" w:rsidRPr="003D4C82" w:rsidRDefault="003D4C82">
            <w:pPr>
              <w:rPr>
                <w:sz w:val="16"/>
              </w:rPr>
            </w:pPr>
            <w:r w:rsidRPr="003D4C82">
              <w:rPr>
                <w:rStyle w:val="SAPUserEntry"/>
                <w:sz w:val="16"/>
              </w:rPr>
              <w:t>R-TRAFFIC</w:t>
            </w:r>
          </w:p>
        </w:tc>
        <w:tc>
          <w:tcPr>
            <w:tcW w:w="0" w:type="auto"/>
          </w:tcPr>
          <w:p w14:paraId="573A00D6" w14:textId="77777777" w:rsidR="0056683A" w:rsidRPr="003D4C82" w:rsidRDefault="003D4C82">
            <w:pPr>
              <w:rPr>
                <w:sz w:val="16"/>
              </w:rPr>
            </w:pPr>
            <w:r w:rsidRPr="003D4C82">
              <w:rPr>
                <w:rStyle w:val="SAPUserEntry"/>
                <w:sz w:val="16"/>
              </w:rPr>
              <w:t>Traffic-Based Usage Fee</w:t>
            </w:r>
          </w:p>
        </w:tc>
        <w:tc>
          <w:tcPr>
            <w:tcW w:w="0" w:type="auto"/>
          </w:tcPr>
          <w:p w14:paraId="673EFE89" w14:textId="77777777" w:rsidR="003D4C82" w:rsidRPr="003D4C82" w:rsidRDefault="003D4C82">
            <w:pPr>
              <w:rPr>
                <w:sz w:val="16"/>
              </w:rPr>
            </w:pPr>
          </w:p>
        </w:tc>
      </w:tr>
      <w:tr w:rsidR="0056683A" w:rsidRPr="003D4C82" w14:paraId="2E59F986" w14:textId="77777777" w:rsidTr="003D4C82">
        <w:tc>
          <w:tcPr>
            <w:tcW w:w="0" w:type="auto"/>
          </w:tcPr>
          <w:p w14:paraId="02EA2C34" w14:textId="77777777" w:rsidR="0056683A" w:rsidRPr="003D4C82" w:rsidRDefault="003D4C82">
            <w:pPr>
              <w:rPr>
                <w:sz w:val="16"/>
              </w:rPr>
            </w:pPr>
            <w:r w:rsidRPr="003D4C82">
              <w:rPr>
                <w:sz w:val="16"/>
              </w:rPr>
              <w:t>Sales Organization</w:t>
            </w:r>
          </w:p>
        </w:tc>
        <w:tc>
          <w:tcPr>
            <w:tcW w:w="0" w:type="auto"/>
          </w:tcPr>
          <w:p w14:paraId="6CAE80F5" w14:textId="77777777" w:rsidR="0056683A" w:rsidRPr="003D4C82" w:rsidRDefault="003D4C82">
            <w:pPr>
              <w:rPr>
                <w:sz w:val="16"/>
              </w:rPr>
            </w:pPr>
            <w:r w:rsidRPr="003D4C82">
              <w:rPr>
                <w:rStyle w:val="SAPUserEntry"/>
                <w:sz w:val="16"/>
              </w:rPr>
              <w:t>1010</w:t>
            </w:r>
          </w:p>
        </w:tc>
        <w:tc>
          <w:tcPr>
            <w:tcW w:w="0" w:type="auto"/>
          </w:tcPr>
          <w:p w14:paraId="7D962E70" w14:textId="77777777" w:rsidR="0056683A" w:rsidRPr="003D4C82" w:rsidRDefault="003D4C82">
            <w:pPr>
              <w:rPr>
                <w:sz w:val="16"/>
              </w:rPr>
            </w:pPr>
            <w:r w:rsidRPr="003D4C82">
              <w:rPr>
                <w:rStyle w:val="SAPUserEntry"/>
                <w:sz w:val="16"/>
              </w:rPr>
              <w:t>Dom. Sales Org</w:t>
            </w:r>
          </w:p>
        </w:tc>
        <w:tc>
          <w:tcPr>
            <w:tcW w:w="0" w:type="auto"/>
          </w:tcPr>
          <w:p w14:paraId="05808424" w14:textId="77777777" w:rsidR="003D4C82" w:rsidRPr="003D4C82" w:rsidRDefault="003D4C82">
            <w:pPr>
              <w:rPr>
                <w:sz w:val="16"/>
              </w:rPr>
            </w:pPr>
          </w:p>
        </w:tc>
      </w:tr>
      <w:tr w:rsidR="0056683A" w:rsidRPr="003D4C82" w14:paraId="290539F9" w14:textId="77777777" w:rsidTr="003D4C82">
        <w:tc>
          <w:tcPr>
            <w:tcW w:w="0" w:type="auto"/>
          </w:tcPr>
          <w:p w14:paraId="4CC6561B" w14:textId="77777777" w:rsidR="0056683A" w:rsidRPr="003D4C82" w:rsidRDefault="003D4C82">
            <w:pPr>
              <w:rPr>
                <w:sz w:val="16"/>
              </w:rPr>
            </w:pPr>
            <w:r w:rsidRPr="003D4C82">
              <w:rPr>
                <w:sz w:val="16"/>
              </w:rPr>
              <w:t>Company code</w:t>
            </w:r>
          </w:p>
        </w:tc>
        <w:tc>
          <w:tcPr>
            <w:tcW w:w="0" w:type="auto"/>
          </w:tcPr>
          <w:p w14:paraId="6FE22E23" w14:textId="77777777" w:rsidR="0056683A" w:rsidRPr="003D4C82" w:rsidRDefault="003D4C82">
            <w:pPr>
              <w:rPr>
                <w:sz w:val="16"/>
              </w:rPr>
            </w:pPr>
            <w:r w:rsidRPr="003D4C82">
              <w:rPr>
                <w:rStyle w:val="SAPUserEntry"/>
                <w:sz w:val="16"/>
              </w:rPr>
              <w:t>1010</w:t>
            </w:r>
          </w:p>
        </w:tc>
        <w:tc>
          <w:tcPr>
            <w:tcW w:w="0" w:type="auto"/>
          </w:tcPr>
          <w:p w14:paraId="5310D6DF" w14:textId="77777777" w:rsidR="0056683A" w:rsidRPr="003D4C82" w:rsidRDefault="003D4C82">
            <w:pPr>
              <w:rPr>
                <w:sz w:val="16"/>
              </w:rPr>
            </w:pPr>
            <w:r w:rsidRPr="003D4C82">
              <w:rPr>
                <w:rStyle w:val="SAPUserEntry"/>
                <w:sz w:val="16"/>
              </w:rPr>
              <w:t>Company Code 1010</w:t>
            </w:r>
          </w:p>
        </w:tc>
        <w:tc>
          <w:tcPr>
            <w:tcW w:w="0" w:type="auto"/>
          </w:tcPr>
          <w:p w14:paraId="4810010D" w14:textId="77777777" w:rsidR="003D4C82" w:rsidRPr="003D4C82" w:rsidRDefault="003D4C82">
            <w:pPr>
              <w:rPr>
                <w:sz w:val="16"/>
              </w:rPr>
            </w:pPr>
          </w:p>
        </w:tc>
      </w:tr>
    </w:tbl>
    <w:p w14:paraId="488DCEA9" w14:textId="1F3DA368" w:rsidR="0056683A" w:rsidRDefault="003D4C82">
      <w:r>
        <w:t xml:space="preserve">You can find general information on how to create master data objects in the following </w:t>
      </w:r>
      <w:hyperlink r:id="rId10" w:history="1">
        <w:r>
          <w:rPr>
            <w:rStyle w:val="underline"/>
          </w:rPr>
          <w:t>Master Data Scripts (MDS)</w:t>
        </w:r>
      </w:hyperlink>
      <w:r>
        <w:t xml:space="preserve"> :</w:t>
      </w:r>
    </w:p>
    <w:p w14:paraId="033E14FF" w14:textId="77777777" w:rsidR="0056683A" w:rsidRDefault="003D4C82">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2564"/>
        <w:gridCol w:w="11740"/>
      </w:tblGrid>
      <w:tr w:rsidR="0056683A" w:rsidRPr="003D4C82" w14:paraId="610482E7" w14:textId="77777777" w:rsidTr="003D4C82">
        <w:trPr>
          <w:cnfStyle w:val="100000000000" w:firstRow="1" w:lastRow="0" w:firstColumn="0" w:lastColumn="0" w:oddVBand="0" w:evenVBand="0" w:oddHBand="0" w:evenHBand="0" w:firstRowFirstColumn="0" w:firstRowLastColumn="0" w:lastRowFirstColumn="0" w:lastRowLastColumn="0"/>
        </w:trPr>
        <w:tc>
          <w:tcPr>
            <w:tcW w:w="0" w:type="auto"/>
          </w:tcPr>
          <w:p w14:paraId="7FB827D1" w14:textId="77777777" w:rsidR="0056683A" w:rsidRPr="003D4C82" w:rsidRDefault="003D4C82">
            <w:pPr>
              <w:pStyle w:val="SAPTableHeader"/>
              <w:rPr>
                <w:sz w:val="16"/>
              </w:rPr>
            </w:pPr>
            <w:r w:rsidRPr="003D4C82">
              <w:rPr>
                <w:rStyle w:val="SAPEmphasis"/>
                <w:sz w:val="16"/>
              </w:rPr>
              <w:t>MDS</w:t>
            </w:r>
          </w:p>
        </w:tc>
        <w:tc>
          <w:tcPr>
            <w:tcW w:w="0" w:type="auto"/>
          </w:tcPr>
          <w:p w14:paraId="56DC6B12" w14:textId="77777777" w:rsidR="0056683A" w:rsidRPr="003D4C82" w:rsidRDefault="003D4C82">
            <w:pPr>
              <w:pStyle w:val="SAPTableHeader"/>
              <w:rPr>
                <w:sz w:val="16"/>
              </w:rPr>
            </w:pPr>
            <w:r w:rsidRPr="003D4C82">
              <w:rPr>
                <w:rStyle w:val="SAPEmphasis"/>
                <w:sz w:val="16"/>
              </w:rPr>
              <w:t>Description</w:t>
            </w:r>
          </w:p>
        </w:tc>
      </w:tr>
      <w:tr w:rsidR="0056683A" w:rsidRPr="003D4C82" w14:paraId="47B47C2A" w14:textId="77777777" w:rsidTr="003D4C82">
        <w:tc>
          <w:tcPr>
            <w:tcW w:w="0" w:type="auto"/>
          </w:tcPr>
          <w:p w14:paraId="051ED14E" w14:textId="77777777" w:rsidR="0056683A" w:rsidRPr="003D4C82" w:rsidRDefault="003D4C82">
            <w:pPr>
              <w:rPr>
                <w:sz w:val="16"/>
              </w:rPr>
            </w:pPr>
            <w:r w:rsidRPr="003D4C82">
              <w:rPr>
                <w:sz w:val="16"/>
              </w:rPr>
              <w:t>5BD</w:t>
            </w:r>
          </w:p>
        </w:tc>
        <w:tc>
          <w:tcPr>
            <w:tcW w:w="0" w:type="auto"/>
          </w:tcPr>
          <w:p w14:paraId="0A505AB5" w14:textId="77777777" w:rsidR="0056683A" w:rsidRPr="003D4C82" w:rsidRDefault="003D4C82">
            <w:pPr>
              <w:rPr>
                <w:sz w:val="16"/>
              </w:rPr>
            </w:pPr>
            <w:r w:rsidRPr="003D4C82">
              <w:rPr>
                <w:sz w:val="16"/>
              </w:rPr>
              <w:t>Create Subscription Product</w:t>
            </w:r>
          </w:p>
        </w:tc>
      </w:tr>
    </w:tbl>
    <w:p w14:paraId="720C29C0" w14:textId="77777777" w:rsidR="0056683A" w:rsidRDefault="003D4C82">
      <w:pPr>
        <w:pStyle w:val="Heading2"/>
      </w:pPr>
      <w:bookmarkStart w:id="12" w:name="unique_6"/>
      <w:bookmarkStart w:id="13" w:name="_Toc176419821"/>
      <w:r>
        <w:t>Additional Manual Configuration (Set-up Instructions Guide)</w:t>
      </w:r>
      <w:bookmarkEnd w:id="12"/>
      <w:bookmarkEnd w:id="13"/>
    </w:p>
    <w:p w14:paraId="6B14B670" w14:textId="77777777" w:rsidR="003D4C82" w:rsidRDefault="003D4C82">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772A0537" w14:textId="4FBDD551" w:rsidR="0056683A" w:rsidRDefault="003D4C82">
      <w:r>
        <w:t xml:space="preserve">For more information, refer to the </w:t>
      </w:r>
      <w:hyperlink r:id="rId11" w:history="1">
        <w:r>
          <w:rPr>
            <w:rStyle w:val="underline"/>
          </w:rPr>
          <w:t>Administration Guide to Implementation of SAP S/4HANA with SAP Best Practices</w:t>
        </w:r>
      </w:hyperlink>
      <w:r>
        <w:t>. In the table, search for this scope item and follow the link to the document.</w:t>
      </w:r>
    </w:p>
    <w:p w14:paraId="221700F3" w14:textId="77777777" w:rsidR="0056683A" w:rsidRDefault="003D4C82">
      <w:pPr>
        <w:pStyle w:val="Heading2"/>
      </w:pPr>
      <w:bookmarkStart w:id="14" w:name="unique_7"/>
      <w:bookmarkStart w:id="15" w:name="_Toc176419822"/>
      <w:r>
        <w:t>Settings for Provider Contract</w:t>
      </w:r>
      <w:bookmarkEnd w:id="14"/>
      <w:bookmarkEnd w:id="15"/>
    </w:p>
    <w:p w14:paraId="678C2864" w14:textId="77777777" w:rsidR="0056683A" w:rsidRDefault="003D4C82">
      <w:r>
        <w:t>You must ensure that you have completed the following steps before you display the provider contract:</w:t>
      </w:r>
    </w:p>
    <w:tbl>
      <w:tblPr>
        <w:tblStyle w:val="SAPStandardTable"/>
        <w:tblW w:w="5000" w:type="pct"/>
        <w:tblInd w:w="3" w:type="dxa"/>
        <w:tblLook w:val="0620" w:firstRow="1" w:lastRow="0" w:firstColumn="0" w:lastColumn="0" w:noHBand="1" w:noVBand="1"/>
      </w:tblPr>
      <w:tblGrid>
        <w:gridCol w:w="653"/>
        <w:gridCol w:w="1806"/>
        <w:gridCol w:w="6926"/>
        <w:gridCol w:w="3654"/>
        <w:gridCol w:w="1265"/>
      </w:tblGrid>
      <w:tr w:rsidR="0056683A" w:rsidRPr="003D4C82" w14:paraId="27765607" w14:textId="77777777" w:rsidTr="003D4C82">
        <w:trPr>
          <w:cnfStyle w:val="100000000000" w:firstRow="1" w:lastRow="0" w:firstColumn="0" w:lastColumn="0" w:oddVBand="0" w:evenVBand="0" w:oddHBand="0" w:evenHBand="0" w:firstRowFirstColumn="0" w:firstRowLastColumn="0" w:lastRowFirstColumn="0" w:lastRowLastColumn="0"/>
        </w:trPr>
        <w:tc>
          <w:tcPr>
            <w:tcW w:w="0" w:type="auto"/>
          </w:tcPr>
          <w:p w14:paraId="06F6746D" w14:textId="77777777" w:rsidR="0056683A" w:rsidRPr="003D4C82" w:rsidRDefault="003D4C82">
            <w:pPr>
              <w:pStyle w:val="SAPTableHeader"/>
              <w:rPr>
                <w:sz w:val="16"/>
              </w:rPr>
            </w:pPr>
            <w:r w:rsidRPr="003D4C82">
              <w:rPr>
                <w:sz w:val="16"/>
              </w:rPr>
              <w:lastRenderedPageBreak/>
              <w:t>Test Step #</w:t>
            </w:r>
          </w:p>
        </w:tc>
        <w:tc>
          <w:tcPr>
            <w:tcW w:w="0" w:type="auto"/>
          </w:tcPr>
          <w:p w14:paraId="37DD22E2" w14:textId="77777777" w:rsidR="0056683A" w:rsidRPr="003D4C82" w:rsidRDefault="003D4C82">
            <w:pPr>
              <w:pStyle w:val="SAPTableHeader"/>
              <w:rPr>
                <w:sz w:val="16"/>
              </w:rPr>
            </w:pPr>
            <w:r w:rsidRPr="003D4C82">
              <w:rPr>
                <w:sz w:val="16"/>
              </w:rPr>
              <w:t>Test Step Name</w:t>
            </w:r>
          </w:p>
        </w:tc>
        <w:tc>
          <w:tcPr>
            <w:tcW w:w="0" w:type="auto"/>
          </w:tcPr>
          <w:p w14:paraId="3990152A" w14:textId="77777777" w:rsidR="0056683A" w:rsidRPr="003D4C82" w:rsidRDefault="003D4C82">
            <w:pPr>
              <w:pStyle w:val="SAPTableHeader"/>
              <w:rPr>
                <w:sz w:val="16"/>
              </w:rPr>
            </w:pPr>
            <w:r w:rsidRPr="003D4C82">
              <w:rPr>
                <w:sz w:val="16"/>
              </w:rPr>
              <w:t>Instruction</w:t>
            </w:r>
          </w:p>
        </w:tc>
        <w:tc>
          <w:tcPr>
            <w:tcW w:w="0" w:type="auto"/>
          </w:tcPr>
          <w:p w14:paraId="6788B6A9" w14:textId="77777777" w:rsidR="0056683A" w:rsidRPr="003D4C82" w:rsidRDefault="003D4C82">
            <w:pPr>
              <w:pStyle w:val="SAPTableHeader"/>
              <w:rPr>
                <w:sz w:val="16"/>
              </w:rPr>
            </w:pPr>
            <w:r w:rsidRPr="003D4C82">
              <w:rPr>
                <w:sz w:val="16"/>
              </w:rPr>
              <w:t>Expected Result</w:t>
            </w:r>
          </w:p>
        </w:tc>
        <w:tc>
          <w:tcPr>
            <w:tcW w:w="0" w:type="auto"/>
          </w:tcPr>
          <w:p w14:paraId="02D45966" w14:textId="77777777" w:rsidR="0056683A" w:rsidRPr="003D4C82" w:rsidRDefault="003D4C82">
            <w:pPr>
              <w:pStyle w:val="SAPTableHeader"/>
              <w:rPr>
                <w:sz w:val="16"/>
              </w:rPr>
            </w:pPr>
            <w:r w:rsidRPr="003D4C82">
              <w:rPr>
                <w:sz w:val="16"/>
              </w:rPr>
              <w:t>Pass/Fail/Comment</w:t>
            </w:r>
          </w:p>
        </w:tc>
      </w:tr>
      <w:tr w:rsidR="0056683A" w:rsidRPr="003D4C82" w14:paraId="65DB0DC6" w14:textId="77777777" w:rsidTr="003D4C82">
        <w:tc>
          <w:tcPr>
            <w:tcW w:w="0" w:type="auto"/>
          </w:tcPr>
          <w:p w14:paraId="01CF1853" w14:textId="77777777" w:rsidR="0056683A" w:rsidRPr="003D4C82" w:rsidRDefault="003D4C82">
            <w:pPr>
              <w:rPr>
                <w:sz w:val="16"/>
              </w:rPr>
            </w:pPr>
            <w:r w:rsidRPr="003D4C82">
              <w:rPr>
                <w:sz w:val="16"/>
              </w:rPr>
              <w:t>1</w:t>
            </w:r>
          </w:p>
        </w:tc>
        <w:tc>
          <w:tcPr>
            <w:tcW w:w="0" w:type="auto"/>
          </w:tcPr>
          <w:p w14:paraId="00E4E11A" w14:textId="77777777" w:rsidR="0056683A" w:rsidRPr="003D4C82" w:rsidRDefault="003D4C82">
            <w:pPr>
              <w:rPr>
                <w:sz w:val="16"/>
              </w:rPr>
            </w:pPr>
            <w:r w:rsidRPr="003D4C82">
              <w:rPr>
                <w:sz w:val="16"/>
              </w:rPr>
              <w:t>SAP IMG Path</w:t>
            </w:r>
          </w:p>
        </w:tc>
        <w:tc>
          <w:tcPr>
            <w:tcW w:w="0" w:type="auto"/>
          </w:tcPr>
          <w:p w14:paraId="679C57B8" w14:textId="77777777" w:rsidR="0056683A" w:rsidRPr="003D4C82" w:rsidRDefault="003D4C82">
            <w:pPr>
              <w:rPr>
                <w:sz w:val="16"/>
              </w:rPr>
            </w:pPr>
            <w:r w:rsidRPr="003D4C82">
              <w:rPr>
                <w:rStyle w:val="SAPScreenElement"/>
                <w:sz w:val="16"/>
              </w:rPr>
              <w:t xml:space="preserve">Financial Accounting &gt; Contract Accounts Receivable and Payable &gt; Basic Functions &gt; </w:t>
            </w:r>
            <w:r w:rsidRPr="003D4C82">
              <w:rPr>
                <w:rStyle w:val="SAPScreenElement"/>
                <w:sz w:val="16"/>
              </w:rPr>
              <w:t>Provider Contract &gt; Define Specifications for Derivation of Standard Account Assignment</w:t>
            </w:r>
          </w:p>
        </w:tc>
        <w:tc>
          <w:tcPr>
            <w:tcW w:w="0" w:type="auto"/>
          </w:tcPr>
          <w:p w14:paraId="73DE244C" w14:textId="77777777" w:rsidR="0056683A" w:rsidRPr="003D4C82" w:rsidRDefault="003D4C82">
            <w:pPr>
              <w:rPr>
                <w:sz w:val="16"/>
              </w:rPr>
            </w:pPr>
            <w:r w:rsidRPr="003D4C82">
              <w:rPr>
                <w:sz w:val="16"/>
              </w:rPr>
              <w:t xml:space="preserve">The </w:t>
            </w:r>
            <w:r w:rsidRPr="003D4C82">
              <w:rPr>
                <w:rStyle w:val="SAPScreenElement"/>
                <w:sz w:val="16"/>
              </w:rPr>
              <w:t>Maintain Contract: Determine Standard Account Assignment: Overview</w:t>
            </w:r>
            <w:r w:rsidRPr="003D4C82">
              <w:rPr>
                <w:sz w:val="16"/>
              </w:rPr>
              <w:t xml:space="preserve"> is displayed.</w:t>
            </w:r>
          </w:p>
        </w:tc>
        <w:tc>
          <w:tcPr>
            <w:tcW w:w="0" w:type="auto"/>
          </w:tcPr>
          <w:p w14:paraId="2C236B60" w14:textId="77777777" w:rsidR="003D4C82" w:rsidRPr="003D4C82" w:rsidRDefault="003D4C82">
            <w:pPr>
              <w:rPr>
                <w:sz w:val="16"/>
              </w:rPr>
            </w:pPr>
          </w:p>
        </w:tc>
      </w:tr>
      <w:tr w:rsidR="0056683A" w:rsidRPr="003D4C82" w14:paraId="51EAD16A" w14:textId="77777777" w:rsidTr="003D4C82">
        <w:tc>
          <w:tcPr>
            <w:tcW w:w="0" w:type="auto"/>
          </w:tcPr>
          <w:p w14:paraId="1FAC6536" w14:textId="77777777" w:rsidR="0056683A" w:rsidRPr="003D4C82" w:rsidRDefault="003D4C82">
            <w:pPr>
              <w:rPr>
                <w:sz w:val="16"/>
              </w:rPr>
            </w:pPr>
            <w:r w:rsidRPr="003D4C82">
              <w:rPr>
                <w:sz w:val="16"/>
              </w:rPr>
              <w:t>2</w:t>
            </w:r>
          </w:p>
        </w:tc>
        <w:tc>
          <w:tcPr>
            <w:tcW w:w="0" w:type="auto"/>
          </w:tcPr>
          <w:p w14:paraId="33B37AE5" w14:textId="77777777" w:rsidR="0056683A" w:rsidRPr="003D4C82" w:rsidRDefault="003D4C82">
            <w:pPr>
              <w:rPr>
                <w:sz w:val="16"/>
              </w:rPr>
            </w:pPr>
            <w:r w:rsidRPr="003D4C82">
              <w:rPr>
                <w:sz w:val="16"/>
              </w:rPr>
              <w:t xml:space="preserve">Add entry for </w:t>
            </w:r>
            <w:r w:rsidRPr="003D4C82">
              <w:rPr>
                <w:rStyle w:val="SAPScreenElement"/>
                <w:sz w:val="16"/>
              </w:rPr>
              <w:t>Profit Center and Segment</w:t>
            </w:r>
          </w:p>
        </w:tc>
        <w:tc>
          <w:tcPr>
            <w:tcW w:w="0" w:type="auto"/>
          </w:tcPr>
          <w:p w14:paraId="054C4D71" w14:textId="77777777" w:rsidR="003D4C82" w:rsidRPr="003D4C82" w:rsidRDefault="003D4C82">
            <w:pPr>
              <w:rPr>
                <w:sz w:val="16"/>
              </w:rPr>
            </w:pPr>
            <w:r w:rsidRPr="003D4C82">
              <w:rPr>
                <w:sz w:val="16"/>
              </w:rPr>
              <w:t xml:space="preserve">Make the following entry for </w:t>
            </w:r>
            <w:r w:rsidRPr="003D4C82">
              <w:rPr>
                <w:sz w:val="16"/>
              </w:rPr>
              <w:t xml:space="preserve">Sales Org </w:t>
            </w:r>
            <w:r w:rsidRPr="003D4C82">
              <w:rPr>
                <w:rStyle w:val="SAPUserEntry"/>
                <w:sz w:val="16"/>
              </w:rPr>
              <w:t>1710</w:t>
            </w:r>
            <w:r w:rsidRPr="003D4C82">
              <w:rPr>
                <w:sz w:val="16"/>
              </w:rPr>
              <w:t>.</w:t>
            </w:r>
          </w:p>
          <w:p w14:paraId="4D1F6B4A" w14:textId="77777777" w:rsidR="003D4C82" w:rsidRPr="003D4C82" w:rsidRDefault="003D4C82">
            <w:pPr>
              <w:rPr>
                <w:sz w:val="16"/>
              </w:rPr>
            </w:pPr>
            <w:r w:rsidRPr="003D4C82">
              <w:rPr>
                <w:rStyle w:val="SAPScreenElement"/>
                <w:sz w:val="16"/>
              </w:rPr>
              <w:t>Profit Center</w:t>
            </w:r>
            <w:r w:rsidRPr="003D4C82">
              <w:rPr>
                <w:sz w:val="16"/>
              </w:rPr>
              <w:t xml:space="preserve">: For example, </w:t>
            </w:r>
            <w:r w:rsidRPr="003D4C82">
              <w:rPr>
                <w:rStyle w:val="SAPUserEntry"/>
                <w:sz w:val="16"/>
              </w:rPr>
              <w:t>YB900</w:t>
            </w:r>
          </w:p>
          <w:p w14:paraId="172186FE" w14:textId="77777777" w:rsidR="003D4C82" w:rsidRPr="003D4C82" w:rsidRDefault="003D4C82">
            <w:pPr>
              <w:rPr>
                <w:sz w:val="16"/>
              </w:rPr>
            </w:pPr>
            <w:r w:rsidRPr="003D4C82">
              <w:rPr>
                <w:rStyle w:val="SAPScreenElement"/>
                <w:sz w:val="16"/>
              </w:rPr>
              <w:t>Segment</w:t>
            </w:r>
            <w:r w:rsidRPr="003D4C82">
              <w:rPr>
                <w:sz w:val="16"/>
              </w:rPr>
              <w:t xml:space="preserve">: For example, </w:t>
            </w:r>
            <w:r w:rsidRPr="003D4C82">
              <w:rPr>
                <w:rStyle w:val="SAPUserEntry"/>
                <w:sz w:val="16"/>
              </w:rPr>
              <w:t>1000_C</w:t>
            </w:r>
          </w:p>
          <w:p w14:paraId="2DFFB46C" w14:textId="4963DCFC" w:rsidR="0056683A" w:rsidRPr="003D4C82" w:rsidRDefault="003D4C82">
            <w:pPr>
              <w:rPr>
                <w:sz w:val="16"/>
              </w:rPr>
            </w:pPr>
            <w:r w:rsidRPr="003D4C82">
              <w:rPr>
                <w:sz w:val="16"/>
              </w:rPr>
              <w:t>Save the entry.</w:t>
            </w:r>
          </w:p>
        </w:tc>
        <w:tc>
          <w:tcPr>
            <w:tcW w:w="0" w:type="auto"/>
          </w:tcPr>
          <w:p w14:paraId="45B9667B" w14:textId="77777777" w:rsidR="0056683A" w:rsidRPr="003D4C82" w:rsidRDefault="0056683A">
            <w:pPr>
              <w:rPr>
                <w:sz w:val="16"/>
              </w:rPr>
            </w:pPr>
          </w:p>
        </w:tc>
        <w:tc>
          <w:tcPr>
            <w:tcW w:w="0" w:type="auto"/>
          </w:tcPr>
          <w:p w14:paraId="749D4EF4" w14:textId="77777777" w:rsidR="0056683A" w:rsidRPr="003D4C82" w:rsidRDefault="0056683A">
            <w:pPr>
              <w:rPr>
                <w:sz w:val="16"/>
              </w:rPr>
            </w:pPr>
          </w:p>
        </w:tc>
      </w:tr>
    </w:tbl>
    <w:p w14:paraId="3870A334" w14:textId="77777777" w:rsidR="0056683A" w:rsidRDefault="003D4C82">
      <w:pPr>
        <w:pStyle w:val="Heading1"/>
      </w:pPr>
      <w:bookmarkStart w:id="16" w:name="unique_8"/>
      <w:bookmarkStart w:id="17" w:name="_Toc176419823"/>
      <w:r>
        <w:lastRenderedPageBreak/>
        <w:t>Overview Table</w:t>
      </w:r>
      <w:bookmarkEnd w:id="16"/>
      <w:bookmarkEnd w:id="17"/>
    </w:p>
    <w:p w14:paraId="5431D79C" w14:textId="77777777" w:rsidR="0056683A" w:rsidRDefault="003D4C82">
      <w:r>
        <w:t>This process variant starts with the creation of a solution order.</w:t>
      </w:r>
    </w:p>
    <w:tbl>
      <w:tblPr>
        <w:tblStyle w:val="SAPStandardTable"/>
        <w:tblW w:w="5000" w:type="pct"/>
        <w:tblInd w:w="3" w:type="dxa"/>
        <w:tblLook w:val="0620" w:firstRow="1" w:lastRow="0" w:firstColumn="0" w:lastColumn="0" w:noHBand="1" w:noVBand="1"/>
      </w:tblPr>
      <w:tblGrid>
        <w:gridCol w:w="5216"/>
        <w:gridCol w:w="2364"/>
        <w:gridCol w:w="3165"/>
        <w:gridCol w:w="3559"/>
      </w:tblGrid>
      <w:tr w:rsidR="0056683A" w:rsidRPr="003D4C82" w14:paraId="33035546" w14:textId="77777777" w:rsidTr="003D4C82">
        <w:trPr>
          <w:cnfStyle w:val="100000000000" w:firstRow="1" w:lastRow="0" w:firstColumn="0" w:lastColumn="0" w:oddVBand="0" w:evenVBand="0" w:oddHBand="0" w:evenHBand="0" w:firstRowFirstColumn="0" w:firstRowLastColumn="0" w:lastRowFirstColumn="0" w:lastRowLastColumn="0"/>
        </w:trPr>
        <w:tc>
          <w:tcPr>
            <w:tcW w:w="0" w:type="auto"/>
          </w:tcPr>
          <w:p w14:paraId="17294DB9" w14:textId="77777777" w:rsidR="0056683A" w:rsidRPr="003D4C82" w:rsidRDefault="003D4C82">
            <w:pPr>
              <w:pStyle w:val="SAPTableHeader"/>
              <w:rPr>
                <w:sz w:val="16"/>
              </w:rPr>
            </w:pPr>
            <w:r w:rsidRPr="003D4C82">
              <w:rPr>
                <w:rStyle w:val="SAPEmphasis"/>
                <w:sz w:val="16"/>
              </w:rPr>
              <w:t>Process step</w:t>
            </w:r>
          </w:p>
        </w:tc>
        <w:tc>
          <w:tcPr>
            <w:tcW w:w="0" w:type="auto"/>
          </w:tcPr>
          <w:p w14:paraId="269761B7" w14:textId="77777777" w:rsidR="0056683A" w:rsidRPr="003D4C82" w:rsidRDefault="003D4C82">
            <w:pPr>
              <w:pStyle w:val="SAPTableHeader"/>
              <w:rPr>
                <w:sz w:val="16"/>
              </w:rPr>
            </w:pPr>
            <w:r w:rsidRPr="003D4C82">
              <w:rPr>
                <w:rStyle w:val="SAPEmphasis"/>
                <w:sz w:val="16"/>
              </w:rPr>
              <w:t>Business Role</w:t>
            </w:r>
          </w:p>
        </w:tc>
        <w:tc>
          <w:tcPr>
            <w:tcW w:w="0" w:type="auto"/>
          </w:tcPr>
          <w:p w14:paraId="188C631A" w14:textId="77777777" w:rsidR="0056683A" w:rsidRPr="003D4C82" w:rsidRDefault="003D4C82">
            <w:pPr>
              <w:pStyle w:val="SAPTableHeader"/>
              <w:rPr>
                <w:sz w:val="16"/>
              </w:rPr>
            </w:pPr>
            <w:r w:rsidRPr="003D4C82">
              <w:rPr>
                <w:rStyle w:val="SAPEmphasis"/>
                <w:sz w:val="16"/>
              </w:rPr>
              <w:t>App/Transaction</w:t>
            </w:r>
          </w:p>
        </w:tc>
        <w:tc>
          <w:tcPr>
            <w:tcW w:w="0" w:type="auto"/>
          </w:tcPr>
          <w:p w14:paraId="5CC2AA12" w14:textId="77777777" w:rsidR="0056683A" w:rsidRPr="003D4C82" w:rsidRDefault="003D4C82">
            <w:pPr>
              <w:pStyle w:val="SAPTableHeader"/>
              <w:rPr>
                <w:sz w:val="16"/>
              </w:rPr>
            </w:pPr>
            <w:r w:rsidRPr="003D4C82">
              <w:rPr>
                <w:rStyle w:val="SAPEmphasis"/>
                <w:sz w:val="16"/>
              </w:rPr>
              <w:t>Expected Results</w:t>
            </w:r>
          </w:p>
        </w:tc>
      </w:tr>
      <w:tr w:rsidR="0056683A" w:rsidRPr="003D4C82" w14:paraId="70A8CC32" w14:textId="77777777" w:rsidTr="003D4C82">
        <w:tc>
          <w:tcPr>
            <w:tcW w:w="0" w:type="auto"/>
          </w:tcPr>
          <w:p w14:paraId="21EB2504" w14:textId="7BE0A1ED" w:rsidR="0056683A" w:rsidRPr="003D4C82" w:rsidRDefault="003D4C82">
            <w:pPr>
              <w:rPr>
                <w:sz w:val="16"/>
              </w:rPr>
            </w:pPr>
            <w:hyperlink r:id="rId12" w:history="1">
              <w:r w:rsidRPr="003D4C82">
                <w:rPr>
                  <w:sz w:val="16"/>
                </w:rPr>
                <w:t>Display Subscription in SAP Subscription Billing</w:t>
              </w:r>
            </w:hyperlink>
            <w:r w:rsidRPr="003D4C82">
              <w:rPr>
                <w:sz w:val="16"/>
              </w:rPr>
              <w:t xml:space="preserve">  [page ] </w:t>
            </w:r>
            <w:r w:rsidRPr="003D4C82">
              <w:rPr>
                <w:sz w:val="16"/>
              </w:rPr>
              <w:fldChar w:fldCharType="begin"/>
            </w:r>
            <w:r w:rsidRPr="003D4C82">
              <w:rPr>
                <w:sz w:val="16"/>
              </w:rPr>
              <w:instrText xml:space="preserve"> PAGEREF unique_9 </w:instrText>
            </w:r>
            <w:r w:rsidRPr="003D4C82">
              <w:rPr>
                <w:sz w:val="16"/>
              </w:rPr>
              <w:fldChar w:fldCharType="separate"/>
            </w:r>
            <w:r>
              <w:rPr>
                <w:noProof/>
                <w:sz w:val="16"/>
              </w:rPr>
              <w:t>7</w:t>
            </w:r>
            <w:r w:rsidRPr="003D4C82">
              <w:rPr>
                <w:sz w:val="16"/>
              </w:rPr>
              <w:fldChar w:fldCharType="end"/>
            </w:r>
          </w:p>
        </w:tc>
        <w:tc>
          <w:tcPr>
            <w:tcW w:w="0" w:type="auto"/>
          </w:tcPr>
          <w:p w14:paraId="54F7C1F9" w14:textId="77777777" w:rsidR="0056683A" w:rsidRPr="003D4C82" w:rsidRDefault="003D4C82">
            <w:pPr>
              <w:rPr>
                <w:sz w:val="16"/>
              </w:rPr>
            </w:pPr>
            <w:r w:rsidRPr="003D4C82">
              <w:rPr>
                <w:sz w:val="16"/>
              </w:rPr>
              <w:t>Solution Order Specialist</w:t>
            </w:r>
          </w:p>
        </w:tc>
        <w:tc>
          <w:tcPr>
            <w:tcW w:w="0" w:type="auto"/>
          </w:tcPr>
          <w:p w14:paraId="3FD95E26" w14:textId="77777777" w:rsidR="0056683A" w:rsidRPr="003D4C82" w:rsidRDefault="003D4C82">
            <w:pPr>
              <w:rPr>
                <w:sz w:val="16"/>
              </w:rPr>
            </w:pPr>
            <w:r w:rsidRPr="003D4C82">
              <w:rPr>
                <w:rStyle w:val="SAPScreenElement"/>
                <w:sz w:val="16"/>
              </w:rPr>
              <w:t>Manage Solution Order</w:t>
            </w:r>
          </w:p>
        </w:tc>
        <w:tc>
          <w:tcPr>
            <w:tcW w:w="0" w:type="auto"/>
          </w:tcPr>
          <w:p w14:paraId="10FDB8D7" w14:textId="77777777" w:rsidR="0056683A" w:rsidRPr="003D4C82" w:rsidRDefault="003D4C82">
            <w:pPr>
              <w:rPr>
                <w:sz w:val="16"/>
              </w:rPr>
            </w:pPr>
            <w:r w:rsidRPr="003D4C82">
              <w:rPr>
                <w:sz w:val="16"/>
              </w:rPr>
              <w:t>Subscription is displayed</w:t>
            </w:r>
          </w:p>
        </w:tc>
      </w:tr>
      <w:tr w:rsidR="0056683A" w:rsidRPr="003D4C82" w14:paraId="66BCD063" w14:textId="77777777" w:rsidTr="003D4C82">
        <w:tc>
          <w:tcPr>
            <w:tcW w:w="0" w:type="auto"/>
          </w:tcPr>
          <w:p w14:paraId="16AE8DEE" w14:textId="6A210668" w:rsidR="0056683A" w:rsidRPr="003D4C82" w:rsidRDefault="003D4C82">
            <w:pPr>
              <w:rPr>
                <w:sz w:val="16"/>
              </w:rPr>
            </w:pPr>
            <w:hyperlink r:id="rId13" w:history="1">
              <w:r w:rsidRPr="003D4C82">
                <w:rPr>
                  <w:sz w:val="16"/>
                </w:rPr>
                <w:t>Display Provider Contract</w:t>
              </w:r>
            </w:hyperlink>
            <w:r w:rsidRPr="003D4C82">
              <w:rPr>
                <w:sz w:val="16"/>
              </w:rPr>
              <w:t xml:space="preserve">  [page ] </w:t>
            </w:r>
            <w:r w:rsidRPr="003D4C82">
              <w:rPr>
                <w:sz w:val="16"/>
              </w:rPr>
              <w:fldChar w:fldCharType="begin"/>
            </w:r>
            <w:r w:rsidRPr="003D4C82">
              <w:rPr>
                <w:sz w:val="16"/>
              </w:rPr>
              <w:instrText xml:space="preserve"> PAGEREF unique_10 </w:instrText>
            </w:r>
            <w:r w:rsidRPr="003D4C82">
              <w:rPr>
                <w:sz w:val="16"/>
              </w:rPr>
              <w:fldChar w:fldCharType="separate"/>
            </w:r>
            <w:r>
              <w:rPr>
                <w:noProof/>
                <w:sz w:val="16"/>
              </w:rPr>
              <w:t>9</w:t>
            </w:r>
            <w:r w:rsidRPr="003D4C82">
              <w:rPr>
                <w:sz w:val="16"/>
              </w:rPr>
              <w:fldChar w:fldCharType="end"/>
            </w:r>
          </w:p>
        </w:tc>
        <w:tc>
          <w:tcPr>
            <w:tcW w:w="0" w:type="auto"/>
          </w:tcPr>
          <w:p w14:paraId="4187AF5D" w14:textId="77777777" w:rsidR="0056683A" w:rsidRPr="003D4C82" w:rsidRDefault="003D4C82">
            <w:pPr>
              <w:rPr>
                <w:sz w:val="16"/>
              </w:rPr>
            </w:pPr>
            <w:r w:rsidRPr="003D4C82">
              <w:rPr>
                <w:sz w:val="16"/>
              </w:rPr>
              <w:t>Solution Order Specialist</w:t>
            </w:r>
          </w:p>
        </w:tc>
        <w:tc>
          <w:tcPr>
            <w:tcW w:w="0" w:type="auto"/>
          </w:tcPr>
          <w:p w14:paraId="0D5F5CB4" w14:textId="77777777" w:rsidR="0056683A" w:rsidRPr="003D4C82" w:rsidRDefault="003D4C82">
            <w:pPr>
              <w:rPr>
                <w:sz w:val="16"/>
              </w:rPr>
            </w:pPr>
            <w:r w:rsidRPr="003D4C82">
              <w:rPr>
                <w:rStyle w:val="SAPScreenElement"/>
                <w:sz w:val="16"/>
              </w:rPr>
              <w:t>Manage Solution Order</w:t>
            </w:r>
          </w:p>
        </w:tc>
        <w:tc>
          <w:tcPr>
            <w:tcW w:w="0" w:type="auto"/>
          </w:tcPr>
          <w:p w14:paraId="1E7417AB" w14:textId="77777777" w:rsidR="0056683A" w:rsidRPr="003D4C82" w:rsidRDefault="003D4C82">
            <w:pPr>
              <w:rPr>
                <w:sz w:val="16"/>
              </w:rPr>
            </w:pPr>
            <w:r w:rsidRPr="003D4C82">
              <w:rPr>
                <w:sz w:val="16"/>
              </w:rPr>
              <w:t>Provider Contract is displayed</w:t>
            </w:r>
          </w:p>
        </w:tc>
      </w:tr>
      <w:tr w:rsidR="0056683A" w:rsidRPr="003D4C82" w14:paraId="1B67D375" w14:textId="77777777" w:rsidTr="003D4C82">
        <w:tc>
          <w:tcPr>
            <w:tcW w:w="0" w:type="auto"/>
          </w:tcPr>
          <w:p w14:paraId="74935AED" w14:textId="61287690" w:rsidR="0056683A" w:rsidRPr="003D4C82" w:rsidRDefault="003D4C82">
            <w:pPr>
              <w:rPr>
                <w:sz w:val="16"/>
              </w:rPr>
            </w:pPr>
            <w:hyperlink r:id="rId14" w:history="1">
              <w:r w:rsidRPr="003D4C82">
                <w:rPr>
                  <w:sz w:val="16"/>
                </w:rPr>
                <w:t>Display Pre-Bill in SAP Subscription Billing</w:t>
              </w:r>
            </w:hyperlink>
            <w:r w:rsidRPr="003D4C82">
              <w:rPr>
                <w:sz w:val="16"/>
              </w:rPr>
              <w:t xml:space="preserve">  [page ] </w:t>
            </w:r>
            <w:r w:rsidRPr="003D4C82">
              <w:rPr>
                <w:sz w:val="16"/>
              </w:rPr>
              <w:fldChar w:fldCharType="begin"/>
            </w:r>
            <w:r w:rsidRPr="003D4C82">
              <w:rPr>
                <w:sz w:val="16"/>
              </w:rPr>
              <w:instrText xml:space="preserve"> PAGEREF unique_11 </w:instrText>
            </w:r>
            <w:r w:rsidRPr="003D4C82">
              <w:rPr>
                <w:sz w:val="16"/>
              </w:rPr>
              <w:fldChar w:fldCharType="separate"/>
            </w:r>
            <w:r>
              <w:rPr>
                <w:noProof/>
                <w:sz w:val="16"/>
              </w:rPr>
              <w:t>10</w:t>
            </w:r>
            <w:r w:rsidRPr="003D4C82">
              <w:rPr>
                <w:sz w:val="16"/>
              </w:rPr>
              <w:fldChar w:fldCharType="end"/>
            </w:r>
          </w:p>
        </w:tc>
        <w:tc>
          <w:tcPr>
            <w:tcW w:w="0" w:type="auto"/>
          </w:tcPr>
          <w:p w14:paraId="541424B1" w14:textId="77777777" w:rsidR="0056683A" w:rsidRPr="003D4C82" w:rsidRDefault="003D4C82">
            <w:pPr>
              <w:rPr>
                <w:sz w:val="16"/>
              </w:rPr>
            </w:pPr>
            <w:r w:rsidRPr="003D4C82">
              <w:rPr>
                <w:sz w:val="16"/>
              </w:rPr>
              <w:t>Solution Order Specialist</w:t>
            </w:r>
          </w:p>
        </w:tc>
        <w:tc>
          <w:tcPr>
            <w:tcW w:w="0" w:type="auto"/>
          </w:tcPr>
          <w:p w14:paraId="23D0780A" w14:textId="77777777" w:rsidR="0056683A" w:rsidRPr="003D4C82" w:rsidRDefault="003D4C82">
            <w:pPr>
              <w:rPr>
                <w:sz w:val="16"/>
              </w:rPr>
            </w:pPr>
            <w:r w:rsidRPr="003D4C82">
              <w:rPr>
                <w:rStyle w:val="SAPScreenElement"/>
                <w:sz w:val="16"/>
              </w:rPr>
              <w:t>Manage Solution Order</w:t>
            </w:r>
          </w:p>
        </w:tc>
        <w:tc>
          <w:tcPr>
            <w:tcW w:w="0" w:type="auto"/>
          </w:tcPr>
          <w:p w14:paraId="0F99D407" w14:textId="77777777" w:rsidR="0056683A" w:rsidRPr="003D4C82" w:rsidRDefault="003D4C82">
            <w:pPr>
              <w:rPr>
                <w:sz w:val="16"/>
              </w:rPr>
            </w:pPr>
            <w:r w:rsidRPr="003D4C82">
              <w:rPr>
                <w:sz w:val="16"/>
              </w:rPr>
              <w:t>Pre-Bill is displayed</w:t>
            </w:r>
          </w:p>
        </w:tc>
      </w:tr>
      <w:tr w:rsidR="0056683A" w:rsidRPr="003D4C82" w14:paraId="21565A41" w14:textId="77777777" w:rsidTr="003D4C82">
        <w:tc>
          <w:tcPr>
            <w:tcW w:w="0" w:type="auto"/>
          </w:tcPr>
          <w:p w14:paraId="7927EAD8" w14:textId="4823DF4D" w:rsidR="0056683A" w:rsidRPr="003D4C82" w:rsidRDefault="003D4C82">
            <w:pPr>
              <w:rPr>
                <w:sz w:val="16"/>
              </w:rPr>
            </w:pPr>
            <w:hyperlink r:id="rId15" w:history="1">
              <w:r w:rsidRPr="003D4C82">
                <w:rPr>
                  <w:sz w:val="16"/>
                </w:rPr>
                <w:t>Display Billing Document Request</w:t>
              </w:r>
            </w:hyperlink>
            <w:r w:rsidRPr="003D4C82">
              <w:rPr>
                <w:sz w:val="16"/>
              </w:rPr>
              <w:t xml:space="preserve"> </w:t>
            </w:r>
            <w:r w:rsidRPr="003D4C82">
              <w:rPr>
                <w:sz w:val="16"/>
              </w:rPr>
              <w:t xml:space="preserve"> [page ] </w:t>
            </w:r>
            <w:r w:rsidRPr="003D4C82">
              <w:rPr>
                <w:sz w:val="16"/>
              </w:rPr>
              <w:fldChar w:fldCharType="begin"/>
            </w:r>
            <w:r w:rsidRPr="003D4C82">
              <w:rPr>
                <w:sz w:val="16"/>
              </w:rPr>
              <w:instrText xml:space="preserve"> PAGEREF unique_12 </w:instrText>
            </w:r>
            <w:r w:rsidRPr="003D4C82">
              <w:rPr>
                <w:sz w:val="16"/>
              </w:rPr>
              <w:fldChar w:fldCharType="separate"/>
            </w:r>
            <w:r>
              <w:rPr>
                <w:noProof/>
                <w:sz w:val="16"/>
              </w:rPr>
              <w:t>11</w:t>
            </w:r>
            <w:r w:rsidRPr="003D4C82">
              <w:rPr>
                <w:sz w:val="16"/>
              </w:rPr>
              <w:fldChar w:fldCharType="end"/>
            </w:r>
          </w:p>
        </w:tc>
        <w:tc>
          <w:tcPr>
            <w:tcW w:w="0" w:type="auto"/>
          </w:tcPr>
          <w:p w14:paraId="0B695B48" w14:textId="77777777" w:rsidR="0056683A" w:rsidRPr="003D4C82" w:rsidRDefault="003D4C82">
            <w:pPr>
              <w:rPr>
                <w:sz w:val="16"/>
              </w:rPr>
            </w:pPr>
            <w:r w:rsidRPr="003D4C82">
              <w:rPr>
                <w:sz w:val="16"/>
              </w:rPr>
              <w:t>Billing Clerk</w:t>
            </w:r>
          </w:p>
        </w:tc>
        <w:tc>
          <w:tcPr>
            <w:tcW w:w="0" w:type="auto"/>
          </w:tcPr>
          <w:p w14:paraId="63DF818A" w14:textId="77777777" w:rsidR="0056683A" w:rsidRPr="003D4C82" w:rsidRDefault="003D4C82">
            <w:pPr>
              <w:rPr>
                <w:sz w:val="16"/>
              </w:rPr>
            </w:pPr>
            <w:r w:rsidRPr="003D4C82">
              <w:rPr>
                <w:rStyle w:val="SAPScreenElement"/>
                <w:sz w:val="16"/>
              </w:rPr>
              <w:t>Display Billing Document Request</w:t>
            </w:r>
          </w:p>
        </w:tc>
        <w:tc>
          <w:tcPr>
            <w:tcW w:w="0" w:type="auto"/>
          </w:tcPr>
          <w:p w14:paraId="107987AB" w14:textId="77777777" w:rsidR="0056683A" w:rsidRPr="003D4C82" w:rsidRDefault="003D4C82">
            <w:pPr>
              <w:rPr>
                <w:sz w:val="16"/>
              </w:rPr>
            </w:pPr>
            <w:r w:rsidRPr="003D4C82">
              <w:rPr>
                <w:sz w:val="16"/>
              </w:rPr>
              <w:t>Billing Document Request is displayed</w:t>
            </w:r>
          </w:p>
        </w:tc>
      </w:tr>
      <w:tr w:rsidR="0056683A" w:rsidRPr="003D4C82" w14:paraId="659CBC13" w14:textId="77777777" w:rsidTr="003D4C82">
        <w:tc>
          <w:tcPr>
            <w:tcW w:w="0" w:type="auto"/>
          </w:tcPr>
          <w:p w14:paraId="08D12CC2" w14:textId="12648CCA" w:rsidR="0056683A" w:rsidRPr="003D4C82" w:rsidRDefault="003D4C82">
            <w:pPr>
              <w:rPr>
                <w:sz w:val="16"/>
              </w:rPr>
            </w:pPr>
            <w:hyperlink r:id="rId16" w:history="1">
              <w:r w:rsidRPr="003D4C82">
                <w:rPr>
                  <w:sz w:val="16"/>
                </w:rPr>
                <w:t>Create Billing Document</w:t>
              </w:r>
            </w:hyperlink>
            <w:r w:rsidRPr="003D4C82">
              <w:rPr>
                <w:sz w:val="16"/>
              </w:rPr>
              <w:t xml:space="preserve">  [page ] </w:t>
            </w:r>
            <w:r w:rsidRPr="003D4C82">
              <w:rPr>
                <w:sz w:val="16"/>
              </w:rPr>
              <w:fldChar w:fldCharType="begin"/>
            </w:r>
            <w:r w:rsidRPr="003D4C82">
              <w:rPr>
                <w:sz w:val="16"/>
              </w:rPr>
              <w:instrText xml:space="preserve"> PAGEREF unique_13 </w:instrText>
            </w:r>
            <w:r w:rsidRPr="003D4C82">
              <w:rPr>
                <w:sz w:val="16"/>
              </w:rPr>
              <w:fldChar w:fldCharType="separate"/>
            </w:r>
            <w:r>
              <w:rPr>
                <w:noProof/>
                <w:sz w:val="16"/>
              </w:rPr>
              <w:t>12</w:t>
            </w:r>
            <w:r w:rsidRPr="003D4C82">
              <w:rPr>
                <w:sz w:val="16"/>
              </w:rPr>
              <w:fldChar w:fldCharType="end"/>
            </w:r>
          </w:p>
        </w:tc>
        <w:tc>
          <w:tcPr>
            <w:tcW w:w="0" w:type="auto"/>
          </w:tcPr>
          <w:p w14:paraId="5BAECA58" w14:textId="77777777" w:rsidR="0056683A" w:rsidRPr="003D4C82" w:rsidRDefault="003D4C82">
            <w:pPr>
              <w:rPr>
                <w:sz w:val="16"/>
              </w:rPr>
            </w:pPr>
            <w:r w:rsidRPr="003D4C82">
              <w:rPr>
                <w:sz w:val="16"/>
              </w:rPr>
              <w:t>Billing Clerk</w:t>
            </w:r>
          </w:p>
        </w:tc>
        <w:tc>
          <w:tcPr>
            <w:tcW w:w="0" w:type="auto"/>
          </w:tcPr>
          <w:p w14:paraId="5B9570D4" w14:textId="77777777" w:rsidR="0056683A" w:rsidRPr="003D4C82" w:rsidRDefault="003D4C82">
            <w:pPr>
              <w:rPr>
                <w:sz w:val="16"/>
              </w:rPr>
            </w:pPr>
            <w:r w:rsidRPr="003D4C82">
              <w:rPr>
                <w:rStyle w:val="SAPScreenElement"/>
                <w:sz w:val="16"/>
              </w:rPr>
              <w:t>Create Billing Document</w:t>
            </w:r>
          </w:p>
        </w:tc>
        <w:tc>
          <w:tcPr>
            <w:tcW w:w="0" w:type="auto"/>
          </w:tcPr>
          <w:p w14:paraId="0F164D36" w14:textId="77777777" w:rsidR="0056683A" w:rsidRPr="003D4C82" w:rsidRDefault="003D4C82">
            <w:pPr>
              <w:rPr>
                <w:sz w:val="16"/>
              </w:rPr>
            </w:pPr>
            <w:r w:rsidRPr="003D4C82">
              <w:rPr>
                <w:sz w:val="16"/>
              </w:rPr>
              <w:t>Invoice is created for Solution Order</w:t>
            </w:r>
          </w:p>
        </w:tc>
      </w:tr>
      <w:tr w:rsidR="0056683A" w:rsidRPr="003D4C82" w14:paraId="2D11283C" w14:textId="77777777" w:rsidTr="003D4C82">
        <w:tc>
          <w:tcPr>
            <w:tcW w:w="0" w:type="auto"/>
          </w:tcPr>
          <w:p w14:paraId="48E80C3A" w14:textId="7C7FFB3A" w:rsidR="0056683A" w:rsidRPr="003D4C82" w:rsidRDefault="003D4C82">
            <w:pPr>
              <w:rPr>
                <w:sz w:val="16"/>
              </w:rPr>
            </w:pPr>
            <w:hyperlink r:id="rId17" w:history="1">
              <w:r w:rsidRPr="003D4C82">
                <w:rPr>
                  <w:sz w:val="16"/>
                </w:rPr>
                <w:t>Display Billing Document</w:t>
              </w:r>
            </w:hyperlink>
            <w:r w:rsidRPr="003D4C82">
              <w:rPr>
                <w:sz w:val="16"/>
              </w:rPr>
              <w:t xml:space="preserve">  [page ] </w:t>
            </w:r>
            <w:r w:rsidRPr="003D4C82">
              <w:rPr>
                <w:sz w:val="16"/>
              </w:rPr>
              <w:fldChar w:fldCharType="begin"/>
            </w:r>
            <w:r w:rsidRPr="003D4C82">
              <w:rPr>
                <w:sz w:val="16"/>
              </w:rPr>
              <w:instrText xml:space="preserve"> PAGEREF unique_14 </w:instrText>
            </w:r>
            <w:r w:rsidRPr="003D4C82">
              <w:rPr>
                <w:sz w:val="16"/>
              </w:rPr>
              <w:fldChar w:fldCharType="separate"/>
            </w:r>
            <w:r>
              <w:rPr>
                <w:noProof/>
                <w:sz w:val="16"/>
              </w:rPr>
              <w:t>14</w:t>
            </w:r>
            <w:r w:rsidRPr="003D4C82">
              <w:rPr>
                <w:sz w:val="16"/>
              </w:rPr>
              <w:fldChar w:fldCharType="end"/>
            </w:r>
          </w:p>
        </w:tc>
        <w:tc>
          <w:tcPr>
            <w:tcW w:w="0" w:type="auto"/>
          </w:tcPr>
          <w:p w14:paraId="0929F96C" w14:textId="77777777" w:rsidR="0056683A" w:rsidRPr="003D4C82" w:rsidRDefault="003D4C82">
            <w:pPr>
              <w:rPr>
                <w:sz w:val="16"/>
              </w:rPr>
            </w:pPr>
            <w:r w:rsidRPr="003D4C82">
              <w:rPr>
                <w:sz w:val="16"/>
              </w:rPr>
              <w:t>Billing Clerk</w:t>
            </w:r>
          </w:p>
        </w:tc>
        <w:tc>
          <w:tcPr>
            <w:tcW w:w="0" w:type="auto"/>
          </w:tcPr>
          <w:p w14:paraId="2A524A60" w14:textId="77777777" w:rsidR="0056683A" w:rsidRPr="003D4C82" w:rsidRDefault="003D4C82">
            <w:pPr>
              <w:rPr>
                <w:sz w:val="16"/>
              </w:rPr>
            </w:pPr>
            <w:r w:rsidRPr="003D4C82">
              <w:rPr>
                <w:rStyle w:val="SAPScreenElement"/>
                <w:sz w:val="16"/>
              </w:rPr>
              <w:t>Display Billing Document</w:t>
            </w:r>
          </w:p>
        </w:tc>
        <w:tc>
          <w:tcPr>
            <w:tcW w:w="0" w:type="auto"/>
          </w:tcPr>
          <w:p w14:paraId="31FC09CF" w14:textId="77777777" w:rsidR="0056683A" w:rsidRPr="003D4C82" w:rsidRDefault="003D4C82">
            <w:pPr>
              <w:rPr>
                <w:sz w:val="16"/>
              </w:rPr>
            </w:pPr>
            <w:r w:rsidRPr="003D4C82">
              <w:rPr>
                <w:sz w:val="16"/>
              </w:rPr>
              <w:t>Invoice is displayed</w:t>
            </w:r>
          </w:p>
        </w:tc>
      </w:tr>
    </w:tbl>
    <w:p w14:paraId="06415E11" w14:textId="77777777" w:rsidR="0056683A" w:rsidRDefault="003D4C82">
      <w:pPr>
        <w:pStyle w:val="Heading1"/>
      </w:pPr>
      <w:bookmarkStart w:id="18" w:name="unique_15"/>
      <w:bookmarkStart w:id="19" w:name="_Toc176419824"/>
      <w:r>
        <w:lastRenderedPageBreak/>
        <w:t>Test Procedures</w:t>
      </w:r>
      <w:bookmarkEnd w:id="18"/>
      <w:bookmarkEnd w:id="19"/>
    </w:p>
    <w:p w14:paraId="14C2649B" w14:textId="77777777" w:rsidR="0056683A" w:rsidRDefault="003D4C82">
      <w:r>
        <w:t>This section describes test procedures for each process step that belongs to this scope item.</w:t>
      </w:r>
    </w:p>
    <w:p w14:paraId="009A4B28" w14:textId="77777777" w:rsidR="0056683A" w:rsidRDefault="003D4C82">
      <w:pPr>
        <w:pStyle w:val="Heading2"/>
      </w:pPr>
      <w:bookmarkStart w:id="20" w:name="d2e912"/>
      <w:bookmarkStart w:id="21" w:name="_Toc176419825"/>
      <w:r>
        <w:t>Manage Subscription Billing</w:t>
      </w:r>
      <w:bookmarkEnd w:id="20"/>
      <w:bookmarkEnd w:id="21"/>
    </w:p>
    <w:p w14:paraId="3A41DD87" w14:textId="77777777" w:rsidR="0056683A" w:rsidRDefault="003D4C82">
      <w:pPr>
        <w:pStyle w:val="Heading3"/>
      </w:pPr>
      <w:bookmarkStart w:id="22" w:name="unique_9"/>
      <w:bookmarkStart w:id="23" w:name="_Toc176419826"/>
      <w:r>
        <w:t>Display Subscription in SAP Subscription Billing</w:t>
      </w:r>
      <w:bookmarkEnd w:id="22"/>
      <w:bookmarkEnd w:id="23"/>
    </w:p>
    <w:p w14:paraId="0BDC4D07" w14:textId="77777777" w:rsidR="0056683A" w:rsidRDefault="003D4C82">
      <w:pPr>
        <w:pStyle w:val="SAPKeyblockTitle"/>
      </w:pPr>
      <w:r>
        <w:t>Test Administration</w:t>
      </w:r>
    </w:p>
    <w:p w14:paraId="1D83C157" w14:textId="77777777" w:rsidR="0056683A" w:rsidRDefault="003D4C82">
      <w:r>
        <w:t>Customer project: Fill in the project-specific parts.</w:t>
      </w:r>
    </w:p>
    <w:p w14:paraId="629CD822" w14:textId="77777777" w:rsidR="0056683A" w:rsidRDefault="0056683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6683A" w:rsidRPr="003D4C82" w14:paraId="0DA23AA0" w14:textId="77777777" w:rsidTr="003D4C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1C6CAA" w14:textId="77777777" w:rsidR="0056683A" w:rsidRPr="003D4C82" w:rsidRDefault="003D4C82">
            <w:pPr>
              <w:rPr>
                <w:sz w:val="12"/>
              </w:rPr>
            </w:pPr>
            <w:r w:rsidRPr="003D4C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818734" w14:textId="77777777" w:rsidR="0056683A" w:rsidRPr="003D4C82" w:rsidRDefault="003D4C82">
            <w:pPr>
              <w:rPr>
                <w:sz w:val="12"/>
              </w:rPr>
            </w:pPr>
            <w:r w:rsidRPr="003D4C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2CC0BD" w14:textId="77777777" w:rsidR="0056683A" w:rsidRPr="003D4C82" w:rsidRDefault="003D4C82">
            <w:pPr>
              <w:rPr>
                <w:sz w:val="12"/>
              </w:rPr>
            </w:pPr>
            <w:r w:rsidRPr="003D4C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EAED66" w14:textId="77777777" w:rsidR="003D4C82" w:rsidRPr="003D4C82" w:rsidRDefault="003D4C82">
            <w:pPr>
              <w:rPr>
                <w:sz w:val="12"/>
              </w:rPr>
            </w:pPr>
          </w:p>
        </w:tc>
      </w:tr>
      <w:tr w:rsidR="0056683A" w:rsidRPr="003D4C82" w14:paraId="2C65229A" w14:textId="77777777" w:rsidTr="003D4C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AFB410" w14:textId="77777777" w:rsidR="0056683A" w:rsidRPr="003D4C82" w:rsidRDefault="003D4C82">
            <w:pPr>
              <w:rPr>
                <w:sz w:val="12"/>
              </w:rPr>
            </w:pPr>
            <w:r w:rsidRPr="003D4C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9B9C89" w14:textId="77777777" w:rsidR="003D4C82" w:rsidRPr="003D4C82" w:rsidRDefault="003D4C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D0FBA0" w14:textId="77777777" w:rsidR="0056683A" w:rsidRPr="003D4C82" w:rsidRDefault="003D4C82">
            <w:pPr>
              <w:rPr>
                <w:sz w:val="12"/>
              </w:rPr>
            </w:pPr>
            <w:r w:rsidRPr="003D4C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520A61" w14:textId="77777777" w:rsidR="003D4C82" w:rsidRPr="003D4C82" w:rsidRDefault="003D4C82">
            <w:pPr>
              <w:rPr>
                <w:sz w:val="12"/>
              </w:rPr>
            </w:pPr>
          </w:p>
        </w:tc>
      </w:tr>
      <w:tr w:rsidR="0056683A" w:rsidRPr="003D4C82" w14:paraId="22382907" w14:textId="77777777" w:rsidTr="003D4C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ED2F0F" w14:textId="77777777" w:rsidR="0056683A" w:rsidRPr="003D4C82" w:rsidRDefault="003D4C82">
            <w:pPr>
              <w:rPr>
                <w:sz w:val="12"/>
              </w:rPr>
            </w:pPr>
            <w:r w:rsidRPr="003D4C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33265F" w14:textId="77777777" w:rsidR="003D4C82" w:rsidRPr="003D4C82" w:rsidRDefault="003D4C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53CEC6" w14:textId="77777777" w:rsidR="0056683A" w:rsidRPr="003D4C82" w:rsidRDefault="003D4C82">
            <w:pPr>
              <w:rPr>
                <w:sz w:val="12"/>
              </w:rPr>
            </w:pPr>
            <w:r w:rsidRPr="003D4C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30479D" w14:textId="77777777" w:rsidR="0056683A" w:rsidRPr="003D4C82" w:rsidRDefault="003D4C82">
            <w:pPr>
              <w:rPr>
                <w:sz w:val="12"/>
              </w:rPr>
            </w:pPr>
            <w:r w:rsidRPr="003D4C82">
              <w:rPr>
                <w:rStyle w:val="SAPUserEntry"/>
                <w:sz w:val="12"/>
              </w:rPr>
              <w:t>&lt;State the Service Provider, Customer or Joint Service Provider and Customer&gt;</w:t>
            </w:r>
          </w:p>
        </w:tc>
      </w:tr>
    </w:tbl>
    <w:p w14:paraId="5F8AC6F6" w14:textId="77777777" w:rsidR="0056683A" w:rsidRDefault="003D4C82">
      <w:pPr>
        <w:pStyle w:val="SAPKeyblockTitle"/>
      </w:pPr>
      <w:r>
        <w:t>Purpose</w:t>
      </w:r>
    </w:p>
    <w:p w14:paraId="69FFA7E7" w14:textId="77777777" w:rsidR="0056683A" w:rsidRDefault="003D4C82">
      <w:r>
        <w:t>The purpose of this step is to view the subscription created from subscription API and to verify the details.</w:t>
      </w:r>
    </w:p>
    <w:p w14:paraId="0FD92F46" w14:textId="77777777" w:rsidR="0056683A" w:rsidRDefault="003D4C82">
      <w:pPr>
        <w:pStyle w:val="SAPKeyblockTitle"/>
      </w:pPr>
      <w:r>
        <w:t>Procedure</w:t>
      </w:r>
    </w:p>
    <w:tbl>
      <w:tblPr>
        <w:tblStyle w:val="SAPStandardTable"/>
        <w:tblW w:w="5000" w:type="pct"/>
        <w:tblInd w:w="3" w:type="dxa"/>
        <w:tblLook w:val="0620" w:firstRow="1" w:lastRow="0" w:firstColumn="0" w:lastColumn="0" w:noHBand="1" w:noVBand="1"/>
      </w:tblPr>
      <w:tblGrid>
        <w:gridCol w:w="806"/>
        <w:gridCol w:w="2204"/>
        <w:gridCol w:w="6094"/>
        <w:gridCol w:w="3732"/>
        <w:gridCol w:w="1468"/>
      </w:tblGrid>
      <w:tr w:rsidR="0056683A" w:rsidRPr="003D4C82" w14:paraId="159866FD" w14:textId="77777777" w:rsidTr="003D4C82">
        <w:trPr>
          <w:cnfStyle w:val="100000000000" w:firstRow="1" w:lastRow="0" w:firstColumn="0" w:lastColumn="0" w:oddVBand="0" w:evenVBand="0" w:oddHBand="0" w:evenHBand="0" w:firstRowFirstColumn="0" w:firstRowLastColumn="0" w:lastRowFirstColumn="0" w:lastRowLastColumn="0"/>
        </w:trPr>
        <w:tc>
          <w:tcPr>
            <w:tcW w:w="0" w:type="auto"/>
          </w:tcPr>
          <w:p w14:paraId="19F7488E" w14:textId="77777777" w:rsidR="0056683A" w:rsidRPr="003D4C82" w:rsidRDefault="003D4C82">
            <w:pPr>
              <w:pStyle w:val="SAPTableHeader"/>
              <w:rPr>
                <w:sz w:val="16"/>
              </w:rPr>
            </w:pPr>
            <w:r w:rsidRPr="003D4C82">
              <w:rPr>
                <w:rStyle w:val="SAPEmphasis"/>
                <w:sz w:val="16"/>
              </w:rPr>
              <w:t>Test Step #</w:t>
            </w:r>
          </w:p>
        </w:tc>
        <w:tc>
          <w:tcPr>
            <w:tcW w:w="0" w:type="auto"/>
          </w:tcPr>
          <w:p w14:paraId="3EA724EF" w14:textId="77777777" w:rsidR="0056683A" w:rsidRPr="003D4C82" w:rsidRDefault="003D4C82">
            <w:pPr>
              <w:pStyle w:val="SAPTableHeader"/>
              <w:rPr>
                <w:sz w:val="16"/>
              </w:rPr>
            </w:pPr>
            <w:r w:rsidRPr="003D4C82">
              <w:rPr>
                <w:rStyle w:val="SAPEmphasis"/>
                <w:sz w:val="16"/>
              </w:rPr>
              <w:t>Test Step Name</w:t>
            </w:r>
          </w:p>
        </w:tc>
        <w:tc>
          <w:tcPr>
            <w:tcW w:w="0" w:type="auto"/>
          </w:tcPr>
          <w:p w14:paraId="2D40CB41" w14:textId="77777777" w:rsidR="0056683A" w:rsidRPr="003D4C82" w:rsidRDefault="003D4C82">
            <w:pPr>
              <w:pStyle w:val="SAPTableHeader"/>
              <w:rPr>
                <w:sz w:val="16"/>
              </w:rPr>
            </w:pPr>
            <w:r w:rsidRPr="003D4C82">
              <w:rPr>
                <w:rStyle w:val="SAPEmphasis"/>
                <w:sz w:val="16"/>
              </w:rPr>
              <w:t>Instruction</w:t>
            </w:r>
          </w:p>
        </w:tc>
        <w:tc>
          <w:tcPr>
            <w:tcW w:w="0" w:type="auto"/>
          </w:tcPr>
          <w:p w14:paraId="29C23BB4" w14:textId="77777777" w:rsidR="0056683A" w:rsidRPr="003D4C82" w:rsidRDefault="003D4C82">
            <w:pPr>
              <w:pStyle w:val="SAPTableHeader"/>
              <w:rPr>
                <w:sz w:val="16"/>
              </w:rPr>
            </w:pPr>
            <w:r w:rsidRPr="003D4C82">
              <w:rPr>
                <w:rStyle w:val="SAPEmphasis"/>
                <w:sz w:val="16"/>
              </w:rPr>
              <w:t>Expected Result</w:t>
            </w:r>
          </w:p>
        </w:tc>
        <w:tc>
          <w:tcPr>
            <w:tcW w:w="0" w:type="auto"/>
          </w:tcPr>
          <w:p w14:paraId="1B793FFC" w14:textId="77777777" w:rsidR="0056683A" w:rsidRPr="003D4C82" w:rsidRDefault="003D4C82">
            <w:pPr>
              <w:pStyle w:val="SAPTableHeader"/>
              <w:rPr>
                <w:sz w:val="16"/>
              </w:rPr>
            </w:pPr>
            <w:r w:rsidRPr="003D4C82">
              <w:rPr>
                <w:rStyle w:val="SAPEmphasis"/>
                <w:sz w:val="16"/>
              </w:rPr>
              <w:t>Pass / Fail / Comment</w:t>
            </w:r>
          </w:p>
        </w:tc>
      </w:tr>
      <w:tr w:rsidR="0056683A" w:rsidRPr="003D4C82" w14:paraId="10D70F5D" w14:textId="77777777" w:rsidTr="003D4C82">
        <w:tc>
          <w:tcPr>
            <w:tcW w:w="0" w:type="auto"/>
          </w:tcPr>
          <w:p w14:paraId="12B3B37B" w14:textId="77777777" w:rsidR="0056683A" w:rsidRPr="003D4C82" w:rsidRDefault="003D4C82">
            <w:pPr>
              <w:rPr>
                <w:sz w:val="16"/>
              </w:rPr>
            </w:pPr>
            <w:r w:rsidRPr="003D4C82">
              <w:rPr>
                <w:sz w:val="16"/>
              </w:rPr>
              <w:t>1</w:t>
            </w:r>
          </w:p>
        </w:tc>
        <w:tc>
          <w:tcPr>
            <w:tcW w:w="0" w:type="auto"/>
          </w:tcPr>
          <w:p w14:paraId="12F938AC" w14:textId="77777777" w:rsidR="0056683A" w:rsidRPr="003D4C82" w:rsidRDefault="003D4C82">
            <w:pPr>
              <w:rPr>
                <w:sz w:val="16"/>
              </w:rPr>
            </w:pPr>
            <w:r w:rsidRPr="003D4C82">
              <w:rPr>
                <w:rStyle w:val="SAPEmphasis"/>
                <w:sz w:val="16"/>
              </w:rPr>
              <w:t>Log On</w:t>
            </w:r>
          </w:p>
        </w:tc>
        <w:tc>
          <w:tcPr>
            <w:tcW w:w="0" w:type="auto"/>
          </w:tcPr>
          <w:p w14:paraId="68A7461A" w14:textId="60FE102D" w:rsidR="003D4C82" w:rsidRPr="003D4C82" w:rsidRDefault="003D4C82">
            <w:pPr>
              <w:rPr>
                <w:sz w:val="16"/>
              </w:rPr>
            </w:pPr>
            <w:r w:rsidRPr="003D4C82">
              <w:rPr>
                <w:sz w:val="16"/>
              </w:rPr>
              <w:t xml:space="preserve">Log On to Subscription Launchpad: </w:t>
            </w:r>
            <w:hyperlink r:id="rId18" w:history="1">
              <w:r w:rsidRPr="003D4C82">
                <w:rPr>
                  <w:rStyle w:val="underline"/>
                  <w:sz w:val="16"/>
                </w:rPr>
                <w:t>https://revenue.cloud.sap/</w:t>
              </w:r>
            </w:hyperlink>
          </w:p>
          <w:p w14:paraId="52C44196" w14:textId="77777777" w:rsidR="003D4C82" w:rsidRPr="003D4C82" w:rsidRDefault="003D4C82">
            <w:pPr>
              <w:rPr>
                <w:sz w:val="16"/>
              </w:rPr>
            </w:pPr>
            <w:r w:rsidRPr="003D4C82">
              <w:rPr>
                <w:sz w:val="16"/>
              </w:rPr>
              <w:t xml:space="preserve">Enter the </w:t>
            </w:r>
            <w:r w:rsidRPr="003D4C82">
              <w:rPr>
                <w:rStyle w:val="SAPScreenElement"/>
                <w:sz w:val="16"/>
              </w:rPr>
              <w:t xml:space="preserve">Tenant </w:t>
            </w:r>
            <w:r w:rsidRPr="003D4C82">
              <w:rPr>
                <w:sz w:val="16"/>
              </w:rPr>
              <w:t xml:space="preserve">, for example, </w:t>
            </w:r>
            <w:r w:rsidRPr="003D4C82">
              <w:rPr>
                <w:rStyle w:val="SAPEmphasis"/>
                <w:sz w:val="16"/>
              </w:rPr>
              <w:t>revcloud-dev-eu10-integration-temp18</w:t>
            </w:r>
          </w:p>
          <w:p w14:paraId="55CF4598" w14:textId="74393C1E" w:rsidR="0056683A" w:rsidRPr="003D4C82" w:rsidRDefault="003D4C82">
            <w:pPr>
              <w:rPr>
                <w:sz w:val="16"/>
              </w:rPr>
            </w:pPr>
            <w:r w:rsidRPr="003D4C82">
              <w:rPr>
                <w:sz w:val="16"/>
              </w:rPr>
              <w:t xml:space="preserve">Click on </w:t>
            </w:r>
            <w:r w:rsidRPr="003D4C82">
              <w:rPr>
                <w:rStyle w:val="SAPScreenElement"/>
                <w:sz w:val="16"/>
              </w:rPr>
              <w:t>Sign in</w:t>
            </w:r>
          </w:p>
        </w:tc>
        <w:tc>
          <w:tcPr>
            <w:tcW w:w="0" w:type="auto"/>
          </w:tcPr>
          <w:p w14:paraId="0BADBD3A" w14:textId="77777777" w:rsidR="0056683A" w:rsidRPr="003D4C82" w:rsidRDefault="003D4C82">
            <w:pPr>
              <w:rPr>
                <w:sz w:val="16"/>
              </w:rPr>
            </w:pPr>
            <w:r w:rsidRPr="003D4C82">
              <w:rPr>
                <w:rStyle w:val="SAPScreenElement"/>
                <w:sz w:val="16"/>
              </w:rPr>
              <w:t>Subscriptions</w:t>
            </w:r>
            <w:r w:rsidRPr="003D4C82">
              <w:rPr>
                <w:sz w:val="16"/>
              </w:rPr>
              <w:t xml:space="preserve"> home page is displayed.</w:t>
            </w:r>
          </w:p>
        </w:tc>
        <w:tc>
          <w:tcPr>
            <w:tcW w:w="0" w:type="auto"/>
          </w:tcPr>
          <w:p w14:paraId="234107DB" w14:textId="77777777" w:rsidR="003D4C82" w:rsidRPr="003D4C82" w:rsidRDefault="003D4C82">
            <w:pPr>
              <w:rPr>
                <w:sz w:val="16"/>
              </w:rPr>
            </w:pPr>
          </w:p>
        </w:tc>
      </w:tr>
      <w:tr w:rsidR="0056683A" w:rsidRPr="003D4C82" w14:paraId="3ACD27BC" w14:textId="77777777" w:rsidTr="003D4C82">
        <w:tc>
          <w:tcPr>
            <w:tcW w:w="0" w:type="auto"/>
          </w:tcPr>
          <w:p w14:paraId="25751C1B" w14:textId="77777777" w:rsidR="0056683A" w:rsidRPr="003D4C82" w:rsidRDefault="003D4C82">
            <w:pPr>
              <w:rPr>
                <w:sz w:val="16"/>
              </w:rPr>
            </w:pPr>
            <w:r w:rsidRPr="003D4C82">
              <w:rPr>
                <w:sz w:val="16"/>
              </w:rPr>
              <w:lastRenderedPageBreak/>
              <w:t>2</w:t>
            </w:r>
          </w:p>
        </w:tc>
        <w:tc>
          <w:tcPr>
            <w:tcW w:w="0" w:type="auto"/>
          </w:tcPr>
          <w:p w14:paraId="18C40FED" w14:textId="77777777" w:rsidR="0056683A" w:rsidRPr="003D4C82" w:rsidRDefault="003D4C82">
            <w:pPr>
              <w:rPr>
                <w:sz w:val="16"/>
              </w:rPr>
            </w:pPr>
            <w:r w:rsidRPr="003D4C82">
              <w:rPr>
                <w:sz w:val="16"/>
              </w:rPr>
              <w:t xml:space="preserve">Navigate to </w:t>
            </w:r>
            <w:r w:rsidRPr="003D4C82">
              <w:rPr>
                <w:rStyle w:val="SAPScreenElement"/>
                <w:sz w:val="16"/>
              </w:rPr>
              <w:t>Subscriptions</w:t>
            </w:r>
          </w:p>
        </w:tc>
        <w:tc>
          <w:tcPr>
            <w:tcW w:w="0" w:type="auto"/>
          </w:tcPr>
          <w:p w14:paraId="34A3C1F4" w14:textId="77777777" w:rsidR="0056683A" w:rsidRPr="003D4C82" w:rsidRDefault="003D4C82">
            <w:pPr>
              <w:rPr>
                <w:sz w:val="16"/>
              </w:rPr>
            </w:pPr>
            <w:r w:rsidRPr="003D4C82">
              <w:rPr>
                <w:sz w:val="16"/>
              </w:rPr>
              <w:t xml:space="preserve">Choose the </w:t>
            </w:r>
            <w:r w:rsidRPr="003D4C82">
              <w:rPr>
                <w:rStyle w:val="SAPScreenElement"/>
                <w:sz w:val="16"/>
              </w:rPr>
              <w:t>Subscriptions</w:t>
            </w:r>
            <w:r w:rsidRPr="003D4C82">
              <w:rPr>
                <w:sz w:val="16"/>
              </w:rPr>
              <w:t xml:space="preserve"> tile.</w:t>
            </w:r>
          </w:p>
        </w:tc>
        <w:tc>
          <w:tcPr>
            <w:tcW w:w="0" w:type="auto"/>
          </w:tcPr>
          <w:p w14:paraId="095472BA" w14:textId="77777777" w:rsidR="0056683A" w:rsidRPr="003D4C82" w:rsidRDefault="003D4C82">
            <w:pPr>
              <w:rPr>
                <w:sz w:val="16"/>
              </w:rPr>
            </w:pPr>
            <w:r w:rsidRPr="003D4C82">
              <w:rPr>
                <w:rStyle w:val="SAPScreenElement"/>
                <w:sz w:val="16"/>
              </w:rPr>
              <w:t>Subscriptions</w:t>
            </w:r>
            <w:r w:rsidRPr="003D4C82">
              <w:rPr>
                <w:sz w:val="16"/>
              </w:rPr>
              <w:t xml:space="preserve"> page is displayed.</w:t>
            </w:r>
          </w:p>
        </w:tc>
        <w:tc>
          <w:tcPr>
            <w:tcW w:w="0" w:type="auto"/>
          </w:tcPr>
          <w:p w14:paraId="07C20F2F" w14:textId="77777777" w:rsidR="003D4C82" w:rsidRPr="003D4C82" w:rsidRDefault="003D4C82">
            <w:pPr>
              <w:rPr>
                <w:sz w:val="16"/>
              </w:rPr>
            </w:pPr>
          </w:p>
        </w:tc>
      </w:tr>
      <w:tr w:rsidR="0056683A" w:rsidRPr="003D4C82" w14:paraId="475ABB43" w14:textId="77777777" w:rsidTr="003D4C82">
        <w:tc>
          <w:tcPr>
            <w:tcW w:w="0" w:type="auto"/>
          </w:tcPr>
          <w:p w14:paraId="6B7A30D5" w14:textId="77777777" w:rsidR="0056683A" w:rsidRPr="003D4C82" w:rsidRDefault="003D4C82">
            <w:pPr>
              <w:rPr>
                <w:sz w:val="16"/>
              </w:rPr>
            </w:pPr>
            <w:r w:rsidRPr="003D4C82">
              <w:rPr>
                <w:sz w:val="16"/>
              </w:rPr>
              <w:t>3</w:t>
            </w:r>
          </w:p>
        </w:tc>
        <w:tc>
          <w:tcPr>
            <w:tcW w:w="0" w:type="auto"/>
          </w:tcPr>
          <w:p w14:paraId="49B05DE7" w14:textId="77777777" w:rsidR="0056683A" w:rsidRPr="003D4C82" w:rsidRDefault="003D4C82">
            <w:pPr>
              <w:rPr>
                <w:sz w:val="16"/>
              </w:rPr>
            </w:pPr>
            <w:r w:rsidRPr="003D4C82">
              <w:rPr>
                <w:sz w:val="16"/>
              </w:rPr>
              <w:t>Create Subscriptions</w:t>
            </w:r>
          </w:p>
        </w:tc>
        <w:tc>
          <w:tcPr>
            <w:tcW w:w="0" w:type="auto"/>
          </w:tcPr>
          <w:p w14:paraId="0E0F50F2" w14:textId="77777777" w:rsidR="0056683A" w:rsidRPr="003D4C82" w:rsidRDefault="003D4C82">
            <w:pPr>
              <w:rPr>
                <w:sz w:val="16"/>
              </w:rPr>
            </w:pPr>
            <w:r w:rsidRPr="003D4C82">
              <w:rPr>
                <w:sz w:val="16"/>
              </w:rPr>
              <w:t xml:space="preserve">Choose </w:t>
            </w:r>
            <w:r w:rsidRPr="003D4C82">
              <w:rPr>
                <w:rStyle w:val="SAPScreenElement"/>
                <w:sz w:val="16"/>
              </w:rPr>
              <w:t>Create</w:t>
            </w:r>
            <w:r w:rsidRPr="003D4C82">
              <w:rPr>
                <w:sz w:val="16"/>
              </w:rPr>
              <w:t>.</w:t>
            </w:r>
          </w:p>
        </w:tc>
        <w:tc>
          <w:tcPr>
            <w:tcW w:w="0" w:type="auto"/>
          </w:tcPr>
          <w:p w14:paraId="7CA10836" w14:textId="77777777" w:rsidR="0056683A" w:rsidRPr="003D4C82" w:rsidRDefault="003D4C82">
            <w:pPr>
              <w:rPr>
                <w:sz w:val="16"/>
              </w:rPr>
            </w:pPr>
            <w:r w:rsidRPr="003D4C82">
              <w:rPr>
                <w:sz w:val="16"/>
              </w:rPr>
              <w:t xml:space="preserve">The </w:t>
            </w:r>
            <w:r w:rsidRPr="003D4C82">
              <w:rPr>
                <w:rStyle w:val="SAPScreenElement"/>
                <w:sz w:val="16"/>
              </w:rPr>
              <w:t>Create Subscriptions</w:t>
            </w:r>
            <w:r w:rsidRPr="003D4C82">
              <w:rPr>
                <w:sz w:val="16"/>
              </w:rPr>
              <w:t xml:space="preserve"> pop up is displayed.</w:t>
            </w:r>
          </w:p>
        </w:tc>
        <w:tc>
          <w:tcPr>
            <w:tcW w:w="0" w:type="auto"/>
          </w:tcPr>
          <w:p w14:paraId="48C4F794" w14:textId="77777777" w:rsidR="003D4C82" w:rsidRPr="003D4C82" w:rsidRDefault="003D4C82">
            <w:pPr>
              <w:rPr>
                <w:sz w:val="16"/>
              </w:rPr>
            </w:pPr>
          </w:p>
        </w:tc>
      </w:tr>
      <w:tr w:rsidR="0056683A" w:rsidRPr="003D4C82" w14:paraId="53B6F8F3" w14:textId="77777777" w:rsidTr="003D4C82">
        <w:tc>
          <w:tcPr>
            <w:tcW w:w="0" w:type="auto"/>
          </w:tcPr>
          <w:p w14:paraId="7ECED2A7" w14:textId="77777777" w:rsidR="0056683A" w:rsidRPr="003D4C82" w:rsidRDefault="003D4C82">
            <w:pPr>
              <w:rPr>
                <w:sz w:val="16"/>
              </w:rPr>
            </w:pPr>
            <w:r w:rsidRPr="003D4C82">
              <w:rPr>
                <w:sz w:val="16"/>
              </w:rPr>
              <w:t>4</w:t>
            </w:r>
          </w:p>
        </w:tc>
        <w:tc>
          <w:tcPr>
            <w:tcW w:w="0" w:type="auto"/>
          </w:tcPr>
          <w:p w14:paraId="5F743E49" w14:textId="77777777" w:rsidR="0056683A" w:rsidRPr="003D4C82" w:rsidRDefault="003D4C82">
            <w:pPr>
              <w:rPr>
                <w:sz w:val="16"/>
              </w:rPr>
            </w:pPr>
            <w:r w:rsidRPr="003D4C82">
              <w:rPr>
                <w:sz w:val="16"/>
              </w:rPr>
              <w:t>Enter Subscription Details</w:t>
            </w:r>
          </w:p>
        </w:tc>
        <w:tc>
          <w:tcPr>
            <w:tcW w:w="0" w:type="auto"/>
          </w:tcPr>
          <w:p w14:paraId="09866CD6" w14:textId="77777777" w:rsidR="0056683A" w:rsidRPr="003D4C82" w:rsidRDefault="003D4C82">
            <w:pPr>
              <w:rPr>
                <w:sz w:val="16"/>
              </w:rPr>
            </w:pPr>
            <w:r w:rsidRPr="003D4C82">
              <w:rPr>
                <w:sz w:val="16"/>
              </w:rPr>
              <w:t>Enter the following details on the pop up screen:</w:t>
            </w:r>
          </w:p>
          <w:p w14:paraId="0509F9F4" w14:textId="77777777" w:rsidR="0056683A" w:rsidRPr="003D4C82" w:rsidRDefault="003D4C82">
            <w:pPr>
              <w:pStyle w:val="listpara1"/>
              <w:numPr>
                <w:ilvl w:val="0"/>
                <w:numId w:val="5"/>
              </w:numPr>
              <w:rPr>
                <w:sz w:val="16"/>
              </w:rPr>
            </w:pPr>
            <w:r w:rsidRPr="003D4C82">
              <w:rPr>
                <w:rStyle w:val="SAPScreenElement"/>
                <w:sz w:val="16"/>
              </w:rPr>
              <w:t>Customer</w:t>
            </w:r>
            <w:r w:rsidRPr="003D4C82">
              <w:rPr>
                <w:sz w:val="16"/>
              </w:rPr>
              <w:t xml:space="preserve">: Example, </w:t>
            </w:r>
            <w:r w:rsidRPr="003D4C82">
              <w:rPr>
                <w:rStyle w:val="SAPUserEntry"/>
                <w:sz w:val="16"/>
              </w:rPr>
              <w:t>17100001</w:t>
            </w:r>
          </w:p>
          <w:p w14:paraId="6AC6BF8F" w14:textId="77777777" w:rsidR="0056683A" w:rsidRPr="003D4C82" w:rsidRDefault="003D4C82">
            <w:pPr>
              <w:pStyle w:val="listpara1"/>
              <w:numPr>
                <w:ilvl w:val="0"/>
                <w:numId w:val="3"/>
              </w:numPr>
              <w:rPr>
                <w:sz w:val="16"/>
              </w:rPr>
            </w:pPr>
            <w:r w:rsidRPr="003D4C82">
              <w:rPr>
                <w:rStyle w:val="SAPScreenElement"/>
                <w:sz w:val="16"/>
              </w:rPr>
              <w:t>Market</w:t>
            </w:r>
            <w:r w:rsidRPr="003D4C82">
              <w:rPr>
                <w:sz w:val="16"/>
              </w:rPr>
              <w:t>: This is automatically selected.</w:t>
            </w:r>
          </w:p>
          <w:p w14:paraId="65AFBA72" w14:textId="77777777" w:rsidR="0056683A" w:rsidRPr="003D4C82" w:rsidRDefault="003D4C82">
            <w:pPr>
              <w:pStyle w:val="listpara1"/>
              <w:numPr>
                <w:ilvl w:val="0"/>
                <w:numId w:val="3"/>
              </w:numPr>
              <w:rPr>
                <w:sz w:val="16"/>
              </w:rPr>
            </w:pPr>
            <w:r w:rsidRPr="003D4C82">
              <w:rPr>
                <w:rStyle w:val="SAPScreenElement"/>
                <w:sz w:val="16"/>
              </w:rPr>
              <w:t>Main Product</w:t>
            </w:r>
            <w:r w:rsidRPr="003D4C82">
              <w:rPr>
                <w:sz w:val="16"/>
              </w:rPr>
              <w:t xml:space="preserve">: Example, </w:t>
            </w:r>
            <w:r w:rsidRPr="003D4C82">
              <w:rPr>
                <w:rStyle w:val="SAPUserEntry"/>
                <w:sz w:val="16"/>
              </w:rPr>
              <w:t>P-CLOUD STORAGE</w:t>
            </w:r>
          </w:p>
          <w:p w14:paraId="21909E07" w14:textId="77777777" w:rsidR="0056683A" w:rsidRPr="003D4C82" w:rsidRDefault="003D4C82">
            <w:pPr>
              <w:pStyle w:val="listpara1"/>
              <w:numPr>
                <w:ilvl w:val="0"/>
                <w:numId w:val="3"/>
              </w:numPr>
              <w:rPr>
                <w:sz w:val="16"/>
              </w:rPr>
            </w:pPr>
            <w:r w:rsidRPr="003D4C82">
              <w:rPr>
                <w:rStyle w:val="SAPScreenElement"/>
                <w:sz w:val="16"/>
              </w:rPr>
              <w:t>Valid From</w:t>
            </w:r>
            <w:r w:rsidRPr="003D4C82">
              <w:rPr>
                <w:sz w:val="16"/>
              </w:rPr>
              <w:t>: The current date is set automatically.</w:t>
            </w:r>
          </w:p>
          <w:p w14:paraId="440B3AA0" w14:textId="77777777" w:rsidR="0056683A" w:rsidRPr="003D4C82" w:rsidRDefault="003D4C82">
            <w:pPr>
              <w:pStyle w:val="listpara1"/>
              <w:numPr>
                <w:ilvl w:val="0"/>
                <w:numId w:val="3"/>
              </w:numPr>
              <w:rPr>
                <w:sz w:val="16"/>
              </w:rPr>
            </w:pPr>
            <w:r w:rsidRPr="003D4C82">
              <w:rPr>
                <w:rStyle w:val="SAPScreenElement"/>
                <w:sz w:val="16"/>
              </w:rPr>
              <w:t>Initial Fixed Term</w:t>
            </w:r>
            <w:r w:rsidRPr="003D4C82">
              <w:rPr>
                <w:sz w:val="16"/>
              </w:rPr>
              <w:t xml:space="preserve">: This is available only if the </w:t>
            </w:r>
            <w:r w:rsidRPr="003D4C82">
              <w:rPr>
                <w:rStyle w:val="SAPScreenElement"/>
                <w:sz w:val="16"/>
              </w:rPr>
              <w:t>Main Product</w:t>
            </w:r>
            <w:r w:rsidRPr="003D4C82">
              <w:rPr>
                <w:sz w:val="16"/>
              </w:rPr>
              <w:t xml:space="preserve"> is left blank.</w:t>
            </w:r>
          </w:p>
          <w:p w14:paraId="12DD2E2D" w14:textId="77777777" w:rsidR="003D4C82" w:rsidRPr="003D4C82" w:rsidRDefault="003D4C82">
            <w:pPr>
              <w:pStyle w:val="listpara1"/>
              <w:numPr>
                <w:ilvl w:val="0"/>
                <w:numId w:val="3"/>
              </w:numPr>
              <w:rPr>
                <w:sz w:val="16"/>
              </w:rPr>
            </w:pPr>
            <w:r w:rsidRPr="003D4C82">
              <w:rPr>
                <w:rStyle w:val="SAPScreenElement"/>
                <w:sz w:val="16"/>
              </w:rPr>
              <w:t>Subscription Profile</w:t>
            </w:r>
            <w:r w:rsidRPr="003D4C82">
              <w:rPr>
                <w:sz w:val="16"/>
              </w:rPr>
              <w:t xml:space="preserve">: Example, </w:t>
            </w:r>
            <w:r w:rsidRPr="003D4C82">
              <w:rPr>
                <w:rStyle w:val="SAPUserEntry"/>
                <w:sz w:val="16"/>
              </w:rPr>
              <w:t>S/4 Integration</w:t>
            </w:r>
          </w:p>
          <w:p w14:paraId="7D320975" w14:textId="4E14E68A" w:rsidR="0056683A" w:rsidRPr="003D4C82" w:rsidRDefault="003D4C82">
            <w:pPr>
              <w:rPr>
                <w:sz w:val="16"/>
              </w:rPr>
            </w:pPr>
            <w:r w:rsidRPr="003D4C82">
              <w:rPr>
                <w:sz w:val="16"/>
              </w:rPr>
              <w:t xml:space="preserve">Choose </w:t>
            </w:r>
            <w:r w:rsidRPr="003D4C82">
              <w:rPr>
                <w:rStyle w:val="SAPScreenElement"/>
                <w:sz w:val="16"/>
              </w:rPr>
              <w:t>Continue &gt; Create</w:t>
            </w:r>
            <w:r w:rsidRPr="003D4C82">
              <w:rPr>
                <w:sz w:val="16"/>
              </w:rPr>
              <w:t xml:space="preserve"> .</w:t>
            </w:r>
          </w:p>
        </w:tc>
        <w:tc>
          <w:tcPr>
            <w:tcW w:w="0" w:type="auto"/>
          </w:tcPr>
          <w:p w14:paraId="03A1B642" w14:textId="77777777" w:rsidR="0056683A" w:rsidRPr="003D4C82" w:rsidRDefault="003D4C82">
            <w:pPr>
              <w:rPr>
                <w:sz w:val="16"/>
              </w:rPr>
            </w:pPr>
            <w:r w:rsidRPr="003D4C82">
              <w:rPr>
                <w:sz w:val="16"/>
              </w:rPr>
              <w:t>The subscription is created successfully.</w:t>
            </w:r>
          </w:p>
        </w:tc>
        <w:tc>
          <w:tcPr>
            <w:tcW w:w="0" w:type="auto"/>
          </w:tcPr>
          <w:p w14:paraId="6DD9B30D" w14:textId="77777777" w:rsidR="003D4C82" w:rsidRPr="003D4C82" w:rsidRDefault="003D4C82">
            <w:pPr>
              <w:rPr>
                <w:sz w:val="16"/>
              </w:rPr>
            </w:pPr>
          </w:p>
        </w:tc>
      </w:tr>
      <w:tr w:rsidR="0056683A" w:rsidRPr="003D4C82" w14:paraId="4D5E5F8F" w14:textId="77777777" w:rsidTr="003D4C82">
        <w:tc>
          <w:tcPr>
            <w:tcW w:w="0" w:type="auto"/>
          </w:tcPr>
          <w:p w14:paraId="2D796C9A" w14:textId="77777777" w:rsidR="0056683A" w:rsidRPr="003D4C82" w:rsidRDefault="003D4C82">
            <w:pPr>
              <w:rPr>
                <w:sz w:val="16"/>
              </w:rPr>
            </w:pPr>
            <w:r w:rsidRPr="003D4C82">
              <w:rPr>
                <w:sz w:val="16"/>
              </w:rPr>
              <w:t>5</w:t>
            </w:r>
          </w:p>
        </w:tc>
        <w:tc>
          <w:tcPr>
            <w:tcW w:w="0" w:type="auto"/>
          </w:tcPr>
          <w:p w14:paraId="2648201F" w14:textId="77777777" w:rsidR="0056683A" w:rsidRPr="003D4C82" w:rsidRDefault="003D4C82">
            <w:pPr>
              <w:rPr>
                <w:sz w:val="16"/>
              </w:rPr>
            </w:pPr>
            <w:r w:rsidRPr="003D4C82">
              <w:rPr>
                <w:rStyle w:val="SAPEmphasis"/>
                <w:sz w:val="16"/>
              </w:rPr>
              <w:t>Find and display subscription</w:t>
            </w:r>
          </w:p>
        </w:tc>
        <w:tc>
          <w:tcPr>
            <w:tcW w:w="0" w:type="auto"/>
          </w:tcPr>
          <w:p w14:paraId="43423D10" w14:textId="77777777" w:rsidR="003D4C82" w:rsidRPr="003D4C82" w:rsidRDefault="003D4C82">
            <w:pPr>
              <w:rPr>
                <w:sz w:val="16"/>
              </w:rPr>
            </w:pPr>
            <w:r w:rsidRPr="003D4C82">
              <w:rPr>
                <w:sz w:val="16"/>
              </w:rPr>
              <w:t xml:space="preserve">Choose </w:t>
            </w:r>
            <w:r w:rsidRPr="003D4C82">
              <w:rPr>
                <w:rStyle w:val="SAPScreenElement"/>
                <w:sz w:val="16"/>
              </w:rPr>
              <w:t>Subscriptions and Billing Catalog &gt; Subscription</w:t>
            </w:r>
            <w:r w:rsidRPr="003D4C82">
              <w:rPr>
                <w:sz w:val="16"/>
              </w:rPr>
              <w:t xml:space="preserve"> :</w:t>
            </w:r>
          </w:p>
          <w:p w14:paraId="6B3A2A2B" w14:textId="77777777" w:rsidR="003D4C82" w:rsidRPr="003D4C82" w:rsidRDefault="003D4C82">
            <w:pPr>
              <w:rPr>
                <w:sz w:val="16"/>
              </w:rPr>
            </w:pPr>
            <w:r w:rsidRPr="003D4C82">
              <w:rPr>
                <w:sz w:val="16"/>
              </w:rPr>
              <w:t xml:space="preserve">In the search area, enter the </w:t>
            </w:r>
            <w:r w:rsidRPr="003D4C82">
              <w:rPr>
                <w:rStyle w:val="SAPScreenElement"/>
                <w:sz w:val="16"/>
              </w:rPr>
              <w:t>Subscription ID</w:t>
            </w:r>
            <w:r w:rsidRPr="003D4C82">
              <w:rPr>
                <w:sz w:val="16"/>
              </w:rPr>
              <w:t xml:space="preserve"> in the filter field.</w:t>
            </w:r>
          </w:p>
          <w:p w14:paraId="46CFEF87" w14:textId="77777777" w:rsidR="003D4C82" w:rsidRPr="003D4C82" w:rsidRDefault="003D4C82">
            <w:pPr>
              <w:rPr>
                <w:sz w:val="16"/>
              </w:rPr>
            </w:pPr>
            <w:r w:rsidRPr="003D4C82">
              <w:rPr>
                <w:sz w:val="16"/>
              </w:rPr>
              <w:t xml:space="preserve">Click </w:t>
            </w:r>
            <w:r w:rsidRPr="003D4C82">
              <w:rPr>
                <w:rStyle w:val="SAPScreenElement"/>
                <w:sz w:val="16"/>
              </w:rPr>
              <w:t>Go</w:t>
            </w:r>
            <w:r w:rsidRPr="003D4C82">
              <w:rPr>
                <w:sz w:val="16"/>
              </w:rPr>
              <w:t>.</w:t>
            </w:r>
          </w:p>
          <w:p w14:paraId="055A7ED1" w14:textId="3170934E" w:rsidR="0056683A" w:rsidRPr="003D4C82" w:rsidRDefault="003D4C82">
            <w:pPr>
              <w:rPr>
                <w:sz w:val="16"/>
              </w:rPr>
            </w:pPr>
            <w:r w:rsidRPr="003D4C82">
              <w:rPr>
                <w:sz w:val="16"/>
              </w:rPr>
              <w:t>Choose the relevant the subscription from search result.</w:t>
            </w:r>
          </w:p>
        </w:tc>
        <w:tc>
          <w:tcPr>
            <w:tcW w:w="0" w:type="auto"/>
          </w:tcPr>
          <w:p w14:paraId="7BBFD7E9" w14:textId="77777777" w:rsidR="0056683A" w:rsidRPr="003D4C82" w:rsidRDefault="003D4C82">
            <w:pPr>
              <w:rPr>
                <w:sz w:val="16"/>
              </w:rPr>
            </w:pPr>
            <w:r w:rsidRPr="003D4C82">
              <w:rPr>
                <w:sz w:val="16"/>
              </w:rPr>
              <w:t>The Subscription will be displayed in the search result.</w:t>
            </w:r>
          </w:p>
        </w:tc>
        <w:tc>
          <w:tcPr>
            <w:tcW w:w="0" w:type="auto"/>
          </w:tcPr>
          <w:p w14:paraId="09CB0A7F" w14:textId="77777777" w:rsidR="003D4C82" w:rsidRPr="003D4C82" w:rsidRDefault="003D4C82">
            <w:pPr>
              <w:rPr>
                <w:sz w:val="16"/>
              </w:rPr>
            </w:pPr>
          </w:p>
        </w:tc>
      </w:tr>
      <w:tr w:rsidR="0056683A" w:rsidRPr="003D4C82" w14:paraId="2E755547" w14:textId="77777777" w:rsidTr="003D4C82">
        <w:tc>
          <w:tcPr>
            <w:tcW w:w="0" w:type="auto"/>
          </w:tcPr>
          <w:p w14:paraId="3884DE58" w14:textId="77777777" w:rsidR="0056683A" w:rsidRPr="003D4C82" w:rsidRDefault="003D4C82">
            <w:pPr>
              <w:rPr>
                <w:sz w:val="16"/>
              </w:rPr>
            </w:pPr>
            <w:r w:rsidRPr="003D4C82">
              <w:rPr>
                <w:sz w:val="16"/>
              </w:rPr>
              <w:t>6</w:t>
            </w:r>
          </w:p>
        </w:tc>
        <w:tc>
          <w:tcPr>
            <w:tcW w:w="0" w:type="auto"/>
          </w:tcPr>
          <w:p w14:paraId="5C52B74D" w14:textId="77777777" w:rsidR="0056683A" w:rsidRPr="003D4C82" w:rsidRDefault="003D4C82">
            <w:pPr>
              <w:rPr>
                <w:sz w:val="16"/>
              </w:rPr>
            </w:pPr>
            <w:r w:rsidRPr="003D4C82">
              <w:rPr>
                <w:rStyle w:val="SAPEmphasis"/>
                <w:sz w:val="16"/>
              </w:rPr>
              <w:t>Check Subscription header details</w:t>
            </w:r>
          </w:p>
        </w:tc>
        <w:tc>
          <w:tcPr>
            <w:tcW w:w="0" w:type="auto"/>
          </w:tcPr>
          <w:p w14:paraId="6C4EDCF0" w14:textId="77777777" w:rsidR="0056683A" w:rsidRPr="003D4C82" w:rsidRDefault="003D4C82">
            <w:pPr>
              <w:rPr>
                <w:sz w:val="16"/>
              </w:rPr>
            </w:pPr>
            <w:r w:rsidRPr="003D4C82">
              <w:rPr>
                <w:sz w:val="16"/>
              </w:rPr>
              <w:t xml:space="preserve">Check the </w:t>
            </w:r>
            <w:r w:rsidRPr="003D4C82">
              <w:rPr>
                <w:sz w:val="16"/>
              </w:rPr>
              <w:t>following subscription header details at the top :</w:t>
            </w:r>
          </w:p>
          <w:p w14:paraId="287EC678" w14:textId="77777777" w:rsidR="0056683A" w:rsidRPr="003D4C82" w:rsidRDefault="003D4C82">
            <w:pPr>
              <w:pStyle w:val="listpara1"/>
              <w:numPr>
                <w:ilvl w:val="0"/>
                <w:numId w:val="6"/>
              </w:numPr>
              <w:rPr>
                <w:sz w:val="16"/>
              </w:rPr>
            </w:pPr>
            <w:r w:rsidRPr="003D4C82">
              <w:rPr>
                <w:rStyle w:val="SAPScreenElement"/>
                <w:sz w:val="16"/>
              </w:rPr>
              <w:t>Customer</w:t>
            </w:r>
            <w:r w:rsidRPr="003D4C82">
              <w:rPr>
                <w:sz w:val="16"/>
              </w:rPr>
              <w:t xml:space="preserve"> - for example, </w:t>
            </w:r>
            <w:r w:rsidRPr="003D4C82">
              <w:rPr>
                <w:rStyle w:val="SAPUserEntry"/>
                <w:sz w:val="16"/>
              </w:rPr>
              <w:t>17100001</w:t>
            </w:r>
          </w:p>
          <w:p w14:paraId="2290B6FF" w14:textId="77777777" w:rsidR="0056683A" w:rsidRPr="003D4C82" w:rsidRDefault="003D4C82">
            <w:pPr>
              <w:pStyle w:val="listpara1"/>
              <w:numPr>
                <w:ilvl w:val="0"/>
                <w:numId w:val="3"/>
              </w:numPr>
              <w:rPr>
                <w:sz w:val="16"/>
              </w:rPr>
            </w:pPr>
            <w:r w:rsidRPr="003D4C82">
              <w:rPr>
                <w:rStyle w:val="SAPScreenElement"/>
                <w:sz w:val="16"/>
              </w:rPr>
              <w:t>Status</w:t>
            </w:r>
            <w:r w:rsidRPr="003D4C82">
              <w:rPr>
                <w:sz w:val="16"/>
              </w:rPr>
              <w:t xml:space="preserve"> - </w:t>
            </w:r>
            <w:r w:rsidRPr="003D4C82">
              <w:rPr>
                <w:rStyle w:val="SAPUserEntry"/>
                <w:sz w:val="16"/>
              </w:rPr>
              <w:t>Active</w:t>
            </w:r>
          </w:p>
          <w:p w14:paraId="24C92077" w14:textId="77777777" w:rsidR="0056683A" w:rsidRPr="003D4C82" w:rsidRDefault="003D4C82">
            <w:pPr>
              <w:pStyle w:val="listpara1"/>
              <w:numPr>
                <w:ilvl w:val="0"/>
                <w:numId w:val="3"/>
              </w:numPr>
              <w:rPr>
                <w:sz w:val="16"/>
              </w:rPr>
            </w:pPr>
            <w:r w:rsidRPr="003D4C82">
              <w:rPr>
                <w:rStyle w:val="SAPScreenElement"/>
                <w:sz w:val="16"/>
              </w:rPr>
              <w:t>Valid From</w:t>
            </w:r>
            <w:r w:rsidRPr="003D4C82">
              <w:rPr>
                <w:sz w:val="16"/>
              </w:rPr>
              <w:t xml:space="preserve"> - </w:t>
            </w:r>
            <w:r w:rsidRPr="003D4C82">
              <w:rPr>
                <w:rStyle w:val="SAPUserEntry"/>
                <w:sz w:val="16"/>
              </w:rPr>
              <w:t>XXX XX, XXXX</w:t>
            </w:r>
          </w:p>
          <w:p w14:paraId="52EF482D" w14:textId="77777777" w:rsidR="0056683A" w:rsidRPr="003D4C82" w:rsidRDefault="003D4C82">
            <w:pPr>
              <w:pStyle w:val="listpara1"/>
              <w:numPr>
                <w:ilvl w:val="0"/>
                <w:numId w:val="3"/>
              </w:numPr>
              <w:rPr>
                <w:sz w:val="16"/>
              </w:rPr>
            </w:pPr>
            <w:r w:rsidRPr="003D4C82">
              <w:rPr>
                <w:rStyle w:val="SAPScreenElement"/>
                <w:sz w:val="16"/>
              </w:rPr>
              <w:t>Expires On</w:t>
            </w:r>
            <w:r w:rsidRPr="003D4C82">
              <w:rPr>
                <w:sz w:val="16"/>
              </w:rPr>
              <w:t xml:space="preserve"> - </w:t>
            </w:r>
            <w:r w:rsidRPr="003D4C82">
              <w:rPr>
                <w:rStyle w:val="SAPUserEntry"/>
                <w:sz w:val="16"/>
              </w:rPr>
              <w:t>XXX XX, XXXX</w:t>
            </w:r>
          </w:p>
          <w:p w14:paraId="40B0C31C" w14:textId="77777777" w:rsidR="0056683A" w:rsidRPr="003D4C82" w:rsidRDefault="003D4C82">
            <w:pPr>
              <w:pStyle w:val="listpara1"/>
              <w:numPr>
                <w:ilvl w:val="0"/>
                <w:numId w:val="3"/>
              </w:numPr>
              <w:rPr>
                <w:sz w:val="16"/>
              </w:rPr>
            </w:pPr>
            <w:r w:rsidRPr="003D4C82">
              <w:rPr>
                <w:rStyle w:val="SAPScreenElement"/>
                <w:sz w:val="16"/>
              </w:rPr>
              <w:t>Market</w:t>
            </w:r>
            <w:r w:rsidRPr="003D4C82">
              <w:rPr>
                <w:sz w:val="16"/>
              </w:rPr>
              <w:t xml:space="preserve"> - </w:t>
            </w:r>
            <w:r w:rsidRPr="003D4C82">
              <w:rPr>
                <w:rStyle w:val="SAPUserEntry"/>
                <w:sz w:val="16"/>
              </w:rPr>
              <w:t>US East</w:t>
            </w:r>
          </w:p>
          <w:p w14:paraId="5839DE11" w14:textId="77777777" w:rsidR="0056683A" w:rsidRPr="003D4C82" w:rsidRDefault="003D4C82">
            <w:pPr>
              <w:pStyle w:val="listpara1"/>
              <w:numPr>
                <w:ilvl w:val="0"/>
                <w:numId w:val="3"/>
              </w:numPr>
              <w:rPr>
                <w:sz w:val="16"/>
              </w:rPr>
            </w:pPr>
            <w:r w:rsidRPr="003D4C82">
              <w:rPr>
                <w:rStyle w:val="SAPScreenElement"/>
                <w:sz w:val="16"/>
              </w:rPr>
              <w:t>Time Zone</w:t>
            </w:r>
            <w:r w:rsidRPr="003D4C82">
              <w:rPr>
                <w:sz w:val="16"/>
              </w:rPr>
              <w:t xml:space="preserve">- </w:t>
            </w:r>
            <w:r w:rsidRPr="003D4C82">
              <w:rPr>
                <w:rStyle w:val="SAPUserEntry"/>
                <w:sz w:val="16"/>
              </w:rPr>
              <w:t>Etc/GMT</w:t>
            </w:r>
          </w:p>
        </w:tc>
        <w:tc>
          <w:tcPr>
            <w:tcW w:w="0" w:type="auto"/>
          </w:tcPr>
          <w:p w14:paraId="3F09044C" w14:textId="77777777" w:rsidR="0056683A" w:rsidRPr="003D4C82" w:rsidRDefault="003D4C82">
            <w:pPr>
              <w:rPr>
                <w:sz w:val="16"/>
              </w:rPr>
            </w:pPr>
            <w:r w:rsidRPr="003D4C82">
              <w:rPr>
                <w:sz w:val="16"/>
              </w:rPr>
              <w:t>All the details are available in Subscription Billing</w:t>
            </w:r>
          </w:p>
        </w:tc>
        <w:tc>
          <w:tcPr>
            <w:tcW w:w="0" w:type="auto"/>
          </w:tcPr>
          <w:p w14:paraId="57F6B472" w14:textId="77777777" w:rsidR="003D4C82" w:rsidRPr="003D4C82" w:rsidRDefault="003D4C82">
            <w:pPr>
              <w:rPr>
                <w:sz w:val="16"/>
              </w:rPr>
            </w:pPr>
          </w:p>
        </w:tc>
      </w:tr>
      <w:tr w:rsidR="0056683A" w:rsidRPr="003D4C82" w14:paraId="6A1A2029" w14:textId="77777777" w:rsidTr="003D4C82">
        <w:tc>
          <w:tcPr>
            <w:tcW w:w="0" w:type="auto"/>
          </w:tcPr>
          <w:p w14:paraId="665552CB" w14:textId="77777777" w:rsidR="0056683A" w:rsidRPr="003D4C82" w:rsidRDefault="003D4C82">
            <w:pPr>
              <w:rPr>
                <w:sz w:val="16"/>
              </w:rPr>
            </w:pPr>
            <w:r w:rsidRPr="003D4C82">
              <w:rPr>
                <w:sz w:val="16"/>
              </w:rPr>
              <w:t>7</w:t>
            </w:r>
          </w:p>
        </w:tc>
        <w:tc>
          <w:tcPr>
            <w:tcW w:w="0" w:type="auto"/>
          </w:tcPr>
          <w:p w14:paraId="725612F4" w14:textId="77777777" w:rsidR="0056683A" w:rsidRPr="003D4C82" w:rsidRDefault="003D4C82">
            <w:pPr>
              <w:rPr>
                <w:sz w:val="16"/>
              </w:rPr>
            </w:pPr>
            <w:r w:rsidRPr="003D4C82">
              <w:rPr>
                <w:rStyle w:val="SAPEmphasis"/>
                <w:sz w:val="16"/>
              </w:rPr>
              <w:t>Check Subscription item details</w:t>
            </w:r>
          </w:p>
        </w:tc>
        <w:tc>
          <w:tcPr>
            <w:tcW w:w="0" w:type="auto"/>
          </w:tcPr>
          <w:p w14:paraId="4BAD089C" w14:textId="77777777" w:rsidR="003D4C82" w:rsidRPr="003D4C82" w:rsidRDefault="003D4C82">
            <w:pPr>
              <w:rPr>
                <w:sz w:val="16"/>
              </w:rPr>
            </w:pPr>
            <w:r w:rsidRPr="003D4C82">
              <w:rPr>
                <w:sz w:val="16"/>
              </w:rPr>
              <w:t xml:space="preserve">In the </w:t>
            </w:r>
            <w:r w:rsidRPr="003D4C82">
              <w:rPr>
                <w:rStyle w:val="SAPScreenElement"/>
                <w:sz w:val="16"/>
              </w:rPr>
              <w:t>Processing Data</w:t>
            </w:r>
            <w:r w:rsidRPr="003D4C82">
              <w:rPr>
                <w:sz w:val="16"/>
              </w:rPr>
              <w:t xml:space="preserve"> list, check for details such as:</w:t>
            </w:r>
          </w:p>
          <w:p w14:paraId="4317B29A" w14:textId="3224DFDE" w:rsidR="0056683A" w:rsidRPr="003D4C82" w:rsidRDefault="003D4C82">
            <w:pPr>
              <w:pStyle w:val="listpara1"/>
              <w:numPr>
                <w:ilvl w:val="0"/>
                <w:numId w:val="7"/>
              </w:numPr>
              <w:rPr>
                <w:sz w:val="16"/>
              </w:rPr>
            </w:pPr>
            <w:r w:rsidRPr="003D4C82">
              <w:rPr>
                <w:rStyle w:val="SAPScreenElement"/>
                <w:sz w:val="16"/>
              </w:rPr>
              <w:t>Subscription Profiles</w:t>
            </w:r>
          </w:p>
          <w:p w14:paraId="7F2B8785" w14:textId="77777777" w:rsidR="0056683A" w:rsidRPr="003D4C82" w:rsidRDefault="003D4C82">
            <w:pPr>
              <w:pStyle w:val="listpara1"/>
              <w:numPr>
                <w:ilvl w:val="0"/>
                <w:numId w:val="3"/>
              </w:numPr>
              <w:rPr>
                <w:sz w:val="16"/>
              </w:rPr>
            </w:pPr>
            <w:r w:rsidRPr="003D4C82">
              <w:rPr>
                <w:rStyle w:val="SAPScreenElement"/>
                <w:sz w:val="16"/>
              </w:rPr>
              <w:t>Related Documents</w:t>
            </w:r>
          </w:p>
          <w:p w14:paraId="43FB07C1" w14:textId="77777777" w:rsidR="0056683A" w:rsidRPr="003D4C82" w:rsidRDefault="003D4C82">
            <w:pPr>
              <w:pStyle w:val="listpara1"/>
              <w:numPr>
                <w:ilvl w:val="0"/>
                <w:numId w:val="3"/>
              </w:numPr>
              <w:rPr>
                <w:sz w:val="16"/>
              </w:rPr>
            </w:pPr>
            <w:r w:rsidRPr="003D4C82">
              <w:rPr>
                <w:rStyle w:val="SAPScreenElement"/>
                <w:sz w:val="16"/>
              </w:rPr>
              <w:t>Subscription Dates</w:t>
            </w:r>
          </w:p>
          <w:p w14:paraId="7C6ECD51" w14:textId="77777777" w:rsidR="003D4C82" w:rsidRPr="003D4C82" w:rsidRDefault="003D4C82">
            <w:pPr>
              <w:pStyle w:val="listpara1"/>
              <w:numPr>
                <w:ilvl w:val="0"/>
                <w:numId w:val="3"/>
              </w:numPr>
              <w:rPr>
                <w:sz w:val="16"/>
              </w:rPr>
            </w:pPr>
            <w:r w:rsidRPr="003D4C82">
              <w:rPr>
                <w:rStyle w:val="SAPScreenElement"/>
                <w:sz w:val="16"/>
              </w:rPr>
              <w:t>Snapshot Data</w:t>
            </w:r>
          </w:p>
          <w:p w14:paraId="1EAEA23F" w14:textId="77777777" w:rsidR="003D4C82" w:rsidRPr="003D4C82" w:rsidRDefault="003D4C82">
            <w:pPr>
              <w:rPr>
                <w:sz w:val="16"/>
              </w:rPr>
            </w:pPr>
            <w:r w:rsidRPr="003D4C82">
              <w:rPr>
                <w:sz w:val="16"/>
              </w:rPr>
              <w:t xml:space="preserve">In the </w:t>
            </w:r>
            <w:r w:rsidRPr="003D4C82">
              <w:rPr>
                <w:rStyle w:val="SAPScreenElement"/>
                <w:sz w:val="16"/>
              </w:rPr>
              <w:t>Item Details</w:t>
            </w:r>
            <w:r w:rsidRPr="003D4C82">
              <w:rPr>
                <w:sz w:val="16"/>
              </w:rPr>
              <w:t xml:space="preserve">, click on the subscription item to view the complete details of the </w:t>
            </w:r>
            <w:r w:rsidRPr="003D4C82">
              <w:rPr>
                <w:sz w:val="16"/>
              </w:rPr>
              <w:t>transaction.</w:t>
            </w:r>
          </w:p>
          <w:p w14:paraId="3BDF20BB" w14:textId="41C787B9" w:rsidR="0056683A" w:rsidRPr="003D4C82" w:rsidRDefault="003D4C82">
            <w:pPr>
              <w:rPr>
                <w:sz w:val="16"/>
              </w:rPr>
            </w:pPr>
            <w:r w:rsidRPr="003D4C82">
              <w:rPr>
                <w:sz w:val="16"/>
              </w:rPr>
              <w:t xml:space="preserve">Details like </w:t>
            </w:r>
            <w:r w:rsidRPr="003D4C82">
              <w:rPr>
                <w:rStyle w:val="SAPScreenElement"/>
                <w:sz w:val="16"/>
              </w:rPr>
              <w:t>Recurring Charges</w:t>
            </w:r>
            <w:r w:rsidRPr="003D4C82">
              <w:rPr>
                <w:sz w:val="16"/>
              </w:rPr>
              <w:t xml:space="preserve">, </w:t>
            </w:r>
            <w:r w:rsidRPr="003D4C82">
              <w:rPr>
                <w:rStyle w:val="SAPScreenElement"/>
                <w:sz w:val="16"/>
              </w:rPr>
              <w:t>Subscription Parameter</w:t>
            </w:r>
            <w:r w:rsidRPr="003D4C82">
              <w:rPr>
                <w:sz w:val="16"/>
              </w:rPr>
              <w:t xml:space="preserve">, and </w:t>
            </w:r>
            <w:r w:rsidRPr="003D4C82">
              <w:rPr>
                <w:rStyle w:val="SAPScreenElement"/>
                <w:sz w:val="16"/>
              </w:rPr>
              <w:t>Pricing</w:t>
            </w:r>
            <w:r w:rsidRPr="003D4C82">
              <w:rPr>
                <w:sz w:val="16"/>
              </w:rPr>
              <w:t xml:space="preserve"> can be viewed.</w:t>
            </w:r>
          </w:p>
        </w:tc>
        <w:tc>
          <w:tcPr>
            <w:tcW w:w="0" w:type="auto"/>
          </w:tcPr>
          <w:p w14:paraId="79F76D7D" w14:textId="77777777" w:rsidR="0056683A" w:rsidRPr="003D4C82" w:rsidRDefault="003D4C82">
            <w:pPr>
              <w:rPr>
                <w:sz w:val="16"/>
              </w:rPr>
            </w:pPr>
            <w:r w:rsidRPr="003D4C82">
              <w:rPr>
                <w:sz w:val="16"/>
              </w:rPr>
              <w:t>All the item details of the subscription item can be viewed.</w:t>
            </w:r>
          </w:p>
        </w:tc>
        <w:tc>
          <w:tcPr>
            <w:tcW w:w="0" w:type="auto"/>
          </w:tcPr>
          <w:p w14:paraId="24304029" w14:textId="77777777" w:rsidR="003D4C82" w:rsidRPr="003D4C82" w:rsidRDefault="003D4C82">
            <w:pPr>
              <w:rPr>
                <w:sz w:val="16"/>
              </w:rPr>
            </w:pPr>
          </w:p>
        </w:tc>
      </w:tr>
    </w:tbl>
    <w:p w14:paraId="0750B8BD" w14:textId="77777777" w:rsidR="0056683A" w:rsidRDefault="003D4C82">
      <w:pPr>
        <w:pStyle w:val="Heading3"/>
      </w:pPr>
      <w:bookmarkStart w:id="24" w:name="unique_10"/>
      <w:bookmarkStart w:id="25" w:name="_Toc176419827"/>
      <w:r>
        <w:lastRenderedPageBreak/>
        <w:t>Display Provider Contract</w:t>
      </w:r>
      <w:bookmarkEnd w:id="24"/>
      <w:bookmarkEnd w:id="25"/>
    </w:p>
    <w:p w14:paraId="3ECBD718" w14:textId="77777777" w:rsidR="0056683A" w:rsidRDefault="003D4C82">
      <w:pPr>
        <w:pStyle w:val="SAPKeyblockTitle"/>
      </w:pPr>
      <w:r>
        <w:t>Test Administration</w:t>
      </w:r>
    </w:p>
    <w:p w14:paraId="2D07828B" w14:textId="77777777" w:rsidR="0056683A" w:rsidRDefault="003D4C82">
      <w:r>
        <w:t>Customer project: Fill in the project-specific parts.</w:t>
      </w:r>
    </w:p>
    <w:p w14:paraId="1427EBA3" w14:textId="77777777" w:rsidR="0056683A" w:rsidRDefault="0056683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6683A" w:rsidRPr="003D4C82" w14:paraId="06F4B483" w14:textId="77777777" w:rsidTr="003D4C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877739" w14:textId="77777777" w:rsidR="0056683A" w:rsidRPr="003D4C82" w:rsidRDefault="003D4C82">
            <w:pPr>
              <w:rPr>
                <w:sz w:val="12"/>
              </w:rPr>
            </w:pPr>
            <w:r w:rsidRPr="003D4C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F5A997" w14:textId="77777777" w:rsidR="0056683A" w:rsidRPr="003D4C82" w:rsidRDefault="003D4C82">
            <w:pPr>
              <w:rPr>
                <w:sz w:val="12"/>
              </w:rPr>
            </w:pPr>
            <w:r w:rsidRPr="003D4C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77BE35" w14:textId="77777777" w:rsidR="0056683A" w:rsidRPr="003D4C82" w:rsidRDefault="003D4C82">
            <w:pPr>
              <w:rPr>
                <w:sz w:val="12"/>
              </w:rPr>
            </w:pPr>
            <w:r w:rsidRPr="003D4C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C89B26" w14:textId="77777777" w:rsidR="003D4C82" w:rsidRPr="003D4C82" w:rsidRDefault="003D4C82">
            <w:pPr>
              <w:rPr>
                <w:sz w:val="12"/>
              </w:rPr>
            </w:pPr>
          </w:p>
        </w:tc>
      </w:tr>
      <w:tr w:rsidR="0056683A" w:rsidRPr="003D4C82" w14:paraId="5D02DC77" w14:textId="77777777" w:rsidTr="003D4C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BDAAF0" w14:textId="77777777" w:rsidR="0056683A" w:rsidRPr="003D4C82" w:rsidRDefault="003D4C82">
            <w:pPr>
              <w:rPr>
                <w:sz w:val="12"/>
              </w:rPr>
            </w:pPr>
            <w:r w:rsidRPr="003D4C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53BB3A" w14:textId="77777777" w:rsidR="003D4C82" w:rsidRPr="003D4C82" w:rsidRDefault="003D4C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426FDE" w14:textId="77777777" w:rsidR="0056683A" w:rsidRPr="003D4C82" w:rsidRDefault="003D4C82">
            <w:pPr>
              <w:rPr>
                <w:sz w:val="12"/>
              </w:rPr>
            </w:pPr>
            <w:r w:rsidRPr="003D4C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CA82A5" w14:textId="77777777" w:rsidR="003D4C82" w:rsidRPr="003D4C82" w:rsidRDefault="003D4C82">
            <w:pPr>
              <w:rPr>
                <w:sz w:val="12"/>
              </w:rPr>
            </w:pPr>
          </w:p>
        </w:tc>
      </w:tr>
      <w:tr w:rsidR="0056683A" w:rsidRPr="003D4C82" w14:paraId="22EF6832" w14:textId="77777777" w:rsidTr="003D4C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D0AA0E" w14:textId="77777777" w:rsidR="0056683A" w:rsidRPr="003D4C82" w:rsidRDefault="003D4C82">
            <w:pPr>
              <w:rPr>
                <w:sz w:val="12"/>
              </w:rPr>
            </w:pPr>
            <w:r w:rsidRPr="003D4C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18B958" w14:textId="77777777" w:rsidR="003D4C82" w:rsidRPr="003D4C82" w:rsidRDefault="003D4C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8B5224" w14:textId="77777777" w:rsidR="0056683A" w:rsidRPr="003D4C82" w:rsidRDefault="003D4C82">
            <w:pPr>
              <w:rPr>
                <w:sz w:val="12"/>
              </w:rPr>
            </w:pPr>
            <w:r w:rsidRPr="003D4C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DAFB82" w14:textId="77777777" w:rsidR="0056683A" w:rsidRPr="003D4C82" w:rsidRDefault="003D4C82">
            <w:pPr>
              <w:rPr>
                <w:sz w:val="12"/>
              </w:rPr>
            </w:pPr>
            <w:r w:rsidRPr="003D4C82">
              <w:rPr>
                <w:rStyle w:val="SAPUserEntry"/>
                <w:sz w:val="12"/>
              </w:rPr>
              <w:t>&lt;State the Service Provider, Customer or Joint Service Provider and Customer&gt;</w:t>
            </w:r>
          </w:p>
        </w:tc>
      </w:tr>
    </w:tbl>
    <w:p w14:paraId="557D01F5" w14:textId="77777777" w:rsidR="0056683A" w:rsidRDefault="003D4C82">
      <w:pPr>
        <w:pStyle w:val="SAPKeyblockTitle"/>
      </w:pPr>
      <w:r>
        <w:t>Purpose</w:t>
      </w:r>
    </w:p>
    <w:p w14:paraId="37C0EBE5" w14:textId="77777777" w:rsidR="0056683A" w:rsidRDefault="003D4C82">
      <w:r>
        <w:t>The purpose of this step is to view the provider contract created by Subscription and to verify the details.</w:t>
      </w:r>
    </w:p>
    <w:p w14:paraId="7F268C80" w14:textId="77777777" w:rsidR="0056683A" w:rsidRDefault="003D4C82">
      <w:pPr>
        <w:pStyle w:val="SAPKeyblockTitle"/>
      </w:pPr>
      <w:r>
        <w:t>Procedure</w:t>
      </w:r>
    </w:p>
    <w:tbl>
      <w:tblPr>
        <w:tblStyle w:val="SAPStandardTable"/>
        <w:tblW w:w="5000" w:type="pct"/>
        <w:tblInd w:w="3" w:type="dxa"/>
        <w:tblLook w:val="0620" w:firstRow="1" w:lastRow="0" w:firstColumn="0" w:lastColumn="0" w:noHBand="1" w:noVBand="1"/>
      </w:tblPr>
      <w:tblGrid>
        <w:gridCol w:w="782"/>
        <w:gridCol w:w="3214"/>
        <w:gridCol w:w="6099"/>
        <w:gridCol w:w="2801"/>
        <w:gridCol w:w="1408"/>
      </w:tblGrid>
      <w:tr w:rsidR="0056683A" w:rsidRPr="003D4C82" w14:paraId="3DC25325" w14:textId="77777777" w:rsidTr="003D4C82">
        <w:trPr>
          <w:cnfStyle w:val="100000000000" w:firstRow="1" w:lastRow="0" w:firstColumn="0" w:lastColumn="0" w:oddVBand="0" w:evenVBand="0" w:oddHBand="0" w:evenHBand="0" w:firstRowFirstColumn="0" w:firstRowLastColumn="0" w:lastRowFirstColumn="0" w:lastRowLastColumn="0"/>
        </w:trPr>
        <w:tc>
          <w:tcPr>
            <w:tcW w:w="0" w:type="auto"/>
          </w:tcPr>
          <w:p w14:paraId="04E90250" w14:textId="77777777" w:rsidR="0056683A" w:rsidRPr="003D4C82" w:rsidRDefault="003D4C82">
            <w:pPr>
              <w:pStyle w:val="SAPTableHeader"/>
              <w:rPr>
                <w:sz w:val="16"/>
              </w:rPr>
            </w:pPr>
            <w:r w:rsidRPr="003D4C82">
              <w:rPr>
                <w:rStyle w:val="SAPEmphasis"/>
                <w:sz w:val="16"/>
              </w:rPr>
              <w:t>Test Step #</w:t>
            </w:r>
          </w:p>
        </w:tc>
        <w:tc>
          <w:tcPr>
            <w:tcW w:w="0" w:type="auto"/>
          </w:tcPr>
          <w:p w14:paraId="7A0A7B9E" w14:textId="77777777" w:rsidR="0056683A" w:rsidRPr="003D4C82" w:rsidRDefault="003D4C82">
            <w:pPr>
              <w:pStyle w:val="SAPTableHeader"/>
              <w:rPr>
                <w:sz w:val="16"/>
              </w:rPr>
            </w:pPr>
            <w:r w:rsidRPr="003D4C82">
              <w:rPr>
                <w:rStyle w:val="SAPEmphasis"/>
                <w:sz w:val="16"/>
              </w:rPr>
              <w:t>Test Step Name</w:t>
            </w:r>
          </w:p>
        </w:tc>
        <w:tc>
          <w:tcPr>
            <w:tcW w:w="0" w:type="auto"/>
          </w:tcPr>
          <w:p w14:paraId="7F356451" w14:textId="77777777" w:rsidR="0056683A" w:rsidRPr="003D4C82" w:rsidRDefault="003D4C82">
            <w:pPr>
              <w:pStyle w:val="SAPTableHeader"/>
              <w:rPr>
                <w:sz w:val="16"/>
              </w:rPr>
            </w:pPr>
            <w:r w:rsidRPr="003D4C82">
              <w:rPr>
                <w:rStyle w:val="SAPEmphasis"/>
                <w:sz w:val="16"/>
              </w:rPr>
              <w:t>Instruction</w:t>
            </w:r>
          </w:p>
        </w:tc>
        <w:tc>
          <w:tcPr>
            <w:tcW w:w="0" w:type="auto"/>
          </w:tcPr>
          <w:p w14:paraId="3E566472" w14:textId="77777777" w:rsidR="0056683A" w:rsidRPr="003D4C82" w:rsidRDefault="003D4C82">
            <w:pPr>
              <w:pStyle w:val="SAPTableHeader"/>
              <w:rPr>
                <w:sz w:val="16"/>
              </w:rPr>
            </w:pPr>
            <w:r w:rsidRPr="003D4C82">
              <w:rPr>
                <w:rStyle w:val="SAPEmphasis"/>
                <w:sz w:val="16"/>
              </w:rPr>
              <w:t>Expected Result</w:t>
            </w:r>
          </w:p>
        </w:tc>
        <w:tc>
          <w:tcPr>
            <w:tcW w:w="0" w:type="auto"/>
          </w:tcPr>
          <w:p w14:paraId="13584E58" w14:textId="77777777" w:rsidR="0056683A" w:rsidRPr="003D4C82" w:rsidRDefault="003D4C82">
            <w:pPr>
              <w:pStyle w:val="SAPTableHeader"/>
              <w:rPr>
                <w:sz w:val="16"/>
              </w:rPr>
            </w:pPr>
            <w:r w:rsidRPr="003D4C82">
              <w:rPr>
                <w:rStyle w:val="SAPEmphasis"/>
                <w:sz w:val="16"/>
              </w:rPr>
              <w:t>Pass / Fail / Comment</w:t>
            </w:r>
          </w:p>
        </w:tc>
      </w:tr>
      <w:tr w:rsidR="0056683A" w:rsidRPr="003D4C82" w14:paraId="1B7EB95C" w14:textId="77777777" w:rsidTr="003D4C82">
        <w:tc>
          <w:tcPr>
            <w:tcW w:w="0" w:type="auto"/>
          </w:tcPr>
          <w:p w14:paraId="62FC8FBA" w14:textId="77777777" w:rsidR="0056683A" w:rsidRPr="003D4C82" w:rsidRDefault="003D4C82">
            <w:pPr>
              <w:rPr>
                <w:sz w:val="16"/>
              </w:rPr>
            </w:pPr>
            <w:r w:rsidRPr="003D4C82">
              <w:rPr>
                <w:sz w:val="16"/>
              </w:rPr>
              <w:t>1</w:t>
            </w:r>
          </w:p>
        </w:tc>
        <w:tc>
          <w:tcPr>
            <w:tcW w:w="0" w:type="auto"/>
          </w:tcPr>
          <w:p w14:paraId="0E22B1E2" w14:textId="77777777" w:rsidR="0056683A" w:rsidRPr="003D4C82" w:rsidRDefault="003D4C82">
            <w:pPr>
              <w:rPr>
                <w:sz w:val="16"/>
              </w:rPr>
            </w:pPr>
            <w:r w:rsidRPr="003D4C82">
              <w:rPr>
                <w:rStyle w:val="SAPEmphasis"/>
                <w:sz w:val="16"/>
              </w:rPr>
              <w:t>Log On</w:t>
            </w:r>
          </w:p>
        </w:tc>
        <w:tc>
          <w:tcPr>
            <w:tcW w:w="0" w:type="auto"/>
          </w:tcPr>
          <w:p w14:paraId="640EE060" w14:textId="77777777" w:rsidR="0056683A" w:rsidRPr="003D4C82" w:rsidRDefault="003D4C82">
            <w:pPr>
              <w:rPr>
                <w:sz w:val="16"/>
              </w:rPr>
            </w:pPr>
            <w:r w:rsidRPr="003D4C82">
              <w:rPr>
                <w:sz w:val="16"/>
              </w:rPr>
              <w:t>Log on to the SAP Fiori launchpad using the role Billing Clerk.</w:t>
            </w:r>
          </w:p>
        </w:tc>
        <w:tc>
          <w:tcPr>
            <w:tcW w:w="0" w:type="auto"/>
          </w:tcPr>
          <w:p w14:paraId="29C2A256" w14:textId="77777777" w:rsidR="0056683A" w:rsidRPr="003D4C82" w:rsidRDefault="003D4C82">
            <w:pPr>
              <w:rPr>
                <w:sz w:val="16"/>
              </w:rPr>
            </w:pPr>
            <w:r w:rsidRPr="003D4C82">
              <w:rPr>
                <w:sz w:val="16"/>
              </w:rPr>
              <w:t>The Fiori Launchpad is displayed.</w:t>
            </w:r>
          </w:p>
        </w:tc>
        <w:tc>
          <w:tcPr>
            <w:tcW w:w="0" w:type="auto"/>
          </w:tcPr>
          <w:p w14:paraId="2ADA8074" w14:textId="77777777" w:rsidR="003D4C82" w:rsidRPr="003D4C82" w:rsidRDefault="003D4C82">
            <w:pPr>
              <w:rPr>
                <w:sz w:val="16"/>
              </w:rPr>
            </w:pPr>
          </w:p>
        </w:tc>
      </w:tr>
      <w:tr w:rsidR="0056683A" w:rsidRPr="003D4C82" w14:paraId="2D800E5A" w14:textId="77777777" w:rsidTr="003D4C82">
        <w:tc>
          <w:tcPr>
            <w:tcW w:w="0" w:type="auto"/>
          </w:tcPr>
          <w:p w14:paraId="6799C261" w14:textId="77777777" w:rsidR="0056683A" w:rsidRPr="003D4C82" w:rsidRDefault="003D4C82">
            <w:pPr>
              <w:rPr>
                <w:sz w:val="16"/>
              </w:rPr>
            </w:pPr>
            <w:r w:rsidRPr="003D4C82">
              <w:rPr>
                <w:sz w:val="16"/>
              </w:rPr>
              <w:t>2</w:t>
            </w:r>
          </w:p>
        </w:tc>
        <w:tc>
          <w:tcPr>
            <w:tcW w:w="0" w:type="auto"/>
          </w:tcPr>
          <w:p w14:paraId="10C2F9C7" w14:textId="77777777" w:rsidR="0056683A" w:rsidRPr="003D4C82" w:rsidRDefault="003D4C82">
            <w:pPr>
              <w:rPr>
                <w:sz w:val="16"/>
              </w:rPr>
            </w:pPr>
            <w:r w:rsidRPr="003D4C82">
              <w:rPr>
                <w:rStyle w:val="SAPEmphasis"/>
                <w:sz w:val="16"/>
              </w:rPr>
              <w:t>Navigate to Display Provider Contract for Sales Billing</w:t>
            </w:r>
          </w:p>
        </w:tc>
        <w:tc>
          <w:tcPr>
            <w:tcW w:w="0" w:type="auto"/>
          </w:tcPr>
          <w:p w14:paraId="22F50868" w14:textId="77777777" w:rsidR="0056683A" w:rsidRPr="003D4C82" w:rsidRDefault="003D4C82">
            <w:pPr>
              <w:rPr>
                <w:sz w:val="16"/>
              </w:rPr>
            </w:pPr>
            <w:r w:rsidRPr="003D4C82">
              <w:rPr>
                <w:sz w:val="16"/>
              </w:rPr>
              <w:t xml:space="preserve">Choose </w:t>
            </w:r>
            <w:r w:rsidRPr="003D4C82">
              <w:rPr>
                <w:rStyle w:val="SAPScreenElement"/>
                <w:sz w:val="16"/>
              </w:rPr>
              <w:t xml:space="preserve">Contract Accounting Master Data &gt; Display Provider Contract for Sales Billing </w:t>
            </w:r>
            <w:r w:rsidRPr="003D4C82">
              <w:rPr>
                <w:sz w:val="16"/>
              </w:rPr>
              <w:t>.</w:t>
            </w:r>
          </w:p>
        </w:tc>
        <w:tc>
          <w:tcPr>
            <w:tcW w:w="0" w:type="auto"/>
          </w:tcPr>
          <w:p w14:paraId="2D5051B4" w14:textId="77777777" w:rsidR="0056683A" w:rsidRPr="003D4C82" w:rsidRDefault="003D4C82">
            <w:pPr>
              <w:rPr>
                <w:sz w:val="16"/>
              </w:rPr>
            </w:pPr>
            <w:r w:rsidRPr="003D4C82">
              <w:rPr>
                <w:sz w:val="16"/>
              </w:rPr>
              <w:t>Provider Contract Display screen is displayed.</w:t>
            </w:r>
          </w:p>
        </w:tc>
        <w:tc>
          <w:tcPr>
            <w:tcW w:w="0" w:type="auto"/>
          </w:tcPr>
          <w:p w14:paraId="7D5B2AA6" w14:textId="77777777" w:rsidR="003D4C82" w:rsidRPr="003D4C82" w:rsidRDefault="003D4C82">
            <w:pPr>
              <w:rPr>
                <w:sz w:val="16"/>
              </w:rPr>
            </w:pPr>
          </w:p>
        </w:tc>
      </w:tr>
      <w:tr w:rsidR="0056683A" w:rsidRPr="003D4C82" w14:paraId="172C5459" w14:textId="77777777" w:rsidTr="003D4C82">
        <w:tc>
          <w:tcPr>
            <w:tcW w:w="0" w:type="auto"/>
          </w:tcPr>
          <w:p w14:paraId="24B369D7" w14:textId="77777777" w:rsidR="0056683A" w:rsidRPr="003D4C82" w:rsidRDefault="003D4C82">
            <w:pPr>
              <w:rPr>
                <w:sz w:val="16"/>
              </w:rPr>
            </w:pPr>
            <w:r w:rsidRPr="003D4C82">
              <w:rPr>
                <w:sz w:val="16"/>
              </w:rPr>
              <w:t>3</w:t>
            </w:r>
          </w:p>
        </w:tc>
        <w:tc>
          <w:tcPr>
            <w:tcW w:w="0" w:type="auto"/>
          </w:tcPr>
          <w:p w14:paraId="11F01A1A" w14:textId="77777777" w:rsidR="0056683A" w:rsidRPr="003D4C82" w:rsidRDefault="003D4C82">
            <w:pPr>
              <w:rPr>
                <w:sz w:val="16"/>
              </w:rPr>
            </w:pPr>
            <w:r w:rsidRPr="003D4C82">
              <w:rPr>
                <w:rStyle w:val="SAPEmphasis"/>
                <w:sz w:val="16"/>
              </w:rPr>
              <w:t>Display Provider Contract</w:t>
            </w:r>
          </w:p>
        </w:tc>
        <w:tc>
          <w:tcPr>
            <w:tcW w:w="0" w:type="auto"/>
          </w:tcPr>
          <w:p w14:paraId="43260560" w14:textId="77777777" w:rsidR="0056683A" w:rsidRPr="003D4C82" w:rsidRDefault="003D4C82">
            <w:pPr>
              <w:rPr>
                <w:sz w:val="16"/>
              </w:rPr>
            </w:pPr>
            <w:r w:rsidRPr="003D4C82">
              <w:rPr>
                <w:sz w:val="16"/>
              </w:rPr>
              <w:t xml:space="preserve">In </w:t>
            </w:r>
            <w:r w:rsidRPr="003D4C82">
              <w:rPr>
                <w:rStyle w:val="SAPScreenElement"/>
                <w:sz w:val="16"/>
              </w:rPr>
              <w:t>Sales Billing Provider Contract</w:t>
            </w:r>
            <w:r w:rsidRPr="003D4C82">
              <w:rPr>
                <w:sz w:val="16"/>
              </w:rPr>
              <w:t xml:space="preserve">, enter the </w:t>
            </w:r>
            <w:r w:rsidRPr="003D4C82">
              <w:rPr>
                <w:rStyle w:val="SAPScreenElement"/>
                <w:sz w:val="16"/>
              </w:rPr>
              <w:t>Provider Contract ID</w:t>
            </w:r>
            <w:r w:rsidRPr="003D4C82">
              <w:rPr>
                <w:sz w:val="16"/>
              </w:rPr>
              <w:t xml:space="preserve"> and </w:t>
            </w:r>
            <w:r w:rsidRPr="003D4C82">
              <w:rPr>
                <w:rStyle w:val="SAPScreenElement"/>
                <w:sz w:val="16"/>
              </w:rPr>
              <w:t>Continue</w:t>
            </w:r>
            <w:r w:rsidRPr="003D4C82">
              <w:rPr>
                <w:sz w:val="16"/>
              </w:rPr>
              <w:t>.</w:t>
            </w:r>
          </w:p>
          <w:p w14:paraId="24A91AFA" w14:textId="77777777" w:rsidR="0056683A" w:rsidRPr="003D4C82" w:rsidRDefault="0056683A">
            <w:pPr>
              <w:rPr>
                <w:sz w:val="16"/>
              </w:rPr>
            </w:pPr>
          </w:p>
          <w:tbl>
            <w:tblPr>
              <w:tblW w:w="4975" w:type="pct"/>
              <w:tblCellMar>
                <w:left w:w="10" w:type="dxa"/>
                <w:right w:w="10" w:type="dxa"/>
              </w:tblCellMar>
              <w:tblLook w:val="0000" w:firstRow="0" w:lastRow="0" w:firstColumn="0" w:lastColumn="0" w:noHBand="0" w:noVBand="0"/>
            </w:tblPr>
            <w:tblGrid>
              <w:gridCol w:w="5907"/>
            </w:tblGrid>
            <w:tr w:rsidR="0056683A" w:rsidRPr="003D4C82" w14:paraId="7AE8A33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67CC044" w14:textId="77777777" w:rsidR="0056683A" w:rsidRPr="003D4C82" w:rsidRDefault="003D4C82">
                  <w:pPr>
                    <w:rPr>
                      <w:sz w:val="16"/>
                    </w:rPr>
                  </w:pPr>
                  <w:r w:rsidRPr="003D4C82">
                    <w:rPr>
                      <w:rStyle w:val="SAPEmphasis"/>
                      <w:sz w:val="16"/>
                    </w:rPr>
                    <w:t xml:space="preserve">Note </w:t>
                  </w:r>
                  <w:r w:rsidRPr="003D4C82">
                    <w:rPr>
                      <w:sz w:val="16"/>
                    </w:rPr>
                    <w:t xml:space="preserve">Provider Contract can also be viewed under </w:t>
                  </w:r>
                  <w:r w:rsidRPr="003D4C82">
                    <w:rPr>
                      <w:rStyle w:val="SAPScreenElement"/>
                      <w:sz w:val="16"/>
                    </w:rPr>
                    <w:t>Processing Data</w:t>
                  </w:r>
                  <w:r w:rsidRPr="003D4C82">
                    <w:rPr>
                      <w:sz w:val="16"/>
                    </w:rPr>
                    <w:t xml:space="preserve"> of each Subscription item created.</w:t>
                  </w:r>
                </w:p>
              </w:tc>
            </w:tr>
          </w:tbl>
          <w:p w14:paraId="49C9EC10" w14:textId="77777777" w:rsidR="003D4C82" w:rsidRPr="003D4C82" w:rsidRDefault="003D4C82">
            <w:pPr>
              <w:rPr>
                <w:sz w:val="16"/>
              </w:rPr>
            </w:pPr>
          </w:p>
        </w:tc>
        <w:tc>
          <w:tcPr>
            <w:tcW w:w="0" w:type="auto"/>
          </w:tcPr>
          <w:p w14:paraId="62720A7C" w14:textId="77777777" w:rsidR="0056683A" w:rsidRPr="003D4C82" w:rsidRDefault="003D4C82">
            <w:pPr>
              <w:rPr>
                <w:sz w:val="16"/>
              </w:rPr>
            </w:pPr>
            <w:r w:rsidRPr="003D4C82">
              <w:rPr>
                <w:sz w:val="16"/>
              </w:rPr>
              <w:t>Details of the Provider Contract is displayed.</w:t>
            </w:r>
          </w:p>
        </w:tc>
        <w:tc>
          <w:tcPr>
            <w:tcW w:w="0" w:type="auto"/>
          </w:tcPr>
          <w:p w14:paraId="4C092DBC" w14:textId="77777777" w:rsidR="003D4C82" w:rsidRPr="003D4C82" w:rsidRDefault="003D4C82">
            <w:pPr>
              <w:rPr>
                <w:sz w:val="16"/>
              </w:rPr>
            </w:pPr>
          </w:p>
        </w:tc>
      </w:tr>
    </w:tbl>
    <w:p w14:paraId="1AACA603" w14:textId="77777777" w:rsidR="0056683A" w:rsidRDefault="003D4C82">
      <w:pPr>
        <w:pStyle w:val="Heading3"/>
      </w:pPr>
      <w:bookmarkStart w:id="26" w:name="unique_11"/>
      <w:bookmarkStart w:id="27" w:name="_Toc176419828"/>
      <w:r>
        <w:lastRenderedPageBreak/>
        <w:t>Display Pre-Bill in SAP Subscription Billing</w:t>
      </w:r>
      <w:bookmarkEnd w:id="26"/>
      <w:bookmarkEnd w:id="27"/>
    </w:p>
    <w:p w14:paraId="6C698619" w14:textId="77777777" w:rsidR="0056683A" w:rsidRDefault="003D4C82">
      <w:pPr>
        <w:pStyle w:val="SAPKeyblockTitle"/>
      </w:pPr>
      <w:r>
        <w:t>Test Administration</w:t>
      </w:r>
    </w:p>
    <w:p w14:paraId="274A5216" w14:textId="77777777" w:rsidR="0056683A" w:rsidRDefault="003D4C82">
      <w:r>
        <w:t xml:space="preserve">Customer project: Fill in the </w:t>
      </w:r>
      <w:r>
        <w:t>project-specific parts.</w:t>
      </w:r>
    </w:p>
    <w:p w14:paraId="693BEA22" w14:textId="77777777" w:rsidR="0056683A" w:rsidRDefault="0056683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6683A" w:rsidRPr="003D4C82" w14:paraId="67638C4E" w14:textId="77777777" w:rsidTr="003D4C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9219E1" w14:textId="77777777" w:rsidR="0056683A" w:rsidRPr="003D4C82" w:rsidRDefault="003D4C82">
            <w:pPr>
              <w:rPr>
                <w:sz w:val="12"/>
              </w:rPr>
            </w:pPr>
            <w:r w:rsidRPr="003D4C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F7AC6D" w14:textId="77777777" w:rsidR="0056683A" w:rsidRPr="003D4C82" w:rsidRDefault="003D4C82">
            <w:pPr>
              <w:rPr>
                <w:sz w:val="12"/>
              </w:rPr>
            </w:pPr>
            <w:r w:rsidRPr="003D4C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9E8359" w14:textId="77777777" w:rsidR="0056683A" w:rsidRPr="003D4C82" w:rsidRDefault="003D4C82">
            <w:pPr>
              <w:rPr>
                <w:sz w:val="12"/>
              </w:rPr>
            </w:pPr>
            <w:r w:rsidRPr="003D4C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21DE8D" w14:textId="77777777" w:rsidR="003D4C82" w:rsidRPr="003D4C82" w:rsidRDefault="003D4C82">
            <w:pPr>
              <w:rPr>
                <w:sz w:val="12"/>
              </w:rPr>
            </w:pPr>
          </w:p>
        </w:tc>
      </w:tr>
      <w:tr w:rsidR="0056683A" w:rsidRPr="003D4C82" w14:paraId="71196BBB" w14:textId="77777777" w:rsidTr="003D4C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0A784E" w14:textId="77777777" w:rsidR="0056683A" w:rsidRPr="003D4C82" w:rsidRDefault="003D4C82">
            <w:pPr>
              <w:rPr>
                <w:sz w:val="12"/>
              </w:rPr>
            </w:pPr>
            <w:r w:rsidRPr="003D4C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B63EB9" w14:textId="77777777" w:rsidR="003D4C82" w:rsidRPr="003D4C82" w:rsidRDefault="003D4C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9118C0" w14:textId="77777777" w:rsidR="0056683A" w:rsidRPr="003D4C82" w:rsidRDefault="003D4C82">
            <w:pPr>
              <w:rPr>
                <w:sz w:val="12"/>
              </w:rPr>
            </w:pPr>
            <w:r w:rsidRPr="003D4C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6F338D" w14:textId="77777777" w:rsidR="003D4C82" w:rsidRPr="003D4C82" w:rsidRDefault="003D4C82">
            <w:pPr>
              <w:rPr>
                <w:sz w:val="12"/>
              </w:rPr>
            </w:pPr>
          </w:p>
        </w:tc>
      </w:tr>
      <w:tr w:rsidR="0056683A" w:rsidRPr="003D4C82" w14:paraId="6B9C8575" w14:textId="77777777" w:rsidTr="003D4C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46D805" w14:textId="77777777" w:rsidR="0056683A" w:rsidRPr="003D4C82" w:rsidRDefault="003D4C82">
            <w:pPr>
              <w:rPr>
                <w:sz w:val="12"/>
              </w:rPr>
            </w:pPr>
            <w:r w:rsidRPr="003D4C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DA3804" w14:textId="77777777" w:rsidR="003D4C82" w:rsidRPr="003D4C82" w:rsidRDefault="003D4C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A3E991" w14:textId="77777777" w:rsidR="0056683A" w:rsidRPr="003D4C82" w:rsidRDefault="003D4C82">
            <w:pPr>
              <w:rPr>
                <w:sz w:val="12"/>
              </w:rPr>
            </w:pPr>
            <w:r w:rsidRPr="003D4C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4419BF" w14:textId="77777777" w:rsidR="0056683A" w:rsidRPr="003D4C82" w:rsidRDefault="003D4C82">
            <w:pPr>
              <w:rPr>
                <w:sz w:val="12"/>
              </w:rPr>
            </w:pPr>
            <w:r w:rsidRPr="003D4C82">
              <w:rPr>
                <w:rStyle w:val="SAPUserEntry"/>
                <w:sz w:val="12"/>
              </w:rPr>
              <w:t>&lt;State the Service Provider, Customer or Joint Service Provider and Customer&gt;</w:t>
            </w:r>
          </w:p>
        </w:tc>
      </w:tr>
    </w:tbl>
    <w:p w14:paraId="6EB8C7DF" w14:textId="77777777" w:rsidR="0056683A" w:rsidRDefault="003D4C82">
      <w:pPr>
        <w:pStyle w:val="SAPKeyblockTitle"/>
      </w:pPr>
      <w:r>
        <w:t>Purpose</w:t>
      </w:r>
    </w:p>
    <w:p w14:paraId="41D8A548" w14:textId="77777777" w:rsidR="0056683A" w:rsidRDefault="003D4C82">
      <w:r>
        <w:t>The purpose of this step is to view the pre-bill which gets generated in Subscription Billing at the end of the billing period.</w:t>
      </w:r>
    </w:p>
    <w:p w14:paraId="2F498AF5" w14:textId="77777777" w:rsidR="0056683A" w:rsidRDefault="003D4C82">
      <w:pPr>
        <w:pStyle w:val="tabletitle"/>
      </w:pPr>
      <w:r>
        <w:rPr>
          <w:rStyle w:val="SAPEmphasis"/>
        </w:rPr>
        <w:t>Table 2: Procedure</w:t>
      </w:r>
    </w:p>
    <w:tbl>
      <w:tblPr>
        <w:tblStyle w:val="SAPStandardTable"/>
        <w:tblW w:w="5000" w:type="pct"/>
        <w:tblInd w:w="3" w:type="dxa"/>
        <w:tblLook w:val="0620" w:firstRow="1" w:lastRow="0" w:firstColumn="0" w:lastColumn="0" w:noHBand="1" w:noVBand="1"/>
      </w:tblPr>
      <w:tblGrid>
        <w:gridCol w:w="825"/>
        <w:gridCol w:w="3348"/>
        <w:gridCol w:w="5041"/>
        <w:gridCol w:w="3571"/>
        <w:gridCol w:w="1519"/>
      </w:tblGrid>
      <w:tr w:rsidR="0056683A" w:rsidRPr="003D4C82" w14:paraId="42B03073" w14:textId="77777777" w:rsidTr="003D4C82">
        <w:trPr>
          <w:cnfStyle w:val="100000000000" w:firstRow="1" w:lastRow="0" w:firstColumn="0" w:lastColumn="0" w:oddVBand="0" w:evenVBand="0" w:oddHBand="0" w:evenHBand="0" w:firstRowFirstColumn="0" w:firstRowLastColumn="0" w:lastRowFirstColumn="0" w:lastRowLastColumn="0"/>
        </w:trPr>
        <w:tc>
          <w:tcPr>
            <w:tcW w:w="0" w:type="auto"/>
          </w:tcPr>
          <w:p w14:paraId="33649DA4" w14:textId="77777777" w:rsidR="0056683A" w:rsidRPr="003D4C82" w:rsidRDefault="003D4C82">
            <w:pPr>
              <w:pStyle w:val="SAPTableHeader"/>
              <w:rPr>
                <w:sz w:val="16"/>
              </w:rPr>
            </w:pPr>
            <w:r w:rsidRPr="003D4C82">
              <w:rPr>
                <w:rStyle w:val="SAPEmphasis"/>
                <w:sz w:val="16"/>
              </w:rPr>
              <w:t>Test Step #</w:t>
            </w:r>
          </w:p>
        </w:tc>
        <w:tc>
          <w:tcPr>
            <w:tcW w:w="0" w:type="auto"/>
          </w:tcPr>
          <w:p w14:paraId="36005EBE" w14:textId="77777777" w:rsidR="0056683A" w:rsidRPr="003D4C82" w:rsidRDefault="003D4C82">
            <w:pPr>
              <w:pStyle w:val="SAPTableHeader"/>
              <w:rPr>
                <w:sz w:val="16"/>
              </w:rPr>
            </w:pPr>
            <w:r w:rsidRPr="003D4C82">
              <w:rPr>
                <w:rStyle w:val="SAPEmphasis"/>
                <w:sz w:val="16"/>
              </w:rPr>
              <w:t>Test Step Name</w:t>
            </w:r>
          </w:p>
        </w:tc>
        <w:tc>
          <w:tcPr>
            <w:tcW w:w="0" w:type="auto"/>
          </w:tcPr>
          <w:p w14:paraId="473F6169" w14:textId="77777777" w:rsidR="0056683A" w:rsidRPr="003D4C82" w:rsidRDefault="003D4C82">
            <w:pPr>
              <w:pStyle w:val="SAPTableHeader"/>
              <w:rPr>
                <w:sz w:val="16"/>
              </w:rPr>
            </w:pPr>
            <w:r w:rsidRPr="003D4C82">
              <w:rPr>
                <w:rStyle w:val="SAPEmphasis"/>
                <w:sz w:val="16"/>
              </w:rPr>
              <w:t>Instruction</w:t>
            </w:r>
          </w:p>
        </w:tc>
        <w:tc>
          <w:tcPr>
            <w:tcW w:w="0" w:type="auto"/>
          </w:tcPr>
          <w:p w14:paraId="6588D06F" w14:textId="77777777" w:rsidR="0056683A" w:rsidRPr="003D4C82" w:rsidRDefault="003D4C82">
            <w:pPr>
              <w:pStyle w:val="SAPTableHeader"/>
              <w:rPr>
                <w:sz w:val="16"/>
              </w:rPr>
            </w:pPr>
            <w:r w:rsidRPr="003D4C82">
              <w:rPr>
                <w:rStyle w:val="SAPEmphasis"/>
                <w:sz w:val="16"/>
              </w:rPr>
              <w:t>Expected Result</w:t>
            </w:r>
          </w:p>
        </w:tc>
        <w:tc>
          <w:tcPr>
            <w:tcW w:w="0" w:type="auto"/>
          </w:tcPr>
          <w:p w14:paraId="4CB1239E" w14:textId="77777777" w:rsidR="0056683A" w:rsidRPr="003D4C82" w:rsidRDefault="003D4C82">
            <w:pPr>
              <w:pStyle w:val="SAPTableHeader"/>
              <w:rPr>
                <w:sz w:val="16"/>
              </w:rPr>
            </w:pPr>
            <w:r w:rsidRPr="003D4C82">
              <w:rPr>
                <w:rStyle w:val="SAPEmphasis"/>
                <w:sz w:val="16"/>
              </w:rPr>
              <w:t>Pass / Fail / Comment</w:t>
            </w:r>
          </w:p>
        </w:tc>
      </w:tr>
      <w:tr w:rsidR="0056683A" w:rsidRPr="003D4C82" w14:paraId="2F606CA7" w14:textId="77777777" w:rsidTr="003D4C82">
        <w:tc>
          <w:tcPr>
            <w:tcW w:w="0" w:type="auto"/>
          </w:tcPr>
          <w:p w14:paraId="7C3F93A0" w14:textId="77777777" w:rsidR="0056683A" w:rsidRPr="003D4C82" w:rsidRDefault="003D4C82">
            <w:pPr>
              <w:rPr>
                <w:sz w:val="16"/>
              </w:rPr>
            </w:pPr>
            <w:r w:rsidRPr="003D4C82">
              <w:rPr>
                <w:sz w:val="16"/>
              </w:rPr>
              <w:t>1</w:t>
            </w:r>
          </w:p>
        </w:tc>
        <w:tc>
          <w:tcPr>
            <w:tcW w:w="0" w:type="auto"/>
          </w:tcPr>
          <w:p w14:paraId="2E0F57E3" w14:textId="77777777" w:rsidR="0056683A" w:rsidRPr="003D4C82" w:rsidRDefault="003D4C82">
            <w:pPr>
              <w:rPr>
                <w:sz w:val="16"/>
              </w:rPr>
            </w:pPr>
            <w:r w:rsidRPr="003D4C82">
              <w:rPr>
                <w:rStyle w:val="SAPEmphasis"/>
                <w:sz w:val="16"/>
              </w:rPr>
              <w:t>Log On</w:t>
            </w:r>
          </w:p>
        </w:tc>
        <w:tc>
          <w:tcPr>
            <w:tcW w:w="0" w:type="auto"/>
          </w:tcPr>
          <w:p w14:paraId="1DF8AA2D" w14:textId="0363073C" w:rsidR="003D4C82" w:rsidRPr="003D4C82" w:rsidRDefault="003D4C82">
            <w:pPr>
              <w:rPr>
                <w:sz w:val="16"/>
              </w:rPr>
            </w:pPr>
            <w:r w:rsidRPr="003D4C82">
              <w:rPr>
                <w:sz w:val="16"/>
              </w:rPr>
              <w:t xml:space="preserve">Log on to Subscription Launchpad: </w:t>
            </w:r>
            <w:hyperlink r:id="rId19" w:history="1">
              <w:r w:rsidRPr="003D4C82">
                <w:rPr>
                  <w:rStyle w:val="underline"/>
                  <w:sz w:val="16"/>
                </w:rPr>
                <w:t>https://revenue.cloud.sap/</w:t>
              </w:r>
            </w:hyperlink>
          </w:p>
          <w:p w14:paraId="49294729" w14:textId="77777777" w:rsidR="003D4C82" w:rsidRPr="003D4C82" w:rsidRDefault="003D4C82">
            <w:pPr>
              <w:rPr>
                <w:sz w:val="16"/>
              </w:rPr>
            </w:pPr>
            <w:r w:rsidRPr="003D4C82">
              <w:rPr>
                <w:sz w:val="16"/>
              </w:rPr>
              <w:t xml:space="preserve">Enter the </w:t>
            </w:r>
            <w:r w:rsidRPr="003D4C82">
              <w:rPr>
                <w:rStyle w:val="SAPScreenElement"/>
                <w:sz w:val="16"/>
              </w:rPr>
              <w:t xml:space="preserve">Tenant </w:t>
            </w:r>
            <w:r w:rsidRPr="003D4C82">
              <w:rPr>
                <w:rStyle w:val="SAPUserEntry"/>
                <w:sz w:val="16"/>
              </w:rPr>
              <w:t>eg: revcloud-dev-eu10-integration-temp18</w:t>
            </w:r>
          </w:p>
          <w:p w14:paraId="2C76A8EE" w14:textId="67A53D30" w:rsidR="0056683A" w:rsidRPr="003D4C82" w:rsidRDefault="003D4C82">
            <w:pPr>
              <w:rPr>
                <w:sz w:val="16"/>
              </w:rPr>
            </w:pPr>
            <w:r w:rsidRPr="003D4C82">
              <w:rPr>
                <w:sz w:val="16"/>
              </w:rPr>
              <w:t xml:space="preserve">Click on </w:t>
            </w:r>
            <w:r w:rsidRPr="003D4C82">
              <w:rPr>
                <w:rStyle w:val="SAPScreenElement"/>
                <w:sz w:val="16"/>
              </w:rPr>
              <w:t>Sign in</w:t>
            </w:r>
          </w:p>
        </w:tc>
        <w:tc>
          <w:tcPr>
            <w:tcW w:w="0" w:type="auto"/>
          </w:tcPr>
          <w:p w14:paraId="5F3B78E4" w14:textId="77777777" w:rsidR="0056683A" w:rsidRPr="003D4C82" w:rsidRDefault="003D4C82">
            <w:pPr>
              <w:rPr>
                <w:sz w:val="16"/>
              </w:rPr>
            </w:pPr>
            <w:r w:rsidRPr="003D4C82">
              <w:rPr>
                <w:sz w:val="16"/>
              </w:rPr>
              <w:t>Subscription Home page is displayed.</w:t>
            </w:r>
          </w:p>
        </w:tc>
        <w:tc>
          <w:tcPr>
            <w:tcW w:w="0" w:type="auto"/>
          </w:tcPr>
          <w:p w14:paraId="0799B925" w14:textId="77777777" w:rsidR="003D4C82" w:rsidRPr="003D4C82" w:rsidRDefault="003D4C82">
            <w:pPr>
              <w:rPr>
                <w:sz w:val="16"/>
              </w:rPr>
            </w:pPr>
          </w:p>
        </w:tc>
      </w:tr>
      <w:tr w:rsidR="0056683A" w:rsidRPr="003D4C82" w14:paraId="04AD3AF5" w14:textId="77777777" w:rsidTr="003D4C82">
        <w:tc>
          <w:tcPr>
            <w:tcW w:w="0" w:type="auto"/>
          </w:tcPr>
          <w:p w14:paraId="2134FC97" w14:textId="77777777" w:rsidR="0056683A" w:rsidRPr="003D4C82" w:rsidRDefault="003D4C82">
            <w:pPr>
              <w:rPr>
                <w:sz w:val="16"/>
              </w:rPr>
            </w:pPr>
            <w:r w:rsidRPr="003D4C82">
              <w:rPr>
                <w:sz w:val="16"/>
              </w:rPr>
              <w:t>2</w:t>
            </w:r>
          </w:p>
        </w:tc>
        <w:tc>
          <w:tcPr>
            <w:tcW w:w="0" w:type="auto"/>
          </w:tcPr>
          <w:p w14:paraId="08CAEFFF" w14:textId="77777777" w:rsidR="0056683A" w:rsidRPr="003D4C82" w:rsidRDefault="003D4C82">
            <w:pPr>
              <w:rPr>
                <w:sz w:val="16"/>
              </w:rPr>
            </w:pPr>
            <w:r w:rsidRPr="003D4C82">
              <w:rPr>
                <w:rStyle w:val="SAPEmphasis"/>
                <w:sz w:val="16"/>
              </w:rPr>
              <w:t>Open Bills</w:t>
            </w:r>
          </w:p>
        </w:tc>
        <w:tc>
          <w:tcPr>
            <w:tcW w:w="0" w:type="auto"/>
          </w:tcPr>
          <w:p w14:paraId="6C65B385" w14:textId="77777777" w:rsidR="0056683A" w:rsidRPr="003D4C82" w:rsidRDefault="003D4C82">
            <w:pPr>
              <w:rPr>
                <w:sz w:val="16"/>
              </w:rPr>
            </w:pPr>
            <w:r w:rsidRPr="003D4C82">
              <w:rPr>
                <w:sz w:val="16"/>
              </w:rPr>
              <w:t xml:space="preserve">Choose </w:t>
            </w:r>
            <w:r w:rsidRPr="003D4C82">
              <w:rPr>
                <w:rStyle w:val="SAPScreenElement"/>
                <w:sz w:val="16"/>
              </w:rPr>
              <w:t>Bills</w:t>
            </w:r>
            <w:r w:rsidRPr="003D4C82">
              <w:rPr>
                <w:sz w:val="16"/>
              </w:rPr>
              <w:t xml:space="preserve"> under</w:t>
            </w:r>
            <w:r w:rsidRPr="003D4C82">
              <w:rPr>
                <w:rStyle w:val="SAPScreenElement"/>
                <w:sz w:val="16"/>
              </w:rPr>
              <w:t xml:space="preserve"> Subscriptions and Billing</w:t>
            </w:r>
            <w:r w:rsidRPr="003D4C82">
              <w:rPr>
                <w:sz w:val="16"/>
              </w:rPr>
              <w:t xml:space="preserve"> catalog.</w:t>
            </w:r>
          </w:p>
        </w:tc>
        <w:tc>
          <w:tcPr>
            <w:tcW w:w="0" w:type="auto"/>
          </w:tcPr>
          <w:p w14:paraId="14A4E3C4" w14:textId="77777777" w:rsidR="0056683A" w:rsidRPr="003D4C82" w:rsidRDefault="003D4C82">
            <w:pPr>
              <w:rPr>
                <w:sz w:val="16"/>
              </w:rPr>
            </w:pPr>
            <w:r w:rsidRPr="003D4C82">
              <w:rPr>
                <w:sz w:val="16"/>
              </w:rPr>
              <w:t>The list of available bills is displayed</w:t>
            </w:r>
          </w:p>
        </w:tc>
        <w:tc>
          <w:tcPr>
            <w:tcW w:w="0" w:type="auto"/>
          </w:tcPr>
          <w:p w14:paraId="14C27FCB" w14:textId="77777777" w:rsidR="003D4C82" w:rsidRPr="003D4C82" w:rsidRDefault="003D4C82">
            <w:pPr>
              <w:rPr>
                <w:sz w:val="16"/>
              </w:rPr>
            </w:pPr>
          </w:p>
        </w:tc>
      </w:tr>
      <w:tr w:rsidR="0056683A" w:rsidRPr="003D4C82" w14:paraId="407F6FE2" w14:textId="77777777" w:rsidTr="003D4C82">
        <w:tc>
          <w:tcPr>
            <w:tcW w:w="0" w:type="auto"/>
          </w:tcPr>
          <w:p w14:paraId="04BB82ED" w14:textId="77777777" w:rsidR="0056683A" w:rsidRPr="003D4C82" w:rsidRDefault="003D4C82">
            <w:pPr>
              <w:rPr>
                <w:sz w:val="16"/>
              </w:rPr>
            </w:pPr>
            <w:r w:rsidRPr="003D4C82">
              <w:rPr>
                <w:sz w:val="16"/>
              </w:rPr>
              <w:t>3</w:t>
            </w:r>
          </w:p>
        </w:tc>
        <w:tc>
          <w:tcPr>
            <w:tcW w:w="0" w:type="auto"/>
          </w:tcPr>
          <w:p w14:paraId="289A813C" w14:textId="77777777" w:rsidR="0056683A" w:rsidRPr="003D4C82" w:rsidRDefault="003D4C82">
            <w:pPr>
              <w:rPr>
                <w:sz w:val="16"/>
              </w:rPr>
            </w:pPr>
            <w:r w:rsidRPr="003D4C82">
              <w:rPr>
                <w:rStyle w:val="SAPEmphasis"/>
                <w:sz w:val="16"/>
              </w:rPr>
              <w:t>Search for Bill Corresponding to Subscription</w:t>
            </w:r>
          </w:p>
        </w:tc>
        <w:tc>
          <w:tcPr>
            <w:tcW w:w="0" w:type="auto"/>
          </w:tcPr>
          <w:p w14:paraId="24104012" w14:textId="77777777" w:rsidR="003D4C82" w:rsidRPr="003D4C82" w:rsidRDefault="003D4C82">
            <w:pPr>
              <w:rPr>
                <w:sz w:val="16"/>
              </w:rPr>
            </w:pPr>
            <w:r w:rsidRPr="003D4C82">
              <w:rPr>
                <w:sz w:val="16"/>
              </w:rPr>
              <w:t>Enter the following search criteria:</w:t>
            </w:r>
          </w:p>
          <w:p w14:paraId="7B62C5D9" w14:textId="4F9BB8E0" w:rsidR="0056683A" w:rsidRPr="003D4C82" w:rsidRDefault="003D4C82">
            <w:pPr>
              <w:rPr>
                <w:sz w:val="16"/>
              </w:rPr>
            </w:pPr>
            <w:r w:rsidRPr="003D4C82">
              <w:rPr>
                <w:rStyle w:val="SAPScreenElement"/>
                <w:sz w:val="16"/>
              </w:rPr>
              <w:t>Subscription ID</w:t>
            </w:r>
            <w:r w:rsidRPr="003D4C82">
              <w:rPr>
                <w:sz w:val="16"/>
              </w:rPr>
              <w:t xml:space="preserve">: </w:t>
            </w:r>
            <w:r w:rsidRPr="003D4C82">
              <w:rPr>
                <w:rStyle w:val="SAPUserEntry"/>
                <w:sz w:val="16"/>
              </w:rPr>
              <w:t>Subscription ID eg SBXXX</w:t>
            </w:r>
          </w:p>
        </w:tc>
        <w:tc>
          <w:tcPr>
            <w:tcW w:w="0" w:type="auto"/>
          </w:tcPr>
          <w:p w14:paraId="174D00D5" w14:textId="77777777" w:rsidR="0056683A" w:rsidRPr="003D4C82" w:rsidRDefault="003D4C82">
            <w:pPr>
              <w:rPr>
                <w:sz w:val="16"/>
              </w:rPr>
            </w:pPr>
            <w:r w:rsidRPr="003D4C82">
              <w:rPr>
                <w:sz w:val="16"/>
              </w:rPr>
              <w:t>The bill corresponding to the subscription is displayed</w:t>
            </w:r>
          </w:p>
        </w:tc>
        <w:tc>
          <w:tcPr>
            <w:tcW w:w="0" w:type="auto"/>
          </w:tcPr>
          <w:p w14:paraId="0025AD8B" w14:textId="77777777" w:rsidR="003D4C82" w:rsidRPr="003D4C82" w:rsidRDefault="003D4C82">
            <w:pPr>
              <w:rPr>
                <w:sz w:val="16"/>
              </w:rPr>
            </w:pPr>
          </w:p>
        </w:tc>
      </w:tr>
      <w:tr w:rsidR="0056683A" w:rsidRPr="003D4C82" w14:paraId="1BF17B48" w14:textId="77777777" w:rsidTr="003D4C82">
        <w:tc>
          <w:tcPr>
            <w:tcW w:w="0" w:type="auto"/>
          </w:tcPr>
          <w:p w14:paraId="73F40864" w14:textId="77777777" w:rsidR="0056683A" w:rsidRPr="003D4C82" w:rsidRDefault="003D4C82">
            <w:pPr>
              <w:rPr>
                <w:sz w:val="16"/>
              </w:rPr>
            </w:pPr>
            <w:r w:rsidRPr="003D4C82">
              <w:rPr>
                <w:sz w:val="16"/>
              </w:rPr>
              <w:t>4</w:t>
            </w:r>
          </w:p>
        </w:tc>
        <w:tc>
          <w:tcPr>
            <w:tcW w:w="0" w:type="auto"/>
          </w:tcPr>
          <w:p w14:paraId="73F2E401" w14:textId="77777777" w:rsidR="0056683A" w:rsidRPr="003D4C82" w:rsidRDefault="003D4C82">
            <w:pPr>
              <w:rPr>
                <w:sz w:val="16"/>
              </w:rPr>
            </w:pPr>
            <w:r w:rsidRPr="003D4C82">
              <w:rPr>
                <w:rStyle w:val="SAPEmphasis"/>
                <w:sz w:val="16"/>
              </w:rPr>
              <w:t>View the Bill Details</w:t>
            </w:r>
          </w:p>
        </w:tc>
        <w:tc>
          <w:tcPr>
            <w:tcW w:w="0" w:type="auto"/>
          </w:tcPr>
          <w:p w14:paraId="4821E7FC" w14:textId="77777777" w:rsidR="0056683A" w:rsidRPr="003D4C82" w:rsidRDefault="003D4C82">
            <w:pPr>
              <w:rPr>
                <w:sz w:val="16"/>
              </w:rPr>
            </w:pPr>
            <w:r w:rsidRPr="003D4C82">
              <w:rPr>
                <w:sz w:val="16"/>
              </w:rPr>
              <w:t>In the bill screen, the following details can be viewed:</w:t>
            </w:r>
          </w:p>
          <w:p w14:paraId="57CD7E7F" w14:textId="77777777" w:rsidR="0056683A" w:rsidRPr="003D4C82" w:rsidRDefault="003D4C82">
            <w:pPr>
              <w:pStyle w:val="listpara1"/>
              <w:numPr>
                <w:ilvl w:val="0"/>
                <w:numId w:val="8"/>
              </w:numPr>
              <w:rPr>
                <w:sz w:val="16"/>
              </w:rPr>
            </w:pPr>
            <w:r w:rsidRPr="003D4C82">
              <w:rPr>
                <w:rStyle w:val="SAPScreenElement"/>
                <w:sz w:val="16"/>
              </w:rPr>
              <w:t>Bill Status:</w:t>
            </w:r>
            <w:r w:rsidRPr="003D4C82">
              <w:rPr>
                <w:sz w:val="16"/>
              </w:rPr>
              <w:t xml:space="preserve"> </w:t>
            </w:r>
            <w:r w:rsidRPr="003D4C82">
              <w:rPr>
                <w:rStyle w:val="SAPUserEntry"/>
                <w:sz w:val="16"/>
              </w:rPr>
              <w:t>X days until closed</w:t>
            </w:r>
          </w:p>
          <w:p w14:paraId="017AA0B6" w14:textId="77777777" w:rsidR="0056683A" w:rsidRPr="003D4C82" w:rsidRDefault="003D4C82">
            <w:pPr>
              <w:pStyle w:val="listpara1"/>
              <w:numPr>
                <w:ilvl w:val="0"/>
                <w:numId w:val="3"/>
              </w:numPr>
              <w:rPr>
                <w:sz w:val="16"/>
              </w:rPr>
            </w:pPr>
            <w:r w:rsidRPr="003D4C82">
              <w:rPr>
                <w:rStyle w:val="SAPScreenElement"/>
                <w:sz w:val="16"/>
              </w:rPr>
              <w:t>Bill Transfer Status:</w:t>
            </w:r>
            <w:r w:rsidRPr="003D4C82">
              <w:rPr>
                <w:sz w:val="16"/>
              </w:rPr>
              <w:t xml:space="preserve"> </w:t>
            </w:r>
            <w:r w:rsidRPr="003D4C82">
              <w:rPr>
                <w:rStyle w:val="SAPUserEntry"/>
                <w:sz w:val="16"/>
              </w:rPr>
              <w:t>Not Transferred</w:t>
            </w:r>
          </w:p>
        </w:tc>
        <w:tc>
          <w:tcPr>
            <w:tcW w:w="0" w:type="auto"/>
          </w:tcPr>
          <w:p w14:paraId="58742009" w14:textId="77777777" w:rsidR="0056683A" w:rsidRPr="003D4C82" w:rsidRDefault="003D4C82">
            <w:pPr>
              <w:rPr>
                <w:sz w:val="16"/>
              </w:rPr>
            </w:pPr>
            <w:r w:rsidRPr="003D4C82">
              <w:rPr>
                <w:sz w:val="16"/>
              </w:rPr>
              <w:t>The basic details on the bill is displayed</w:t>
            </w:r>
          </w:p>
        </w:tc>
        <w:tc>
          <w:tcPr>
            <w:tcW w:w="0" w:type="auto"/>
          </w:tcPr>
          <w:p w14:paraId="79FDE2C4" w14:textId="77777777" w:rsidR="003D4C82" w:rsidRPr="003D4C82" w:rsidRDefault="003D4C82">
            <w:pPr>
              <w:rPr>
                <w:sz w:val="16"/>
              </w:rPr>
            </w:pPr>
          </w:p>
        </w:tc>
      </w:tr>
      <w:tr w:rsidR="0056683A" w:rsidRPr="003D4C82" w14:paraId="53EB7503" w14:textId="77777777" w:rsidTr="003D4C82">
        <w:tc>
          <w:tcPr>
            <w:tcW w:w="0" w:type="auto"/>
          </w:tcPr>
          <w:p w14:paraId="1A133939" w14:textId="77777777" w:rsidR="0056683A" w:rsidRPr="003D4C82" w:rsidRDefault="003D4C82">
            <w:pPr>
              <w:rPr>
                <w:sz w:val="16"/>
              </w:rPr>
            </w:pPr>
            <w:r w:rsidRPr="003D4C82">
              <w:rPr>
                <w:sz w:val="16"/>
              </w:rPr>
              <w:t>5</w:t>
            </w:r>
          </w:p>
        </w:tc>
        <w:tc>
          <w:tcPr>
            <w:tcW w:w="0" w:type="auto"/>
          </w:tcPr>
          <w:p w14:paraId="6E86FECB" w14:textId="77777777" w:rsidR="0056683A" w:rsidRPr="003D4C82" w:rsidRDefault="003D4C82">
            <w:pPr>
              <w:rPr>
                <w:sz w:val="16"/>
              </w:rPr>
            </w:pPr>
            <w:r w:rsidRPr="003D4C82">
              <w:rPr>
                <w:rStyle w:val="SAPEmphasis"/>
                <w:sz w:val="16"/>
              </w:rPr>
              <w:t>Check Bill Items and Charge Details of the Bill Item</w:t>
            </w:r>
          </w:p>
        </w:tc>
        <w:tc>
          <w:tcPr>
            <w:tcW w:w="0" w:type="auto"/>
          </w:tcPr>
          <w:p w14:paraId="4BE9AFB3" w14:textId="77777777" w:rsidR="0056683A" w:rsidRPr="003D4C82" w:rsidRDefault="003D4C82">
            <w:pPr>
              <w:rPr>
                <w:sz w:val="16"/>
              </w:rPr>
            </w:pPr>
            <w:r w:rsidRPr="003D4C82">
              <w:rPr>
                <w:sz w:val="16"/>
              </w:rPr>
              <w:t xml:space="preserve">Go to </w:t>
            </w:r>
            <w:r w:rsidRPr="003D4C82">
              <w:rPr>
                <w:rStyle w:val="SAPScreenElement"/>
                <w:sz w:val="16"/>
              </w:rPr>
              <w:t>Item List &gt; &gt; Bill Item</w:t>
            </w:r>
            <w:r w:rsidRPr="003D4C82">
              <w:rPr>
                <w:sz w:val="16"/>
              </w:rPr>
              <w:t xml:space="preserve"> to view the details of the bill list item:</w:t>
            </w:r>
          </w:p>
          <w:p w14:paraId="5F064CE7" w14:textId="77777777" w:rsidR="0056683A" w:rsidRPr="003D4C82" w:rsidRDefault="003D4C82">
            <w:pPr>
              <w:pStyle w:val="listpara1"/>
              <w:numPr>
                <w:ilvl w:val="0"/>
                <w:numId w:val="9"/>
              </w:numPr>
              <w:rPr>
                <w:sz w:val="16"/>
              </w:rPr>
            </w:pPr>
            <w:r w:rsidRPr="003D4C82">
              <w:rPr>
                <w:sz w:val="16"/>
              </w:rPr>
              <w:t>Bill Item and Charge Details</w:t>
            </w:r>
          </w:p>
          <w:p w14:paraId="0FC122D2" w14:textId="77777777" w:rsidR="0056683A" w:rsidRPr="003D4C82" w:rsidRDefault="003D4C82">
            <w:pPr>
              <w:pStyle w:val="listpara1"/>
              <w:numPr>
                <w:ilvl w:val="0"/>
                <w:numId w:val="3"/>
              </w:numPr>
              <w:rPr>
                <w:sz w:val="16"/>
              </w:rPr>
            </w:pPr>
            <w:r w:rsidRPr="003D4C82">
              <w:rPr>
                <w:rStyle w:val="SAPScreenElement"/>
                <w:sz w:val="16"/>
              </w:rPr>
              <w:t>Product Name:</w:t>
            </w:r>
            <w:r w:rsidRPr="003D4C82">
              <w:rPr>
                <w:sz w:val="16"/>
              </w:rPr>
              <w:t xml:space="preserve"> </w:t>
            </w:r>
            <w:r w:rsidRPr="003D4C82">
              <w:rPr>
                <w:rStyle w:val="SAPUserEntry"/>
                <w:sz w:val="16"/>
              </w:rPr>
              <w:t>P-CLOUD_STORAGE</w:t>
            </w:r>
          </w:p>
          <w:p w14:paraId="7F619126" w14:textId="77777777" w:rsidR="0056683A" w:rsidRPr="003D4C82" w:rsidRDefault="003D4C82">
            <w:pPr>
              <w:pStyle w:val="listpara1"/>
              <w:numPr>
                <w:ilvl w:val="0"/>
                <w:numId w:val="3"/>
              </w:numPr>
              <w:rPr>
                <w:sz w:val="16"/>
              </w:rPr>
            </w:pPr>
            <w:r w:rsidRPr="003D4C82">
              <w:rPr>
                <w:rStyle w:val="SAPScreenElement"/>
                <w:sz w:val="16"/>
              </w:rPr>
              <w:t>Billing Cycle:</w:t>
            </w:r>
            <w:r w:rsidRPr="003D4C82">
              <w:rPr>
                <w:sz w:val="16"/>
              </w:rPr>
              <w:t xml:space="preserve"> </w:t>
            </w:r>
            <w:r w:rsidRPr="003D4C82">
              <w:rPr>
                <w:rStyle w:val="SAPUserEntry"/>
                <w:sz w:val="16"/>
              </w:rPr>
              <w:t>Monthly on first day of month</w:t>
            </w:r>
          </w:p>
          <w:p w14:paraId="5D0A6E37" w14:textId="77777777" w:rsidR="0056683A" w:rsidRPr="003D4C82" w:rsidRDefault="003D4C82">
            <w:pPr>
              <w:pStyle w:val="listpara1"/>
              <w:numPr>
                <w:ilvl w:val="0"/>
                <w:numId w:val="3"/>
              </w:numPr>
              <w:rPr>
                <w:sz w:val="16"/>
              </w:rPr>
            </w:pPr>
            <w:r w:rsidRPr="003D4C82">
              <w:rPr>
                <w:rStyle w:val="SAPScreenElement"/>
                <w:sz w:val="16"/>
              </w:rPr>
              <w:t>Net Item Amount:</w:t>
            </w:r>
            <w:r w:rsidRPr="003D4C82">
              <w:rPr>
                <w:sz w:val="16"/>
              </w:rPr>
              <w:t xml:space="preserve"> </w:t>
            </w:r>
            <w:r w:rsidRPr="003D4C82">
              <w:rPr>
                <w:rStyle w:val="SAPUserEntry"/>
                <w:sz w:val="16"/>
              </w:rPr>
              <w:t>200 EUR/USD*</w:t>
            </w:r>
          </w:p>
          <w:p w14:paraId="7433274B" w14:textId="77777777" w:rsidR="0056683A" w:rsidRPr="003D4C82" w:rsidRDefault="003D4C82">
            <w:pPr>
              <w:pStyle w:val="listpara1"/>
              <w:numPr>
                <w:ilvl w:val="0"/>
                <w:numId w:val="3"/>
              </w:numPr>
              <w:rPr>
                <w:sz w:val="16"/>
              </w:rPr>
            </w:pPr>
            <w:r w:rsidRPr="003D4C82">
              <w:rPr>
                <w:rStyle w:val="SAPEmphasis"/>
                <w:sz w:val="16"/>
              </w:rPr>
              <w:t xml:space="preserve">100 </w:t>
            </w:r>
            <w:r w:rsidRPr="003D4C82">
              <w:rPr>
                <w:sz w:val="16"/>
              </w:rPr>
              <w:t>EUR/USD Activation fee (ONETIME)</w:t>
            </w:r>
          </w:p>
          <w:p w14:paraId="697756FD" w14:textId="77777777" w:rsidR="0056683A" w:rsidRPr="003D4C82" w:rsidRDefault="003D4C82">
            <w:pPr>
              <w:pStyle w:val="listpara1"/>
              <w:numPr>
                <w:ilvl w:val="0"/>
                <w:numId w:val="3"/>
              </w:numPr>
              <w:rPr>
                <w:sz w:val="16"/>
              </w:rPr>
            </w:pPr>
            <w:r w:rsidRPr="003D4C82">
              <w:rPr>
                <w:rStyle w:val="SAPEmphasis"/>
                <w:sz w:val="16"/>
              </w:rPr>
              <w:lastRenderedPageBreak/>
              <w:t xml:space="preserve">100 </w:t>
            </w:r>
            <w:r w:rsidRPr="003D4C82">
              <w:rPr>
                <w:sz w:val="16"/>
              </w:rPr>
              <w:t>EUR/USD Monthly SEAT Fee (10 x 10 EUR/USD)</w:t>
            </w:r>
          </w:p>
          <w:p w14:paraId="225113BC" w14:textId="77777777" w:rsidR="0056683A" w:rsidRPr="003D4C82" w:rsidRDefault="003D4C82">
            <w:pPr>
              <w:pStyle w:val="listpara1"/>
              <w:numPr>
                <w:ilvl w:val="0"/>
                <w:numId w:val="3"/>
              </w:numPr>
              <w:rPr>
                <w:sz w:val="16"/>
              </w:rPr>
            </w:pPr>
            <w:r w:rsidRPr="003D4C82">
              <w:rPr>
                <w:rStyle w:val="SAPEmphasis"/>
                <w:sz w:val="16"/>
              </w:rPr>
              <w:t>0</w:t>
            </w:r>
            <w:r w:rsidRPr="003D4C82">
              <w:rPr>
                <w:sz w:val="16"/>
              </w:rPr>
              <w:t xml:space="preserve"> EUR/USD Usage Fee (if no usage has been posted)</w:t>
            </w:r>
          </w:p>
        </w:tc>
        <w:tc>
          <w:tcPr>
            <w:tcW w:w="0" w:type="auto"/>
          </w:tcPr>
          <w:p w14:paraId="1B6ED563" w14:textId="77777777" w:rsidR="0056683A" w:rsidRPr="003D4C82" w:rsidRDefault="003D4C82">
            <w:pPr>
              <w:rPr>
                <w:sz w:val="16"/>
              </w:rPr>
            </w:pPr>
            <w:r w:rsidRPr="003D4C82">
              <w:rPr>
                <w:sz w:val="16"/>
              </w:rPr>
              <w:lastRenderedPageBreak/>
              <w:t>Bill Item and Charge Details are displayed</w:t>
            </w:r>
          </w:p>
        </w:tc>
        <w:tc>
          <w:tcPr>
            <w:tcW w:w="0" w:type="auto"/>
          </w:tcPr>
          <w:p w14:paraId="05FCF263" w14:textId="77777777" w:rsidR="003D4C82" w:rsidRPr="003D4C82" w:rsidRDefault="003D4C82">
            <w:pPr>
              <w:rPr>
                <w:sz w:val="16"/>
              </w:rPr>
            </w:pPr>
          </w:p>
        </w:tc>
      </w:tr>
      <w:tr w:rsidR="0056683A" w:rsidRPr="003D4C82" w14:paraId="360E679D" w14:textId="77777777" w:rsidTr="003D4C82">
        <w:tc>
          <w:tcPr>
            <w:tcW w:w="0" w:type="auto"/>
          </w:tcPr>
          <w:p w14:paraId="0AF4E503" w14:textId="77777777" w:rsidR="0056683A" w:rsidRPr="003D4C82" w:rsidRDefault="003D4C82">
            <w:pPr>
              <w:rPr>
                <w:sz w:val="16"/>
              </w:rPr>
            </w:pPr>
            <w:r w:rsidRPr="003D4C82">
              <w:rPr>
                <w:sz w:val="16"/>
              </w:rPr>
              <w:t>6</w:t>
            </w:r>
          </w:p>
        </w:tc>
        <w:tc>
          <w:tcPr>
            <w:tcW w:w="0" w:type="auto"/>
          </w:tcPr>
          <w:p w14:paraId="70024D4C" w14:textId="77777777" w:rsidR="0056683A" w:rsidRPr="003D4C82" w:rsidRDefault="003D4C82">
            <w:pPr>
              <w:rPr>
                <w:sz w:val="16"/>
              </w:rPr>
            </w:pPr>
            <w:r w:rsidRPr="003D4C82">
              <w:rPr>
                <w:rStyle w:val="SAPEmphasis"/>
                <w:sz w:val="16"/>
              </w:rPr>
              <w:t>Close Bill to Prepare for Transfer</w:t>
            </w:r>
          </w:p>
        </w:tc>
        <w:tc>
          <w:tcPr>
            <w:tcW w:w="0" w:type="auto"/>
          </w:tcPr>
          <w:p w14:paraId="235C5911" w14:textId="77777777" w:rsidR="0056683A" w:rsidRPr="003D4C82" w:rsidRDefault="003D4C82">
            <w:pPr>
              <w:pStyle w:val="listpara1"/>
              <w:numPr>
                <w:ilvl w:val="0"/>
                <w:numId w:val="10"/>
              </w:numPr>
              <w:rPr>
                <w:sz w:val="16"/>
              </w:rPr>
            </w:pPr>
            <w:r w:rsidRPr="003D4C82">
              <w:rPr>
                <w:sz w:val="16"/>
              </w:rPr>
              <w:t xml:space="preserve">Choose </w:t>
            </w:r>
            <w:r w:rsidRPr="003D4C82">
              <w:rPr>
                <w:rStyle w:val="SAPScreenElement"/>
                <w:sz w:val="16"/>
              </w:rPr>
              <w:t>Change Status &gt; Close Bill Immediately</w:t>
            </w:r>
          </w:p>
          <w:p w14:paraId="28D1AFC7" w14:textId="77777777" w:rsidR="0056683A" w:rsidRPr="003D4C82" w:rsidRDefault="003D4C82">
            <w:pPr>
              <w:pStyle w:val="listpara1"/>
              <w:numPr>
                <w:ilvl w:val="0"/>
                <w:numId w:val="2"/>
              </w:numPr>
              <w:rPr>
                <w:sz w:val="16"/>
              </w:rPr>
            </w:pPr>
            <w:r w:rsidRPr="003D4C82">
              <w:rPr>
                <w:sz w:val="16"/>
              </w:rPr>
              <w:t xml:space="preserve">Choose </w:t>
            </w:r>
            <w:r w:rsidRPr="003D4C82">
              <w:rPr>
                <w:rStyle w:val="SAPScreenElement"/>
                <w:sz w:val="16"/>
              </w:rPr>
              <w:t>Close Bill</w:t>
            </w:r>
            <w:r w:rsidRPr="003D4C82">
              <w:rPr>
                <w:sz w:val="16"/>
              </w:rPr>
              <w:t xml:space="preserve"> in the </w:t>
            </w:r>
            <w:r w:rsidRPr="003D4C82">
              <w:rPr>
                <w:rStyle w:val="SAPScreenElement"/>
                <w:sz w:val="16"/>
              </w:rPr>
              <w:t xml:space="preserve">Warning </w:t>
            </w:r>
            <w:r w:rsidRPr="003D4C82">
              <w:rPr>
                <w:sz w:val="16"/>
              </w:rPr>
              <w:t>the dialog box</w:t>
            </w:r>
          </w:p>
          <w:p w14:paraId="0F512D87" w14:textId="77777777" w:rsidR="0056683A" w:rsidRPr="003D4C82" w:rsidRDefault="003D4C82">
            <w:pPr>
              <w:pStyle w:val="listpara1"/>
              <w:numPr>
                <w:ilvl w:val="0"/>
                <w:numId w:val="2"/>
              </w:numPr>
              <w:rPr>
                <w:sz w:val="16"/>
              </w:rPr>
            </w:pPr>
            <w:r w:rsidRPr="003D4C82">
              <w:rPr>
                <w:sz w:val="16"/>
              </w:rPr>
              <w:t xml:space="preserve">Bill status changes to </w:t>
            </w:r>
            <w:r w:rsidRPr="003D4C82">
              <w:rPr>
                <w:rStyle w:val="SAPScreenElement"/>
                <w:sz w:val="16"/>
              </w:rPr>
              <w:t>Manually Closed</w:t>
            </w:r>
          </w:p>
        </w:tc>
        <w:tc>
          <w:tcPr>
            <w:tcW w:w="0" w:type="auto"/>
          </w:tcPr>
          <w:p w14:paraId="384C4B6A" w14:textId="77777777" w:rsidR="0056683A" w:rsidRPr="003D4C82" w:rsidRDefault="003D4C82">
            <w:pPr>
              <w:rPr>
                <w:sz w:val="16"/>
              </w:rPr>
            </w:pPr>
            <w:r w:rsidRPr="003D4C82">
              <w:rPr>
                <w:sz w:val="16"/>
              </w:rPr>
              <w:t xml:space="preserve">Bill Status changed to </w:t>
            </w:r>
            <w:r w:rsidRPr="003D4C82">
              <w:rPr>
                <w:rStyle w:val="SAPScreenElement"/>
                <w:sz w:val="16"/>
              </w:rPr>
              <w:t>Manually Closed</w:t>
            </w:r>
          </w:p>
        </w:tc>
        <w:tc>
          <w:tcPr>
            <w:tcW w:w="0" w:type="auto"/>
          </w:tcPr>
          <w:p w14:paraId="61F60443" w14:textId="77777777" w:rsidR="003D4C82" w:rsidRPr="003D4C82" w:rsidRDefault="003D4C82">
            <w:pPr>
              <w:rPr>
                <w:sz w:val="16"/>
              </w:rPr>
            </w:pPr>
          </w:p>
        </w:tc>
      </w:tr>
    </w:tbl>
    <w:p w14:paraId="61A9D3BD" w14:textId="77777777" w:rsidR="0056683A" w:rsidRDefault="003D4C82">
      <w:pPr>
        <w:pStyle w:val="Heading2"/>
      </w:pPr>
      <w:bookmarkStart w:id="28" w:name="d2e1120"/>
      <w:bookmarkStart w:id="29" w:name="_Toc176419829"/>
      <w:r>
        <w:t>Manage Billing Document</w:t>
      </w:r>
      <w:bookmarkEnd w:id="28"/>
      <w:bookmarkEnd w:id="29"/>
    </w:p>
    <w:p w14:paraId="4B2CF478" w14:textId="77777777" w:rsidR="0056683A" w:rsidRDefault="003D4C82">
      <w:pPr>
        <w:pStyle w:val="Heading3"/>
      </w:pPr>
      <w:bookmarkStart w:id="30" w:name="unique_12"/>
      <w:bookmarkStart w:id="31" w:name="_Toc176419830"/>
      <w:r>
        <w:t>Display Billing Document Request</w:t>
      </w:r>
      <w:bookmarkEnd w:id="30"/>
      <w:bookmarkEnd w:id="31"/>
    </w:p>
    <w:p w14:paraId="16AB6E45" w14:textId="77777777" w:rsidR="0056683A" w:rsidRDefault="003D4C82">
      <w:pPr>
        <w:pStyle w:val="SAPKeyblockTitle"/>
      </w:pPr>
      <w:r>
        <w:t>Test Administration</w:t>
      </w:r>
    </w:p>
    <w:p w14:paraId="49B21C44" w14:textId="77777777" w:rsidR="0056683A" w:rsidRDefault="003D4C82">
      <w:r>
        <w:t>Customer project: Fill in the project-specific parts.</w:t>
      </w:r>
    </w:p>
    <w:p w14:paraId="50F33651" w14:textId="77777777" w:rsidR="0056683A" w:rsidRDefault="0056683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6683A" w:rsidRPr="003D4C82" w14:paraId="6EDABEF7" w14:textId="77777777" w:rsidTr="003D4C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77A48F" w14:textId="77777777" w:rsidR="0056683A" w:rsidRPr="003D4C82" w:rsidRDefault="003D4C82">
            <w:pPr>
              <w:rPr>
                <w:sz w:val="12"/>
              </w:rPr>
            </w:pPr>
            <w:r w:rsidRPr="003D4C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F0C157" w14:textId="77777777" w:rsidR="0056683A" w:rsidRPr="003D4C82" w:rsidRDefault="003D4C82">
            <w:pPr>
              <w:rPr>
                <w:sz w:val="12"/>
              </w:rPr>
            </w:pPr>
            <w:r w:rsidRPr="003D4C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35F3B5" w14:textId="77777777" w:rsidR="0056683A" w:rsidRPr="003D4C82" w:rsidRDefault="003D4C82">
            <w:pPr>
              <w:rPr>
                <w:sz w:val="12"/>
              </w:rPr>
            </w:pPr>
            <w:r w:rsidRPr="003D4C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D33D13" w14:textId="77777777" w:rsidR="003D4C82" w:rsidRPr="003D4C82" w:rsidRDefault="003D4C82">
            <w:pPr>
              <w:rPr>
                <w:sz w:val="12"/>
              </w:rPr>
            </w:pPr>
          </w:p>
        </w:tc>
      </w:tr>
      <w:tr w:rsidR="0056683A" w:rsidRPr="003D4C82" w14:paraId="3DB1303C" w14:textId="77777777" w:rsidTr="003D4C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DD0B5B" w14:textId="77777777" w:rsidR="0056683A" w:rsidRPr="003D4C82" w:rsidRDefault="003D4C82">
            <w:pPr>
              <w:rPr>
                <w:sz w:val="12"/>
              </w:rPr>
            </w:pPr>
            <w:r w:rsidRPr="003D4C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098531" w14:textId="77777777" w:rsidR="003D4C82" w:rsidRPr="003D4C82" w:rsidRDefault="003D4C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476832" w14:textId="77777777" w:rsidR="0056683A" w:rsidRPr="003D4C82" w:rsidRDefault="003D4C82">
            <w:pPr>
              <w:rPr>
                <w:sz w:val="12"/>
              </w:rPr>
            </w:pPr>
            <w:r w:rsidRPr="003D4C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74ECE7" w14:textId="77777777" w:rsidR="003D4C82" w:rsidRPr="003D4C82" w:rsidRDefault="003D4C82">
            <w:pPr>
              <w:rPr>
                <w:sz w:val="12"/>
              </w:rPr>
            </w:pPr>
          </w:p>
        </w:tc>
      </w:tr>
      <w:tr w:rsidR="0056683A" w:rsidRPr="003D4C82" w14:paraId="41810F01" w14:textId="77777777" w:rsidTr="003D4C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94513A" w14:textId="77777777" w:rsidR="0056683A" w:rsidRPr="003D4C82" w:rsidRDefault="003D4C82">
            <w:pPr>
              <w:rPr>
                <w:sz w:val="12"/>
              </w:rPr>
            </w:pPr>
            <w:r w:rsidRPr="003D4C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FCF955" w14:textId="77777777" w:rsidR="003D4C82" w:rsidRPr="003D4C82" w:rsidRDefault="003D4C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F614DD" w14:textId="77777777" w:rsidR="0056683A" w:rsidRPr="003D4C82" w:rsidRDefault="003D4C82">
            <w:pPr>
              <w:rPr>
                <w:sz w:val="12"/>
              </w:rPr>
            </w:pPr>
            <w:r w:rsidRPr="003D4C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8B13BE" w14:textId="77777777" w:rsidR="0056683A" w:rsidRPr="003D4C82" w:rsidRDefault="003D4C82">
            <w:pPr>
              <w:rPr>
                <w:sz w:val="12"/>
              </w:rPr>
            </w:pPr>
            <w:r w:rsidRPr="003D4C82">
              <w:rPr>
                <w:rStyle w:val="SAPUserEntry"/>
                <w:sz w:val="12"/>
              </w:rPr>
              <w:t>&lt;State the Service Provider, Customer or Joint Service Provider and Customer&gt;</w:t>
            </w:r>
          </w:p>
        </w:tc>
      </w:tr>
    </w:tbl>
    <w:p w14:paraId="0F296EEF" w14:textId="77777777" w:rsidR="0056683A" w:rsidRDefault="003D4C82">
      <w:pPr>
        <w:pStyle w:val="SAPKeyblockTitle"/>
      </w:pPr>
      <w:r>
        <w:t>Purpose</w:t>
      </w:r>
    </w:p>
    <w:p w14:paraId="43918AEF" w14:textId="77777777" w:rsidR="0056683A" w:rsidRDefault="003D4C82">
      <w:r>
        <w:t>In this activity the billing clerk would like to view if there is a Billing Document Request for the Provider Contract.</w:t>
      </w:r>
    </w:p>
    <w:p w14:paraId="418BD0EF" w14:textId="77777777" w:rsidR="0056683A" w:rsidRDefault="003D4C82">
      <w:pPr>
        <w:pStyle w:val="SAPKeyblockTitle"/>
      </w:pPr>
      <w:r>
        <w:t>Procedure</w:t>
      </w:r>
    </w:p>
    <w:tbl>
      <w:tblPr>
        <w:tblStyle w:val="SAPStandardTable"/>
        <w:tblW w:w="5000" w:type="pct"/>
        <w:tblInd w:w="3" w:type="dxa"/>
        <w:tblLook w:val="0620" w:firstRow="1" w:lastRow="0" w:firstColumn="0" w:lastColumn="0" w:noHBand="1" w:noVBand="1"/>
      </w:tblPr>
      <w:tblGrid>
        <w:gridCol w:w="779"/>
        <w:gridCol w:w="2331"/>
        <w:gridCol w:w="5107"/>
        <w:gridCol w:w="4683"/>
        <w:gridCol w:w="1404"/>
      </w:tblGrid>
      <w:tr w:rsidR="0056683A" w:rsidRPr="003D4C82" w14:paraId="5CB4EDA6" w14:textId="77777777" w:rsidTr="003D4C82">
        <w:trPr>
          <w:cnfStyle w:val="100000000000" w:firstRow="1" w:lastRow="0" w:firstColumn="0" w:lastColumn="0" w:oddVBand="0" w:evenVBand="0" w:oddHBand="0" w:evenHBand="0" w:firstRowFirstColumn="0" w:firstRowLastColumn="0" w:lastRowFirstColumn="0" w:lastRowLastColumn="0"/>
        </w:trPr>
        <w:tc>
          <w:tcPr>
            <w:tcW w:w="0" w:type="auto"/>
          </w:tcPr>
          <w:p w14:paraId="2BDB400F" w14:textId="77777777" w:rsidR="0056683A" w:rsidRPr="003D4C82" w:rsidRDefault="003D4C82">
            <w:pPr>
              <w:pStyle w:val="SAPTableHeader"/>
              <w:rPr>
                <w:sz w:val="16"/>
              </w:rPr>
            </w:pPr>
            <w:r w:rsidRPr="003D4C82">
              <w:rPr>
                <w:rStyle w:val="SAPEmphasis"/>
                <w:sz w:val="16"/>
              </w:rPr>
              <w:t>Test Step #</w:t>
            </w:r>
          </w:p>
        </w:tc>
        <w:tc>
          <w:tcPr>
            <w:tcW w:w="0" w:type="auto"/>
          </w:tcPr>
          <w:p w14:paraId="1535541F" w14:textId="77777777" w:rsidR="0056683A" w:rsidRPr="003D4C82" w:rsidRDefault="003D4C82">
            <w:pPr>
              <w:pStyle w:val="SAPTableHeader"/>
              <w:rPr>
                <w:sz w:val="16"/>
              </w:rPr>
            </w:pPr>
            <w:r w:rsidRPr="003D4C82">
              <w:rPr>
                <w:rStyle w:val="SAPEmphasis"/>
                <w:sz w:val="16"/>
              </w:rPr>
              <w:t>Test Step Name</w:t>
            </w:r>
          </w:p>
        </w:tc>
        <w:tc>
          <w:tcPr>
            <w:tcW w:w="0" w:type="auto"/>
          </w:tcPr>
          <w:p w14:paraId="39E8E67B" w14:textId="77777777" w:rsidR="0056683A" w:rsidRPr="003D4C82" w:rsidRDefault="003D4C82">
            <w:pPr>
              <w:pStyle w:val="SAPTableHeader"/>
              <w:rPr>
                <w:sz w:val="16"/>
              </w:rPr>
            </w:pPr>
            <w:r w:rsidRPr="003D4C82">
              <w:rPr>
                <w:rStyle w:val="SAPEmphasis"/>
                <w:sz w:val="16"/>
              </w:rPr>
              <w:t>Instruction</w:t>
            </w:r>
          </w:p>
        </w:tc>
        <w:tc>
          <w:tcPr>
            <w:tcW w:w="0" w:type="auto"/>
          </w:tcPr>
          <w:p w14:paraId="36DEBF85" w14:textId="77777777" w:rsidR="0056683A" w:rsidRPr="003D4C82" w:rsidRDefault="003D4C82">
            <w:pPr>
              <w:pStyle w:val="SAPTableHeader"/>
              <w:rPr>
                <w:sz w:val="16"/>
              </w:rPr>
            </w:pPr>
            <w:r w:rsidRPr="003D4C82">
              <w:rPr>
                <w:rStyle w:val="SAPEmphasis"/>
                <w:sz w:val="16"/>
              </w:rPr>
              <w:t>Expected Result</w:t>
            </w:r>
          </w:p>
        </w:tc>
        <w:tc>
          <w:tcPr>
            <w:tcW w:w="0" w:type="auto"/>
          </w:tcPr>
          <w:p w14:paraId="1A662C0F" w14:textId="77777777" w:rsidR="0056683A" w:rsidRPr="003D4C82" w:rsidRDefault="003D4C82">
            <w:pPr>
              <w:pStyle w:val="SAPTableHeader"/>
              <w:rPr>
                <w:sz w:val="16"/>
              </w:rPr>
            </w:pPr>
            <w:r w:rsidRPr="003D4C82">
              <w:rPr>
                <w:rStyle w:val="SAPEmphasis"/>
                <w:sz w:val="16"/>
              </w:rPr>
              <w:t>Pass / Fail / Comment</w:t>
            </w:r>
          </w:p>
        </w:tc>
      </w:tr>
      <w:tr w:rsidR="0056683A" w:rsidRPr="003D4C82" w14:paraId="0C5F2AC5" w14:textId="77777777" w:rsidTr="003D4C82">
        <w:tc>
          <w:tcPr>
            <w:tcW w:w="0" w:type="auto"/>
          </w:tcPr>
          <w:p w14:paraId="240DEDF8" w14:textId="77777777" w:rsidR="0056683A" w:rsidRPr="003D4C82" w:rsidRDefault="003D4C82">
            <w:pPr>
              <w:rPr>
                <w:sz w:val="16"/>
              </w:rPr>
            </w:pPr>
            <w:r w:rsidRPr="003D4C82">
              <w:rPr>
                <w:sz w:val="16"/>
              </w:rPr>
              <w:t>1</w:t>
            </w:r>
          </w:p>
        </w:tc>
        <w:tc>
          <w:tcPr>
            <w:tcW w:w="0" w:type="auto"/>
          </w:tcPr>
          <w:p w14:paraId="456F15D1" w14:textId="77777777" w:rsidR="0056683A" w:rsidRPr="003D4C82" w:rsidRDefault="003D4C82">
            <w:pPr>
              <w:rPr>
                <w:sz w:val="16"/>
              </w:rPr>
            </w:pPr>
            <w:r w:rsidRPr="003D4C82">
              <w:rPr>
                <w:rStyle w:val="SAPEmphasis"/>
                <w:sz w:val="16"/>
              </w:rPr>
              <w:t>Log On</w:t>
            </w:r>
          </w:p>
        </w:tc>
        <w:tc>
          <w:tcPr>
            <w:tcW w:w="0" w:type="auto"/>
          </w:tcPr>
          <w:p w14:paraId="51A4BAC8" w14:textId="77777777" w:rsidR="0056683A" w:rsidRPr="003D4C82" w:rsidRDefault="003D4C82">
            <w:pPr>
              <w:rPr>
                <w:sz w:val="16"/>
              </w:rPr>
            </w:pPr>
            <w:r w:rsidRPr="003D4C82">
              <w:rPr>
                <w:sz w:val="16"/>
              </w:rPr>
              <w:t>Log on to the SAP Fiori launchpad as Billing Clerk.</w:t>
            </w:r>
          </w:p>
        </w:tc>
        <w:tc>
          <w:tcPr>
            <w:tcW w:w="0" w:type="auto"/>
          </w:tcPr>
          <w:p w14:paraId="379E6BEA" w14:textId="77777777" w:rsidR="0056683A" w:rsidRPr="003D4C82" w:rsidRDefault="003D4C82">
            <w:pPr>
              <w:rPr>
                <w:sz w:val="16"/>
              </w:rPr>
            </w:pPr>
            <w:r w:rsidRPr="003D4C82">
              <w:rPr>
                <w:sz w:val="16"/>
              </w:rPr>
              <w:t>The SAP Fiori launchpad is displayed.</w:t>
            </w:r>
          </w:p>
        </w:tc>
        <w:tc>
          <w:tcPr>
            <w:tcW w:w="0" w:type="auto"/>
          </w:tcPr>
          <w:p w14:paraId="539EC101" w14:textId="77777777" w:rsidR="003D4C82" w:rsidRPr="003D4C82" w:rsidRDefault="003D4C82">
            <w:pPr>
              <w:rPr>
                <w:sz w:val="16"/>
              </w:rPr>
            </w:pPr>
          </w:p>
        </w:tc>
      </w:tr>
      <w:tr w:rsidR="0056683A" w:rsidRPr="003D4C82" w14:paraId="4A86FE48" w14:textId="77777777" w:rsidTr="003D4C82">
        <w:tc>
          <w:tcPr>
            <w:tcW w:w="0" w:type="auto"/>
          </w:tcPr>
          <w:p w14:paraId="39F86E28" w14:textId="77777777" w:rsidR="0056683A" w:rsidRPr="003D4C82" w:rsidRDefault="003D4C82">
            <w:pPr>
              <w:rPr>
                <w:sz w:val="16"/>
              </w:rPr>
            </w:pPr>
            <w:r w:rsidRPr="003D4C82">
              <w:rPr>
                <w:sz w:val="16"/>
              </w:rPr>
              <w:lastRenderedPageBreak/>
              <w:t>2</w:t>
            </w:r>
          </w:p>
        </w:tc>
        <w:tc>
          <w:tcPr>
            <w:tcW w:w="0" w:type="auto"/>
          </w:tcPr>
          <w:p w14:paraId="0AA6BCEA" w14:textId="77777777" w:rsidR="0056683A" w:rsidRPr="003D4C82" w:rsidRDefault="003D4C82">
            <w:pPr>
              <w:rPr>
                <w:sz w:val="16"/>
              </w:rPr>
            </w:pPr>
            <w:r w:rsidRPr="003D4C82">
              <w:rPr>
                <w:rStyle w:val="SAPEmphasis"/>
                <w:sz w:val="16"/>
              </w:rPr>
              <w:t>Navigate to Billing Document Request</w:t>
            </w:r>
          </w:p>
        </w:tc>
        <w:tc>
          <w:tcPr>
            <w:tcW w:w="0" w:type="auto"/>
          </w:tcPr>
          <w:p w14:paraId="39AA2251" w14:textId="77777777" w:rsidR="0056683A" w:rsidRPr="003D4C82" w:rsidRDefault="003D4C82">
            <w:pPr>
              <w:rPr>
                <w:sz w:val="16"/>
              </w:rPr>
            </w:pPr>
            <w:r w:rsidRPr="003D4C82">
              <w:rPr>
                <w:sz w:val="16"/>
              </w:rPr>
              <w:t xml:space="preserve">Choose the </w:t>
            </w:r>
            <w:r w:rsidRPr="003D4C82">
              <w:rPr>
                <w:rStyle w:val="SAPScreenElement"/>
                <w:sz w:val="16"/>
              </w:rPr>
              <w:t>Manage Billing Document Requests</w:t>
            </w:r>
            <w:r w:rsidRPr="003D4C82">
              <w:rPr>
                <w:sz w:val="16"/>
              </w:rPr>
              <w:t xml:space="preserve"> tile.</w:t>
            </w:r>
          </w:p>
        </w:tc>
        <w:tc>
          <w:tcPr>
            <w:tcW w:w="0" w:type="auto"/>
          </w:tcPr>
          <w:p w14:paraId="4EF357F0" w14:textId="77777777" w:rsidR="0056683A" w:rsidRPr="003D4C82" w:rsidRDefault="003D4C82">
            <w:pPr>
              <w:rPr>
                <w:sz w:val="16"/>
              </w:rPr>
            </w:pPr>
            <w:r w:rsidRPr="003D4C82">
              <w:rPr>
                <w:sz w:val="16"/>
              </w:rPr>
              <w:t>The Manage Billing Document Request page is displayed.</w:t>
            </w:r>
          </w:p>
        </w:tc>
        <w:tc>
          <w:tcPr>
            <w:tcW w:w="0" w:type="auto"/>
          </w:tcPr>
          <w:p w14:paraId="68817C35" w14:textId="77777777" w:rsidR="003D4C82" w:rsidRPr="003D4C82" w:rsidRDefault="003D4C82">
            <w:pPr>
              <w:rPr>
                <w:sz w:val="16"/>
              </w:rPr>
            </w:pPr>
          </w:p>
        </w:tc>
      </w:tr>
      <w:tr w:rsidR="0056683A" w:rsidRPr="003D4C82" w14:paraId="66E4F969" w14:textId="77777777" w:rsidTr="003D4C82">
        <w:tc>
          <w:tcPr>
            <w:tcW w:w="0" w:type="auto"/>
          </w:tcPr>
          <w:p w14:paraId="37D5E1C1" w14:textId="77777777" w:rsidR="0056683A" w:rsidRPr="003D4C82" w:rsidRDefault="003D4C82">
            <w:pPr>
              <w:rPr>
                <w:sz w:val="16"/>
              </w:rPr>
            </w:pPr>
            <w:r w:rsidRPr="003D4C82">
              <w:rPr>
                <w:sz w:val="16"/>
              </w:rPr>
              <w:t>3</w:t>
            </w:r>
          </w:p>
        </w:tc>
        <w:tc>
          <w:tcPr>
            <w:tcW w:w="0" w:type="auto"/>
          </w:tcPr>
          <w:p w14:paraId="23427B89" w14:textId="77777777" w:rsidR="0056683A" w:rsidRPr="003D4C82" w:rsidRDefault="003D4C82">
            <w:pPr>
              <w:rPr>
                <w:sz w:val="16"/>
              </w:rPr>
            </w:pPr>
            <w:r w:rsidRPr="003D4C82">
              <w:rPr>
                <w:rStyle w:val="SAPEmphasis"/>
                <w:sz w:val="16"/>
              </w:rPr>
              <w:t>Search the Billing Document Request</w:t>
            </w:r>
          </w:p>
        </w:tc>
        <w:tc>
          <w:tcPr>
            <w:tcW w:w="0" w:type="auto"/>
          </w:tcPr>
          <w:p w14:paraId="488A091E" w14:textId="77777777" w:rsidR="0056683A" w:rsidRPr="003D4C82" w:rsidRDefault="003D4C82">
            <w:pPr>
              <w:rPr>
                <w:sz w:val="16"/>
              </w:rPr>
            </w:pPr>
            <w:r w:rsidRPr="003D4C82">
              <w:rPr>
                <w:sz w:val="16"/>
              </w:rPr>
              <w:t>Enter the following Search Criteria:</w:t>
            </w:r>
          </w:p>
          <w:p w14:paraId="728C8F46" w14:textId="77777777" w:rsidR="0056683A" w:rsidRPr="003D4C82" w:rsidRDefault="003D4C82">
            <w:pPr>
              <w:pStyle w:val="listpara1"/>
              <w:numPr>
                <w:ilvl w:val="0"/>
                <w:numId w:val="11"/>
              </w:numPr>
              <w:rPr>
                <w:sz w:val="16"/>
              </w:rPr>
            </w:pPr>
            <w:r w:rsidRPr="003D4C82">
              <w:rPr>
                <w:rStyle w:val="SAPScreenElement"/>
                <w:sz w:val="16"/>
              </w:rPr>
              <w:t>Source Document</w:t>
            </w:r>
            <w:r w:rsidRPr="003D4C82">
              <w:rPr>
                <w:sz w:val="16"/>
              </w:rPr>
              <w:t xml:space="preserve">: </w:t>
            </w:r>
            <w:r w:rsidRPr="003D4C82">
              <w:rPr>
                <w:rStyle w:val="SAPUserEntry"/>
                <w:sz w:val="16"/>
              </w:rPr>
              <w:t>Billing Doc Request ID</w:t>
            </w:r>
          </w:p>
          <w:p w14:paraId="49B48EA6" w14:textId="77777777" w:rsidR="003D4C82" w:rsidRPr="003D4C82" w:rsidRDefault="003D4C82">
            <w:pPr>
              <w:pStyle w:val="listpara1"/>
              <w:numPr>
                <w:ilvl w:val="0"/>
                <w:numId w:val="3"/>
              </w:numPr>
              <w:rPr>
                <w:sz w:val="16"/>
              </w:rPr>
            </w:pPr>
            <w:r w:rsidRPr="003D4C82">
              <w:rPr>
                <w:rStyle w:val="SAPScreenElement"/>
                <w:sz w:val="16"/>
              </w:rPr>
              <w:t>Status</w:t>
            </w:r>
            <w:r w:rsidRPr="003D4C82">
              <w:rPr>
                <w:sz w:val="16"/>
              </w:rPr>
              <w:t xml:space="preserve">: </w:t>
            </w:r>
            <w:r w:rsidRPr="003D4C82">
              <w:rPr>
                <w:rStyle w:val="SAPUserEntry"/>
                <w:sz w:val="16"/>
              </w:rPr>
              <w:t>To be Invoiced</w:t>
            </w:r>
          </w:p>
          <w:p w14:paraId="50696107" w14:textId="1E76AC16" w:rsidR="0056683A" w:rsidRPr="003D4C82" w:rsidRDefault="003D4C82">
            <w:pPr>
              <w:rPr>
                <w:sz w:val="16"/>
              </w:rPr>
            </w:pPr>
            <w:r w:rsidRPr="003D4C82">
              <w:rPr>
                <w:sz w:val="16"/>
              </w:rPr>
              <w:t xml:space="preserve">Choose </w:t>
            </w:r>
            <w:r w:rsidRPr="003D4C82">
              <w:rPr>
                <w:rStyle w:val="SAPScreenElement"/>
                <w:sz w:val="16"/>
              </w:rPr>
              <w:t>Go</w:t>
            </w:r>
            <w:r w:rsidRPr="003D4C82">
              <w:rPr>
                <w:sz w:val="16"/>
              </w:rPr>
              <w:t>.</w:t>
            </w:r>
          </w:p>
        </w:tc>
        <w:tc>
          <w:tcPr>
            <w:tcW w:w="0" w:type="auto"/>
          </w:tcPr>
          <w:p w14:paraId="75BC2CAC" w14:textId="77777777" w:rsidR="0056683A" w:rsidRPr="003D4C82" w:rsidRDefault="003D4C82">
            <w:pPr>
              <w:rPr>
                <w:sz w:val="16"/>
              </w:rPr>
            </w:pPr>
            <w:r w:rsidRPr="003D4C82">
              <w:rPr>
                <w:sz w:val="16"/>
              </w:rPr>
              <w:t>The Billing document request corresponding to the search criteria is displayed.</w:t>
            </w:r>
          </w:p>
        </w:tc>
        <w:tc>
          <w:tcPr>
            <w:tcW w:w="0" w:type="auto"/>
          </w:tcPr>
          <w:p w14:paraId="4F0AA83D" w14:textId="77777777" w:rsidR="003D4C82" w:rsidRPr="003D4C82" w:rsidRDefault="003D4C82">
            <w:pPr>
              <w:rPr>
                <w:sz w:val="16"/>
              </w:rPr>
            </w:pPr>
          </w:p>
        </w:tc>
      </w:tr>
      <w:tr w:rsidR="0056683A" w:rsidRPr="003D4C82" w14:paraId="16A204BB" w14:textId="77777777" w:rsidTr="003D4C82">
        <w:tc>
          <w:tcPr>
            <w:tcW w:w="0" w:type="auto"/>
          </w:tcPr>
          <w:p w14:paraId="79411565" w14:textId="77777777" w:rsidR="0056683A" w:rsidRPr="003D4C82" w:rsidRDefault="003D4C82">
            <w:pPr>
              <w:rPr>
                <w:sz w:val="16"/>
              </w:rPr>
            </w:pPr>
            <w:r w:rsidRPr="003D4C82">
              <w:rPr>
                <w:sz w:val="16"/>
              </w:rPr>
              <w:t>4</w:t>
            </w:r>
          </w:p>
        </w:tc>
        <w:tc>
          <w:tcPr>
            <w:tcW w:w="0" w:type="auto"/>
          </w:tcPr>
          <w:p w14:paraId="50DEC53E" w14:textId="77777777" w:rsidR="0056683A" w:rsidRPr="003D4C82" w:rsidRDefault="003D4C82">
            <w:pPr>
              <w:rPr>
                <w:sz w:val="16"/>
              </w:rPr>
            </w:pPr>
            <w:r w:rsidRPr="003D4C82">
              <w:rPr>
                <w:rStyle w:val="SAPEmphasis"/>
                <w:sz w:val="16"/>
              </w:rPr>
              <w:t>Display Billing Document Request</w:t>
            </w:r>
          </w:p>
        </w:tc>
        <w:tc>
          <w:tcPr>
            <w:tcW w:w="0" w:type="auto"/>
          </w:tcPr>
          <w:p w14:paraId="30A2FA1B" w14:textId="77777777" w:rsidR="003D4C82" w:rsidRPr="003D4C82" w:rsidRDefault="003D4C82">
            <w:pPr>
              <w:rPr>
                <w:sz w:val="16"/>
              </w:rPr>
            </w:pPr>
            <w:r w:rsidRPr="003D4C82">
              <w:rPr>
                <w:sz w:val="16"/>
              </w:rPr>
              <w:t xml:space="preserve">Choose </w:t>
            </w:r>
            <w:r w:rsidRPr="003D4C82">
              <w:rPr>
                <w:rStyle w:val="SAPScreenElement"/>
                <w:sz w:val="16"/>
              </w:rPr>
              <w:t>Billing Document Request</w:t>
            </w:r>
            <w:r w:rsidRPr="003D4C82">
              <w:rPr>
                <w:sz w:val="16"/>
              </w:rPr>
              <w:t xml:space="preserve"> under </w:t>
            </w:r>
            <w:r w:rsidRPr="003D4C82">
              <w:rPr>
                <w:rStyle w:val="SAPScreenElement"/>
                <w:sz w:val="16"/>
              </w:rPr>
              <w:t>Search Result List</w:t>
            </w:r>
            <w:r w:rsidRPr="003D4C82">
              <w:rPr>
                <w:sz w:val="16"/>
              </w:rPr>
              <w:t>.</w:t>
            </w:r>
          </w:p>
          <w:p w14:paraId="7631C220" w14:textId="77777777" w:rsidR="003D4C82" w:rsidRPr="003D4C82" w:rsidRDefault="003D4C82">
            <w:pPr>
              <w:rPr>
                <w:sz w:val="16"/>
              </w:rPr>
            </w:pPr>
            <w:r w:rsidRPr="003D4C82">
              <w:rPr>
                <w:sz w:val="16"/>
              </w:rPr>
              <w:t>Make a note of the Billing Document Request for which the invoice has to be created.</w:t>
            </w:r>
          </w:p>
          <w:p w14:paraId="3BEB07B2" w14:textId="776198D9" w:rsidR="0056683A" w:rsidRPr="003D4C82" w:rsidRDefault="003D4C82">
            <w:pPr>
              <w:rPr>
                <w:sz w:val="16"/>
              </w:rPr>
            </w:pPr>
            <w:r w:rsidRPr="003D4C82">
              <w:rPr>
                <w:sz w:val="16"/>
              </w:rPr>
              <w:t xml:space="preserve">Choose </w:t>
            </w:r>
            <w:r w:rsidRPr="003D4C82">
              <w:rPr>
                <w:rStyle w:val="SAPScreenElement"/>
                <w:sz w:val="16"/>
              </w:rPr>
              <w:t>Back</w:t>
            </w:r>
            <w:r w:rsidRPr="003D4C82">
              <w:rPr>
                <w:sz w:val="16"/>
              </w:rPr>
              <w:t>.</w:t>
            </w:r>
          </w:p>
        </w:tc>
        <w:tc>
          <w:tcPr>
            <w:tcW w:w="0" w:type="auto"/>
          </w:tcPr>
          <w:p w14:paraId="4292FF4C" w14:textId="77777777" w:rsidR="0056683A" w:rsidRPr="003D4C82" w:rsidRDefault="003D4C82">
            <w:pPr>
              <w:rPr>
                <w:sz w:val="16"/>
              </w:rPr>
            </w:pPr>
            <w:r w:rsidRPr="003D4C82">
              <w:rPr>
                <w:sz w:val="16"/>
              </w:rPr>
              <w:t>The Billing Document Request is displayed.</w:t>
            </w:r>
          </w:p>
        </w:tc>
        <w:tc>
          <w:tcPr>
            <w:tcW w:w="0" w:type="auto"/>
          </w:tcPr>
          <w:p w14:paraId="1C58D2F7" w14:textId="77777777" w:rsidR="003D4C82" w:rsidRPr="003D4C82" w:rsidRDefault="003D4C82">
            <w:pPr>
              <w:rPr>
                <w:sz w:val="16"/>
              </w:rPr>
            </w:pPr>
          </w:p>
        </w:tc>
      </w:tr>
    </w:tbl>
    <w:p w14:paraId="609C39D9" w14:textId="77777777" w:rsidR="0056683A" w:rsidRDefault="003D4C82">
      <w:pPr>
        <w:pStyle w:val="Heading3"/>
      </w:pPr>
      <w:bookmarkStart w:id="32" w:name="unique_13"/>
      <w:bookmarkStart w:id="33" w:name="_Toc176419831"/>
      <w:r>
        <w:t>Create Billing Document</w:t>
      </w:r>
      <w:bookmarkEnd w:id="32"/>
      <w:bookmarkEnd w:id="33"/>
    </w:p>
    <w:p w14:paraId="64641159" w14:textId="77777777" w:rsidR="0056683A" w:rsidRDefault="003D4C82">
      <w:pPr>
        <w:pStyle w:val="SAPKeyblockTitle"/>
      </w:pPr>
      <w:r>
        <w:t>Test Administration</w:t>
      </w:r>
    </w:p>
    <w:p w14:paraId="6DFA632A" w14:textId="77777777" w:rsidR="0056683A" w:rsidRDefault="003D4C82">
      <w:r>
        <w:t>Customer project: Fill in the project-specific parts.</w:t>
      </w:r>
    </w:p>
    <w:p w14:paraId="39BB2850" w14:textId="77777777" w:rsidR="0056683A" w:rsidRDefault="0056683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6683A" w:rsidRPr="003D4C82" w14:paraId="50967C95" w14:textId="77777777" w:rsidTr="003D4C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0647D2" w14:textId="77777777" w:rsidR="0056683A" w:rsidRPr="003D4C82" w:rsidRDefault="003D4C82">
            <w:pPr>
              <w:rPr>
                <w:sz w:val="12"/>
              </w:rPr>
            </w:pPr>
            <w:r w:rsidRPr="003D4C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FE3D6B" w14:textId="77777777" w:rsidR="0056683A" w:rsidRPr="003D4C82" w:rsidRDefault="003D4C82">
            <w:pPr>
              <w:rPr>
                <w:sz w:val="12"/>
              </w:rPr>
            </w:pPr>
            <w:r w:rsidRPr="003D4C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8734EB" w14:textId="77777777" w:rsidR="0056683A" w:rsidRPr="003D4C82" w:rsidRDefault="003D4C82">
            <w:pPr>
              <w:rPr>
                <w:sz w:val="12"/>
              </w:rPr>
            </w:pPr>
            <w:r w:rsidRPr="003D4C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060FBC" w14:textId="77777777" w:rsidR="003D4C82" w:rsidRPr="003D4C82" w:rsidRDefault="003D4C82">
            <w:pPr>
              <w:rPr>
                <w:sz w:val="12"/>
              </w:rPr>
            </w:pPr>
          </w:p>
        </w:tc>
      </w:tr>
      <w:tr w:rsidR="0056683A" w:rsidRPr="003D4C82" w14:paraId="34C9D41B" w14:textId="77777777" w:rsidTr="003D4C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363F70" w14:textId="77777777" w:rsidR="0056683A" w:rsidRPr="003D4C82" w:rsidRDefault="003D4C82">
            <w:pPr>
              <w:rPr>
                <w:sz w:val="12"/>
              </w:rPr>
            </w:pPr>
            <w:r w:rsidRPr="003D4C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2C8754" w14:textId="77777777" w:rsidR="003D4C82" w:rsidRPr="003D4C82" w:rsidRDefault="003D4C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505A9D" w14:textId="77777777" w:rsidR="0056683A" w:rsidRPr="003D4C82" w:rsidRDefault="003D4C82">
            <w:pPr>
              <w:rPr>
                <w:sz w:val="12"/>
              </w:rPr>
            </w:pPr>
            <w:r w:rsidRPr="003D4C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B0FC3F" w14:textId="77777777" w:rsidR="003D4C82" w:rsidRPr="003D4C82" w:rsidRDefault="003D4C82">
            <w:pPr>
              <w:rPr>
                <w:sz w:val="12"/>
              </w:rPr>
            </w:pPr>
          </w:p>
        </w:tc>
      </w:tr>
      <w:tr w:rsidR="0056683A" w:rsidRPr="003D4C82" w14:paraId="3C59317A" w14:textId="77777777" w:rsidTr="003D4C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DAD3C5" w14:textId="77777777" w:rsidR="0056683A" w:rsidRPr="003D4C82" w:rsidRDefault="003D4C82">
            <w:pPr>
              <w:rPr>
                <w:sz w:val="12"/>
              </w:rPr>
            </w:pPr>
            <w:r w:rsidRPr="003D4C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FAFCBE" w14:textId="77777777" w:rsidR="003D4C82" w:rsidRPr="003D4C82" w:rsidRDefault="003D4C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BEC623" w14:textId="77777777" w:rsidR="0056683A" w:rsidRPr="003D4C82" w:rsidRDefault="003D4C82">
            <w:pPr>
              <w:rPr>
                <w:sz w:val="12"/>
              </w:rPr>
            </w:pPr>
            <w:r w:rsidRPr="003D4C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C400A3" w14:textId="77777777" w:rsidR="0056683A" w:rsidRPr="003D4C82" w:rsidRDefault="003D4C82">
            <w:pPr>
              <w:rPr>
                <w:sz w:val="12"/>
              </w:rPr>
            </w:pPr>
            <w:r w:rsidRPr="003D4C82">
              <w:rPr>
                <w:rStyle w:val="SAPUserEntry"/>
                <w:sz w:val="12"/>
              </w:rPr>
              <w:t>&lt;State the Service Provider, Customer or Joint Service Provider and Customer&gt;</w:t>
            </w:r>
          </w:p>
        </w:tc>
      </w:tr>
    </w:tbl>
    <w:p w14:paraId="44CBDB01" w14:textId="77777777" w:rsidR="0056683A" w:rsidRDefault="003D4C82">
      <w:pPr>
        <w:pStyle w:val="SAPKeyblockTitle"/>
      </w:pPr>
      <w:r>
        <w:t>Purpose</w:t>
      </w:r>
    </w:p>
    <w:p w14:paraId="5B9D8C5B" w14:textId="77777777" w:rsidR="0056683A" w:rsidRDefault="003D4C82">
      <w:r>
        <w:t>In this activity the billing clerk creates an invoice for the solution order items that was released for billing in the previous step. The billing document is created by the billing clerk.</w:t>
      </w:r>
    </w:p>
    <w:p w14:paraId="461E547A" w14:textId="77777777" w:rsidR="0056683A" w:rsidRDefault="003D4C8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0"/>
        <w:gridCol w:w="1201"/>
        <w:gridCol w:w="8942"/>
        <w:gridCol w:w="2469"/>
        <w:gridCol w:w="1052"/>
      </w:tblGrid>
      <w:tr w:rsidR="0056683A" w:rsidRPr="003D4C82" w14:paraId="46BA4D98" w14:textId="77777777" w:rsidTr="003D4C82">
        <w:trPr>
          <w:cnfStyle w:val="100000000000" w:firstRow="1" w:lastRow="0" w:firstColumn="0" w:lastColumn="0" w:oddVBand="0" w:evenVBand="0" w:oddHBand="0" w:evenHBand="0" w:firstRowFirstColumn="0" w:firstRowLastColumn="0" w:lastRowFirstColumn="0" w:lastRowLastColumn="0"/>
        </w:trPr>
        <w:tc>
          <w:tcPr>
            <w:tcW w:w="0" w:type="auto"/>
          </w:tcPr>
          <w:p w14:paraId="149BA8DC" w14:textId="77777777" w:rsidR="0056683A" w:rsidRPr="003D4C82" w:rsidRDefault="003D4C82">
            <w:pPr>
              <w:pStyle w:val="SAPTableHeader"/>
              <w:rPr>
                <w:sz w:val="16"/>
              </w:rPr>
            </w:pPr>
            <w:r w:rsidRPr="003D4C82">
              <w:rPr>
                <w:rStyle w:val="SAPEmphasis"/>
                <w:sz w:val="16"/>
              </w:rPr>
              <w:t>Test Step #</w:t>
            </w:r>
          </w:p>
        </w:tc>
        <w:tc>
          <w:tcPr>
            <w:tcW w:w="0" w:type="auto"/>
          </w:tcPr>
          <w:p w14:paraId="32A9BFE9" w14:textId="77777777" w:rsidR="0056683A" w:rsidRPr="003D4C82" w:rsidRDefault="003D4C82">
            <w:pPr>
              <w:pStyle w:val="SAPTableHeader"/>
              <w:rPr>
                <w:sz w:val="16"/>
              </w:rPr>
            </w:pPr>
            <w:r w:rsidRPr="003D4C82">
              <w:rPr>
                <w:rStyle w:val="SAPEmphasis"/>
                <w:sz w:val="16"/>
              </w:rPr>
              <w:t>Test Step Name</w:t>
            </w:r>
          </w:p>
        </w:tc>
        <w:tc>
          <w:tcPr>
            <w:tcW w:w="0" w:type="auto"/>
          </w:tcPr>
          <w:p w14:paraId="35342C21" w14:textId="77777777" w:rsidR="0056683A" w:rsidRPr="003D4C82" w:rsidRDefault="003D4C82">
            <w:pPr>
              <w:pStyle w:val="SAPTableHeader"/>
              <w:rPr>
                <w:sz w:val="16"/>
              </w:rPr>
            </w:pPr>
            <w:r w:rsidRPr="003D4C82">
              <w:rPr>
                <w:rStyle w:val="SAPEmphasis"/>
                <w:sz w:val="16"/>
              </w:rPr>
              <w:t>Instruction</w:t>
            </w:r>
          </w:p>
        </w:tc>
        <w:tc>
          <w:tcPr>
            <w:tcW w:w="0" w:type="auto"/>
          </w:tcPr>
          <w:p w14:paraId="2D8DC9B4" w14:textId="77777777" w:rsidR="0056683A" w:rsidRPr="003D4C82" w:rsidRDefault="003D4C82">
            <w:pPr>
              <w:pStyle w:val="SAPTableHeader"/>
              <w:rPr>
                <w:sz w:val="16"/>
              </w:rPr>
            </w:pPr>
            <w:r w:rsidRPr="003D4C82">
              <w:rPr>
                <w:rStyle w:val="SAPEmphasis"/>
                <w:sz w:val="16"/>
              </w:rPr>
              <w:t>Expected Result</w:t>
            </w:r>
          </w:p>
        </w:tc>
        <w:tc>
          <w:tcPr>
            <w:tcW w:w="0" w:type="auto"/>
          </w:tcPr>
          <w:p w14:paraId="337FBE75" w14:textId="77777777" w:rsidR="0056683A" w:rsidRPr="003D4C82" w:rsidRDefault="003D4C82">
            <w:pPr>
              <w:pStyle w:val="SAPTableHeader"/>
              <w:rPr>
                <w:sz w:val="16"/>
              </w:rPr>
            </w:pPr>
            <w:r w:rsidRPr="003D4C82">
              <w:rPr>
                <w:rStyle w:val="SAPEmphasis"/>
                <w:sz w:val="16"/>
              </w:rPr>
              <w:t>Pass / Fail / Comment</w:t>
            </w:r>
          </w:p>
        </w:tc>
      </w:tr>
      <w:tr w:rsidR="0056683A" w:rsidRPr="003D4C82" w14:paraId="3A96C1B3" w14:textId="77777777" w:rsidTr="003D4C82">
        <w:tc>
          <w:tcPr>
            <w:tcW w:w="0" w:type="auto"/>
          </w:tcPr>
          <w:p w14:paraId="743F97CF" w14:textId="77777777" w:rsidR="0056683A" w:rsidRPr="003D4C82" w:rsidRDefault="003D4C82">
            <w:pPr>
              <w:rPr>
                <w:sz w:val="16"/>
              </w:rPr>
            </w:pPr>
            <w:r w:rsidRPr="003D4C82">
              <w:rPr>
                <w:sz w:val="16"/>
              </w:rPr>
              <w:t>1</w:t>
            </w:r>
          </w:p>
        </w:tc>
        <w:tc>
          <w:tcPr>
            <w:tcW w:w="0" w:type="auto"/>
          </w:tcPr>
          <w:p w14:paraId="46AFC700" w14:textId="77777777" w:rsidR="0056683A" w:rsidRPr="003D4C82" w:rsidRDefault="003D4C82">
            <w:pPr>
              <w:rPr>
                <w:sz w:val="16"/>
              </w:rPr>
            </w:pPr>
            <w:r w:rsidRPr="003D4C82">
              <w:rPr>
                <w:rStyle w:val="SAPEmphasis"/>
                <w:sz w:val="16"/>
              </w:rPr>
              <w:t>Log On</w:t>
            </w:r>
          </w:p>
        </w:tc>
        <w:tc>
          <w:tcPr>
            <w:tcW w:w="0" w:type="auto"/>
          </w:tcPr>
          <w:p w14:paraId="60722CEE" w14:textId="77777777" w:rsidR="0056683A" w:rsidRPr="003D4C82" w:rsidRDefault="003D4C82">
            <w:pPr>
              <w:rPr>
                <w:sz w:val="16"/>
              </w:rPr>
            </w:pPr>
            <w:r w:rsidRPr="003D4C82">
              <w:rPr>
                <w:sz w:val="16"/>
              </w:rPr>
              <w:t>Log on to the SAP Fiori launchpad as Billing Clerk.</w:t>
            </w:r>
          </w:p>
        </w:tc>
        <w:tc>
          <w:tcPr>
            <w:tcW w:w="0" w:type="auto"/>
          </w:tcPr>
          <w:p w14:paraId="17328FD0" w14:textId="77777777" w:rsidR="0056683A" w:rsidRPr="003D4C82" w:rsidRDefault="003D4C82">
            <w:pPr>
              <w:rPr>
                <w:sz w:val="16"/>
              </w:rPr>
            </w:pPr>
            <w:r w:rsidRPr="003D4C82">
              <w:rPr>
                <w:sz w:val="16"/>
              </w:rPr>
              <w:t>The SAP Fiori launchpad is displayed.</w:t>
            </w:r>
          </w:p>
        </w:tc>
        <w:tc>
          <w:tcPr>
            <w:tcW w:w="0" w:type="auto"/>
          </w:tcPr>
          <w:p w14:paraId="09C3E0E1" w14:textId="77777777" w:rsidR="003D4C82" w:rsidRPr="003D4C82" w:rsidRDefault="003D4C82">
            <w:pPr>
              <w:rPr>
                <w:sz w:val="16"/>
              </w:rPr>
            </w:pPr>
          </w:p>
        </w:tc>
      </w:tr>
      <w:tr w:rsidR="0056683A" w:rsidRPr="003D4C82" w14:paraId="41F13D01" w14:textId="77777777" w:rsidTr="003D4C82">
        <w:tc>
          <w:tcPr>
            <w:tcW w:w="0" w:type="auto"/>
          </w:tcPr>
          <w:p w14:paraId="4491BF14" w14:textId="77777777" w:rsidR="0056683A" w:rsidRPr="003D4C82" w:rsidRDefault="003D4C82">
            <w:pPr>
              <w:rPr>
                <w:sz w:val="16"/>
              </w:rPr>
            </w:pPr>
            <w:r w:rsidRPr="003D4C82">
              <w:rPr>
                <w:sz w:val="16"/>
              </w:rPr>
              <w:t>2</w:t>
            </w:r>
          </w:p>
        </w:tc>
        <w:tc>
          <w:tcPr>
            <w:tcW w:w="0" w:type="auto"/>
          </w:tcPr>
          <w:p w14:paraId="265C2DF2" w14:textId="77777777" w:rsidR="0056683A" w:rsidRPr="003D4C82" w:rsidRDefault="003D4C82">
            <w:pPr>
              <w:rPr>
                <w:sz w:val="16"/>
              </w:rPr>
            </w:pPr>
            <w:r w:rsidRPr="003D4C82">
              <w:rPr>
                <w:rStyle w:val="SAPEmphasis"/>
                <w:sz w:val="16"/>
              </w:rPr>
              <w:t>Access the App</w:t>
            </w:r>
          </w:p>
        </w:tc>
        <w:tc>
          <w:tcPr>
            <w:tcW w:w="0" w:type="auto"/>
          </w:tcPr>
          <w:p w14:paraId="395B61EC" w14:textId="77777777" w:rsidR="0056683A" w:rsidRPr="003D4C82" w:rsidRDefault="003D4C82">
            <w:pPr>
              <w:rPr>
                <w:sz w:val="16"/>
              </w:rPr>
            </w:pPr>
            <w:r w:rsidRPr="003D4C82">
              <w:rPr>
                <w:sz w:val="16"/>
              </w:rPr>
              <w:t xml:space="preserve">Open </w:t>
            </w:r>
            <w:r w:rsidRPr="003D4C82">
              <w:rPr>
                <w:rStyle w:val="SAPScreenElement"/>
                <w:sz w:val="16"/>
              </w:rPr>
              <w:t>Create Billing Documents</w:t>
            </w:r>
            <w:r w:rsidRPr="003D4C82">
              <w:rPr>
                <w:rStyle w:val="SAPMonospace"/>
                <w:sz w:val="16"/>
              </w:rPr>
              <w:t>(F0798)</w:t>
            </w:r>
            <w:r w:rsidRPr="003D4C82">
              <w:rPr>
                <w:sz w:val="16"/>
              </w:rPr>
              <w:t>Billing Due List Items.</w:t>
            </w:r>
          </w:p>
        </w:tc>
        <w:tc>
          <w:tcPr>
            <w:tcW w:w="0" w:type="auto"/>
          </w:tcPr>
          <w:p w14:paraId="01C87FBE" w14:textId="77777777" w:rsidR="0056683A" w:rsidRPr="003D4C82" w:rsidRDefault="003D4C82">
            <w:pPr>
              <w:rPr>
                <w:sz w:val="16"/>
              </w:rPr>
            </w:pPr>
            <w:r w:rsidRPr="003D4C82">
              <w:rPr>
                <w:sz w:val="16"/>
              </w:rPr>
              <w:t xml:space="preserve">The </w:t>
            </w:r>
            <w:r w:rsidRPr="003D4C82">
              <w:rPr>
                <w:rStyle w:val="SAPScreenElement"/>
                <w:sz w:val="16"/>
              </w:rPr>
              <w:t>Create Billing Documents</w:t>
            </w:r>
            <w:r w:rsidRPr="003D4C82">
              <w:rPr>
                <w:sz w:val="16"/>
              </w:rPr>
              <w:t xml:space="preserve"> screen is displayed.</w:t>
            </w:r>
          </w:p>
        </w:tc>
        <w:tc>
          <w:tcPr>
            <w:tcW w:w="0" w:type="auto"/>
          </w:tcPr>
          <w:p w14:paraId="03D949CF" w14:textId="77777777" w:rsidR="003D4C82" w:rsidRPr="003D4C82" w:rsidRDefault="003D4C82">
            <w:pPr>
              <w:rPr>
                <w:sz w:val="16"/>
              </w:rPr>
            </w:pPr>
          </w:p>
        </w:tc>
      </w:tr>
      <w:tr w:rsidR="0056683A" w:rsidRPr="003D4C82" w14:paraId="1330E107" w14:textId="77777777" w:rsidTr="003D4C82">
        <w:tc>
          <w:tcPr>
            <w:tcW w:w="0" w:type="auto"/>
          </w:tcPr>
          <w:p w14:paraId="5EBE1FAD" w14:textId="77777777" w:rsidR="0056683A" w:rsidRPr="003D4C82" w:rsidRDefault="003D4C82">
            <w:pPr>
              <w:rPr>
                <w:sz w:val="16"/>
              </w:rPr>
            </w:pPr>
            <w:r w:rsidRPr="003D4C82">
              <w:rPr>
                <w:sz w:val="16"/>
              </w:rPr>
              <w:t>3</w:t>
            </w:r>
          </w:p>
        </w:tc>
        <w:tc>
          <w:tcPr>
            <w:tcW w:w="0" w:type="auto"/>
          </w:tcPr>
          <w:p w14:paraId="3ED215FA" w14:textId="77777777" w:rsidR="0056683A" w:rsidRPr="003D4C82" w:rsidRDefault="003D4C82">
            <w:pPr>
              <w:rPr>
                <w:sz w:val="16"/>
              </w:rPr>
            </w:pPr>
            <w:r w:rsidRPr="003D4C82">
              <w:rPr>
                <w:rStyle w:val="SAPEmphasis"/>
                <w:sz w:val="16"/>
              </w:rPr>
              <w:t>Define Billing Settings</w:t>
            </w:r>
          </w:p>
        </w:tc>
        <w:tc>
          <w:tcPr>
            <w:tcW w:w="0" w:type="auto"/>
          </w:tcPr>
          <w:p w14:paraId="5CDF9E73" w14:textId="77777777" w:rsidR="003D4C82" w:rsidRPr="003D4C82" w:rsidRDefault="003D4C82">
            <w:pPr>
              <w:rPr>
                <w:sz w:val="16"/>
              </w:rPr>
            </w:pPr>
            <w:r w:rsidRPr="003D4C82">
              <w:rPr>
                <w:sz w:val="16"/>
              </w:rPr>
              <w:t xml:space="preserve">Choose </w:t>
            </w:r>
            <w:r w:rsidRPr="003D4C82">
              <w:rPr>
                <w:rStyle w:val="SAPScreenElement"/>
                <w:sz w:val="16"/>
              </w:rPr>
              <w:t>Billing Settings</w:t>
            </w:r>
            <w:r w:rsidRPr="003D4C82">
              <w:rPr>
                <w:sz w:val="16"/>
              </w:rPr>
              <w:t xml:space="preserve"> , you can make the following settings as below:</w:t>
            </w:r>
          </w:p>
          <w:p w14:paraId="00CC4D4C" w14:textId="6DF14B38" w:rsidR="0056683A" w:rsidRPr="003D4C82" w:rsidRDefault="003D4C82">
            <w:pPr>
              <w:pStyle w:val="listpara1"/>
              <w:numPr>
                <w:ilvl w:val="0"/>
                <w:numId w:val="12"/>
              </w:numPr>
              <w:rPr>
                <w:sz w:val="16"/>
              </w:rPr>
            </w:pPr>
            <w:r w:rsidRPr="003D4C82">
              <w:rPr>
                <w:sz w:val="16"/>
              </w:rPr>
              <w:t xml:space="preserve">Set billing date and type before billing: </w:t>
            </w:r>
            <w:r w:rsidRPr="003D4C82">
              <w:rPr>
                <w:rStyle w:val="SAPScreenElement"/>
                <w:sz w:val="16"/>
              </w:rPr>
              <w:t>ON</w:t>
            </w:r>
          </w:p>
          <w:p w14:paraId="38BDFFE7" w14:textId="77777777" w:rsidR="0056683A" w:rsidRPr="003D4C82" w:rsidRDefault="003D4C82">
            <w:pPr>
              <w:pStyle w:val="listpara1"/>
              <w:numPr>
                <w:ilvl w:val="0"/>
                <w:numId w:val="2"/>
              </w:numPr>
              <w:rPr>
                <w:sz w:val="16"/>
              </w:rPr>
            </w:pPr>
            <w:r w:rsidRPr="003D4C82">
              <w:rPr>
                <w:sz w:val="16"/>
              </w:rPr>
              <w:t xml:space="preserve">Create separate billing document for each item of billing due list: </w:t>
            </w:r>
            <w:r w:rsidRPr="003D4C82">
              <w:rPr>
                <w:rStyle w:val="SAPScreenElement"/>
                <w:sz w:val="16"/>
              </w:rPr>
              <w:t>OFF</w:t>
            </w:r>
          </w:p>
          <w:p w14:paraId="6C0F0999" w14:textId="77777777" w:rsidR="0056683A" w:rsidRPr="003D4C82" w:rsidRDefault="003D4C82">
            <w:pPr>
              <w:pStyle w:val="listpara1"/>
              <w:numPr>
                <w:ilvl w:val="0"/>
                <w:numId w:val="2"/>
              </w:numPr>
              <w:rPr>
                <w:sz w:val="16"/>
              </w:rPr>
            </w:pPr>
            <w:r w:rsidRPr="003D4C82">
              <w:rPr>
                <w:sz w:val="16"/>
              </w:rPr>
              <w:t xml:space="preserve">Automatically post billing documents: </w:t>
            </w:r>
            <w:r w:rsidRPr="003D4C82">
              <w:rPr>
                <w:rStyle w:val="SAPScreenElement"/>
                <w:sz w:val="16"/>
              </w:rPr>
              <w:t>ON</w:t>
            </w:r>
          </w:p>
          <w:p w14:paraId="17F01F3B" w14:textId="77777777" w:rsidR="0056683A" w:rsidRPr="003D4C82" w:rsidRDefault="003D4C82">
            <w:pPr>
              <w:pStyle w:val="listpara1"/>
              <w:numPr>
                <w:ilvl w:val="0"/>
                <w:numId w:val="2"/>
              </w:numPr>
              <w:rPr>
                <w:sz w:val="16"/>
              </w:rPr>
            </w:pPr>
            <w:r w:rsidRPr="003D4C82">
              <w:rPr>
                <w:sz w:val="16"/>
              </w:rPr>
              <w:t xml:space="preserve">Display billing documents after creation: </w:t>
            </w:r>
            <w:r w:rsidRPr="003D4C82">
              <w:rPr>
                <w:rStyle w:val="SAPScreenElement"/>
                <w:sz w:val="16"/>
              </w:rPr>
              <w:t>ON</w:t>
            </w:r>
          </w:p>
        </w:tc>
        <w:tc>
          <w:tcPr>
            <w:tcW w:w="0" w:type="auto"/>
          </w:tcPr>
          <w:p w14:paraId="53ED111A" w14:textId="77777777" w:rsidR="003D4C82" w:rsidRPr="003D4C82" w:rsidRDefault="003D4C82">
            <w:pPr>
              <w:rPr>
                <w:sz w:val="16"/>
              </w:rPr>
            </w:pPr>
            <w:r w:rsidRPr="003D4C82">
              <w:rPr>
                <w:sz w:val="16"/>
              </w:rPr>
              <w:t xml:space="preserve">The </w:t>
            </w:r>
            <w:r w:rsidRPr="003D4C82">
              <w:rPr>
                <w:rStyle w:val="SAPScreenElement"/>
                <w:sz w:val="16"/>
              </w:rPr>
              <w:t>Billing Settings</w:t>
            </w:r>
            <w:r w:rsidRPr="003D4C82">
              <w:rPr>
                <w:sz w:val="16"/>
              </w:rPr>
              <w:t xml:space="preserve"> dialog window is displayed.</w:t>
            </w:r>
          </w:p>
          <w:p w14:paraId="3CF55089" w14:textId="09CE8C67" w:rsidR="0056683A" w:rsidRPr="003D4C82" w:rsidRDefault="003D4C82">
            <w:pPr>
              <w:rPr>
                <w:sz w:val="16"/>
              </w:rPr>
            </w:pPr>
            <w:r w:rsidRPr="003D4C82">
              <w:rPr>
                <w:sz w:val="16"/>
              </w:rPr>
              <w:t xml:space="preserve">You have maintained the required </w:t>
            </w:r>
            <w:r w:rsidRPr="003D4C82">
              <w:rPr>
                <w:sz w:val="16"/>
              </w:rPr>
              <w:t>settings for billing.</w:t>
            </w:r>
          </w:p>
        </w:tc>
        <w:tc>
          <w:tcPr>
            <w:tcW w:w="0" w:type="auto"/>
          </w:tcPr>
          <w:p w14:paraId="2A1F70A3" w14:textId="77777777" w:rsidR="003D4C82" w:rsidRPr="003D4C82" w:rsidRDefault="003D4C82">
            <w:pPr>
              <w:rPr>
                <w:sz w:val="16"/>
              </w:rPr>
            </w:pPr>
          </w:p>
        </w:tc>
      </w:tr>
      <w:tr w:rsidR="0056683A" w:rsidRPr="003D4C82" w14:paraId="6001F9A8" w14:textId="77777777" w:rsidTr="003D4C82">
        <w:tc>
          <w:tcPr>
            <w:tcW w:w="0" w:type="auto"/>
          </w:tcPr>
          <w:p w14:paraId="55358BC7" w14:textId="77777777" w:rsidR="0056683A" w:rsidRPr="003D4C82" w:rsidRDefault="003D4C82">
            <w:pPr>
              <w:rPr>
                <w:sz w:val="16"/>
              </w:rPr>
            </w:pPr>
            <w:r w:rsidRPr="003D4C82">
              <w:rPr>
                <w:sz w:val="16"/>
              </w:rPr>
              <w:t>4</w:t>
            </w:r>
          </w:p>
        </w:tc>
        <w:tc>
          <w:tcPr>
            <w:tcW w:w="0" w:type="auto"/>
          </w:tcPr>
          <w:p w14:paraId="02404104" w14:textId="77777777" w:rsidR="0056683A" w:rsidRPr="003D4C82" w:rsidRDefault="003D4C82">
            <w:pPr>
              <w:rPr>
                <w:sz w:val="16"/>
              </w:rPr>
            </w:pPr>
            <w:r w:rsidRPr="003D4C82">
              <w:rPr>
                <w:rStyle w:val="SAPEmphasis"/>
                <w:sz w:val="16"/>
              </w:rPr>
              <w:t>Search for billing due list</w:t>
            </w:r>
          </w:p>
        </w:tc>
        <w:tc>
          <w:tcPr>
            <w:tcW w:w="0" w:type="auto"/>
          </w:tcPr>
          <w:p w14:paraId="05C9431C" w14:textId="77777777" w:rsidR="003D4C82" w:rsidRPr="003D4C82" w:rsidRDefault="003D4C82">
            <w:pPr>
              <w:rPr>
                <w:sz w:val="16"/>
              </w:rPr>
            </w:pPr>
            <w:r w:rsidRPr="003D4C82">
              <w:rPr>
                <w:sz w:val="16"/>
              </w:rPr>
              <w:t xml:space="preserve">In search filters , provide the BDR ID in </w:t>
            </w:r>
            <w:r w:rsidRPr="003D4C82">
              <w:rPr>
                <w:rStyle w:val="SAPScreenElement"/>
                <w:sz w:val="16"/>
              </w:rPr>
              <w:t>SD Document</w:t>
            </w:r>
            <w:r w:rsidRPr="003D4C82">
              <w:rPr>
                <w:sz w:val="16"/>
              </w:rPr>
              <w:t xml:space="preserve"> field.</w:t>
            </w:r>
          </w:p>
          <w:p w14:paraId="6B323579" w14:textId="48B5E970" w:rsidR="0056683A" w:rsidRPr="003D4C82" w:rsidRDefault="003D4C82">
            <w:pPr>
              <w:rPr>
                <w:sz w:val="16"/>
              </w:rPr>
            </w:pPr>
            <w:r w:rsidRPr="003D4C82">
              <w:rPr>
                <w:sz w:val="16"/>
              </w:rPr>
              <w:t xml:space="preserve">Choose </w:t>
            </w:r>
            <w:r w:rsidRPr="003D4C82">
              <w:rPr>
                <w:rStyle w:val="SAPScreenElement"/>
                <w:sz w:val="16"/>
              </w:rPr>
              <w:t>Go</w:t>
            </w:r>
            <w:r w:rsidRPr="003D4C82">
              <w:rPr>
                <w:sz w:val="16"/>
              </w:rPr>
              <w:t>.</w:t>
            </w:r>
          </w:p>
        </w:tc>
        <w:tc>
          <w:tcPr>
            <w:tcW w:w="0" w:type="auto"/>
          </w:tcPr>
          <w:p w14:paraId="003A5381" w14:textId="77777777" w:rsidR="0056683A" w:rsidRPr="003D4C82" w:rsidRDefault="003D4C82">
            <w:pPr>
              <w:rPr>
                <w:sz w:val="16"/>
              </w:rPr>
            </w:pPr>
            <w:r w:rsidRPr="003D4C82">
              <w:rPr>
                <w:sz w:val="16"/>
              </w:rPr>
              <w:t>All billing due list items belonging to should be displayed:</w:t>
            </w:r>
          </w:p>
        </w:tc>
        <w:tc>
          <w:tcPr>
            <w:tcW w:w="0" w:type="auto"/>
          </w:tcPr>
          <w:p w14:paraId="58A228BF" w14:textId="77777777" w:rsidR="003D4C82" w:rsidRPr="003D4C82" w:rsidRDefault="003D4C82">
            <w:pPr>
              <w:rPr>
                <w:sz w:val="16"/>
              </w:rPr>
            </w:pPr>
          </w:p>
        </w:tc>
      </w:tr>
      <w:tr w:rsidR="0056683A" w:rsidRPr="003D4C82" w14:paraId="42ACD707" w14:textId="77777777" w:rsidTr="003D4C82">
        <w:tc>
          <w:tcPr>
            <w:tcW w:w="0" w:type="auto"/>
          </w:tcPr>
          <w:p w14:paraId="46D39B31" w14:textId="77777777" w:rsidR="0056683A" w:rsidRPr="003D4C82" w:rsidRDefault="003D4C82">
            <w:pPr>
              <w:rPr>
                <w:sz w:val="16"/>
              </w:rPr>
            </w:pPr>
            <w:r w:rsidRPr="003D4C82">
              <w:rPr>
                <w:sz w:val="16"/>
              </w:rPr>
              <w:t>5</w:t>
            </w:r>
          </w:p>
        </w:tc>
        <w:tc>
          <w:tcPr>
            <w:tcW w:w="0" w:type="auto"/>
          </w:tcPr>
          <w:p w14:paraId="3EF575A0" w14:textId="77777777" w:rsidR="0056683A" w:rsidRPr="003D4C82" w:rsidRDefault="003D4C82">
            <w:pPr>
              <w:rPr>
                <w:sz w:val="16"/>
              </w:rPr>
            </w:pPr>
            <w:r w:rsidRPr="003D4C82">
              <w:rPr>
                <w:rStyle w:val="SAPEmphasis"/>
                <w:sz w:val="16"/>
              </w:rPr>
              <w:t>Select item(s) for billing</w:t>
            </w:r>
          </w:p>
        </w:tc>
        <w:tc>
          <w:tcPr>
            <w:tcW w:w="0" w:type="auto"/>
          </w:tcPr>
          <w:p w14:paraId="69AE5842" w14:textId="77777777" w:rsidR="0056683A" w:rsidRPr="003D4C82" w:rsidRDefault="003D4C82">
            <w:pPr>
              <w:rPr>
                <w:sz w:val="16"/>
              </w:rPr>
            </w:pPr>
            <w:r w:rsidRPr="003D4C82">
              <w:rPr>
                <w:sz w:val="16"/>
              </w:rPr>
              <w:t xml:space="preserve">Select row(s) in the Billing Due List created previously and choose </w:t>
            </w:r>
            <w:r w:rsidRPr="003D4C82">
              <w:rPr>
                <w:rStyle w:val="SAPScreenElement"/>
                <w:sz w:val="16"/>
              </w:rPr>
              <w:t>Create Billing Documents</w:t>
            </w:r>
            <w:r w:rsidRPr="003D4C82">
              <w:rPr>
                <w:sz w:val="16"/>
              </w:rPr>
              <w:t>.</w:t>
            </w:r>
          </w:p>
          <w:p w14:paraId="607CD3B6" w14:textId="77777777" w:rsidR="0056683A" w:rsidRPr="003D4C82" w:rsidRDefault="0056683A">
            <w:pPr>
              <w:rPr>
                <w:sz w:val="16"/>
              </w:rPr>
            </w:pPr>
          </w:p>
          <w:tbl>
            <w:tblPr>
              <w:tblStyle w:val="SAPNote"/>
              <w:tblW w:w="4975" w:type="pct"/>
              <w:tblLook w:val="0480" w:firstRow="0" w:lastRow="0" w:firstColumn="1" w:lastColumn="0" w:noHBand="0" w:noVBand="1"/>
            </w:tblPr>
            <w:tblGrid>
              <w:gridCol w:w="8746"/>
            </w:tblGrid>
            <w:tr w:rsidR="0056683A" w:rsidRPr="003D4C82" w14:paraId="45A8A559" w14:textId="77777777" w:rsidTr="003D4C82">
              <w:tc>
                <w:tcPr>
                  <w:tcW w:w="0" w:type="auto"/>
                </w:tcPr>
                <w:p w14:paraId="2FD2D0FF" w14:textId="77777777" w:rsidR="0056683A" w:rsidRPr="003D4C82" w:rsidRDefault="003D4C82">
                  <w:pPr>
                    <w:rPr>
                      <w:sz w:val="16"/>
                    </w:rPr>
                  </w:pPr>
                  <w:r w:rsidRPr="003D4C82">
                    <w:rPr>
                      <w:rStyle w:val="SAPEmphasis"/>
                      <w:sz w:val="16"/>
                    </w:rPr>
                    <w:t xml:space="preserve">Note </w:t>
                  </w:r>
                  <w:r w:rsidRPr="003D4C82">
                    <w:rPr>
                      <w:sz w:val="16"/>
                    </w:rPr>
                    <w:t>It is possible to combine all the items in the solution order and create a single invoice, at the same time individual invoice can be created for different items in solution order by choosing the individual billing due list items.</w:t>
                  </w:r>
                </w:p>
              </w:tc>
            </w:tr>
          </w:tbl>
          <w:p w14:paraId="71DC1195" w14:textId="77777777" w:rsidR="003D4C82" w:rsidRPr="003D4C82" w:rsidRDefault="003D4C82">
            <w:pPr>
              <w:rPr>
                <w:sz w:val="16"/>
              </w:rPr>
            </w:pPr>
          </w:p>
        </w:tc>
        <w:tc>
          <w:tcPr>
            <w:tcW w:w="0" w:type="auto"/>
          </w:tcPr>
          <w:p w14:paraId="229B818F" w14:textId="77777777" w:rsidR="0056683A" w:rsidRPr="003D4C82" w:rsidRDefault="003D4C82">
            <w:pPr>
              <w:rPr>
                <w:sz w:val="16"/>
              </w:rPr>
            </w:pPr>
            <w:r w:rsidRPr="003D4C82">
              <w:rPr>
                <w:sz w:val="16"/>
              </w:rPr>
              <w:t xml:space="preserve">The </w:t>
            </w:r>
            <w:r w:rsidRPr="003D4C82">
              <w:rPr>
                <w:rStyle w:val="SAPScreenElement"/>
                <w:sz w:val="16"/>
              </w:rPr>
              <w:t>Create Billing Document</w:t>
            </w:r>
            <w:r w:rsidRPr="003D4C82">
              <w:rPr>
                <w:sz w:val="16"/>
              </w:rPr>
              <w:t xml:space="preserve"> pop up is displayed.</w:t>
            </w:r>
          </w:p>
        </w:tc>
        <w:tc>
          <w:tcPr>
            <w:tcW w:w="0" w:type="auto"/>
          </w:tcPr>
          <w:p w14:paraId="42C60B50" w14:textId="77777777" w:rsidR="003D4C82" w:rsidRPr="003D4C82" w:rsidRDefault="003D4C82">
            <w:pPr>
              <w:rPr>
                <w:sz w:val="16"/>
              </w:rPr>
            </w:pPr>
          </w:p>
        </w:tc>
      </w:tr>
      <w:tr w:rsidR="0056683A" w:rsidRPr="003D4C82" w14:paraId="07BF9DDE" w14:textId="77777777" w:rsidTr="003D4C82">
        <w:tc>
          <w:tcPr>
            <w:tcW w:w="0" w:type="auto"/>
          </w:tcPr>
          <w:p w14:paraId="7BC1EEA6" w14:textId="77777777" w:rsidR="0056683A" w:rsidRPr="003D4C82" w:rsidRDefault="003D4C82">
            <w:pPr>
              <w:rPr>
                <w:sz w:val="16"/>
              </w:rPr>
            </w:pPr>
            <w:r w:rsidRPr="003D4C82">
              <w:rPr>
                <w:sz w:val="16"/>
              </w:rPr>
              <w:t>6</w:t>
            </w:r>
          </w:p>
        </w:tc>
        <w:tc>
          <w:tcPr>
            <w:tcW w:w="0" w:type="auto"/>
          </w:tcPr>
          <w:p w14:paraId="59ED3E9B" w14:textId="77777777" w:rsidR="0056683A" w:rsidRPr="003D4C82" w:rsidRDefault="003D4C82">
            <w:pPr>
              <w:rPr>
                <w:sz w:val="16"/>
              </w:rPr>
            </w:pPr>
            <w:r w:rsidRPr="003D4C82">
              <w:rPr>
                <w:rStyle w:val="SAPEmphasis"/>
                <w:sz w:val="16"/>
              </w:rPr>
              <w:t>Maintain Billing Date</w:t>
            </w:r>
          </w:p>
        </w:tc>
        <w:tc>
          <w:tcPr>
            <w:tcW w:w="0" w:type="auto"/>
          </w:tcPr>
          <w:p w14:paraId="7D879426" w14:textId="77777777" w:rsidR="0056683A" w:rsidRPr="003D4C82" w:rsidRDefault="003D4C82">
            <w:pPr>
              <w:rPr>
                <w:sz w:val="16"/>
              </w:rPr>
            </w:pPr>
            <w:r w:rsidRPr="003D4C82">
              <w:rPr>
                <w:sz w:val="16"/>
              </w:rPr>
              <w:t xml:space="preserve">Choose billing type </w:t>
            </w:r>
            <w:r w:rsidRPr="003D4C82">
              <w:rPr>
                <w:rStyle w:val="SAPScreenElement"/>
                <w:sz w:val="16"/>
              </w:rPr>
              <w:t>Invoice (F2)</w:t>
            </w:r>
            <w:r w:rsidRPr="003D4C82">
              <w:rPr>
                <w:sz w:val="16"/>
              </w:rPr>
              <w:t xml:space="preserve"> and maintain billing date, for example current date, then choose </w:t>
            </w:r>
            <w:r w:rsidRPr="003D4C82">
              <w:rPr>
                <w:rStyle w:val="SAPScreenElement"/>
                <w:sz w:val="16"/>
              </w:rPr>
              <w:t>OK</w:t>
            </w:r>
            <w:r w:rsidRPr="003D4C82">
              <w:rPr>
                <w:sz w:val="16"/>
              </w:rPr>
              <w:t>.</w:t>
            </w:r>
          </w:p>
        </w:tc>
        <w:tc>
          <w:tcPr>
            <w:tcW w:w="0" w:type="auto"/>
          </w:tcPr>
          <w:p w14:paraId="554B7FD2" w14:textId="77777777" w:rsidR="0056683A" w:rsidRPr="003D4C82" w:rsidRDefault="003D4C82">
            <w:pPr>
              <w:rPr>
                <w:sz w:val="16"/>
              </w:rPr>
            </w:pPr>
            <w:r w:rsidRPr="003D4C82">
              <w:rPr>
                <w:sz w:val="16"/>
              </w:rPr>
              <w:t>The draft billing document with ID Sxxxxxxxx is displayed.</w:t>
            </w:r>
          </w:p>
        </w:tc>
        <w:tc>
          <w:tcPr>
            <w:tcW w:w="0" w:type="auto"/>
          </w:tcPr>
          <w:p w14:paraId="4C738B9B" w14:textId="77777777" w:rsidR="003D4C82" w:rsidRPr="003D4C82" w:rsidRDefault="003D4C82">
            <w:pPr>
              <w:rPr>
                <w:sz w:val="16"/>
              </w:rPr>
            </w:pPr>
          </w:p>
        </w:tc>
      </w:tr>
      <w:tr w:rsidR="0056683A" w:rsidRPr="003D4C82" w14:paraId="74AB04EA" w14:textId="77777777" w:rsidTr="003D4C82">
        <w:tc>
          <w:tcPr>
            <w:tcW w:w="0" w:type="auto"/>
          </w:tcPr>
          <w:p w14:paraId="5D17F7FB" w14:textId="77777777" w:rsidR="0056683A" w:rsidRPr="003D4C82" w:rsidRDefault="003D4C82">
            <w:pPr>
              <w:rPr>
                <w:sz w:val="16"/>
              </w:rPr>
            </w:pPr>
            <w:r w:rsidRPr="003D4C82">
              <w:rPr>
                <w:sz w:val="16"/>
              </w:rPr>
              <w:t>7</w:t>
            </w:r>
          </w:p>
        </w:tc>
        <w:tc>
          <w:tcPr>
            <w:tcW w:w="0" w:type="auto"/>
          </w:tcPr>
          <w:p w14:paraId="7B914A12" w14:textId="77777777" w:rsidR="0056683A" w:rsidRPr="003D4C82" w:rsidRDefault="003D4C82">
            <w:pPr>
              <w:rPr>
                <w:sz w:val="16"/>
              </w:rPr>
            </w:pPr>
            <w:r w:rsidRPr="003D4C82">
              <w:rPr>
                <w:rStyle w:val="SAPEmphasis"/>
                <w:sz w:val="16"/>
              </w:rPr>
              <w:t>Save Billing Document</w:t>
            </w:r>
          </w:p>
        </w:tc>
        <w:tc>
          <w:tcPr>
            <w:tcW w:w="0" w:type="auto"/>
          </w:tcPr>
          <w:p w14:paraId="112AF953" w14:textId="77777777" w:rsidR="003D4C82" w:rsidRPr="003D4C82" w:rsidRDefault="003D4C82">
            <w:pPr>
              <w:rPr>
                <w:sz w:val="16"/>
              </w:rPr>
            </w:pPr>
            <w:r w:rsidRPr="003D4C82">
              <w:rPr>
                <w:sz w:val="16"/>
              </w:rPr>
              <w:t xml:space="preserve">On the </w:t>
            </w:r>
            <w:r w:rsidRPr="003D4C82">
              <w:rPr>
                <w:rStyle w:val="SAPScreenElement"/>
                <w:sz w:val="16"/>
              </w:rPr>
              <w:t>Manage Billing Document</w:t>
            </w:r>
            <w:r w:rsidRPr="003D4C82">
              <w:rPr>
                <w:sz w:val="16"/>
              </w:rPr>
              <w:t xml:space="preserve"> screen, choose </w:t>
            </w:r>
            <w:r w:rsidRPr="003D4C82">
              <w:rPr>
                <w:rStyle w:val="SAPScreenElement"/>
                <w:sz w:val="16"/>
              </w:rPr>
              <w:t>Save</w:t>
            </w:r>
            <w:r w:rsidRPr="003D4C82">
              <w:rPr>
                <w:sz w:val="16"/>
              </w:rPr>
              <w:t>.</w:t>
            </w:r>
          </w:p>
          <w:p w14:paraId="54BD56AD" w14:textId="15203F59" w:rsidR="0056683A" w:rsidRPr="003D4C82" w:rsidRDefault="003D4C82">
            <w:pPr>
              <w:rPr>
                <w:sz w:val="16"/>
              </w:rPr>
            </w:pPr>
            <w:r w:rsidRPr="003D4C82">
              <w:rPr>
                <w:sz w:val="16"/>
              </w:rPr>
              <w:t>Invoice ID xxxxxxxx is displayed , make a note of Invoice ID: __________.</w:t>
            </w:r>
          </w:p>
          <w:p w14:paraId="7EB306EE" w14:textId="77777777" w:rsidR="0056683A" w:rsidRPr="003D4C82" w:rsidRDefault="0056683A">
            <w:pPr>
              <w:rPr>
                <w:sz w:val="16"/>
              </w:rPr>
            </w:pPr>
          </w:p>
          <w:tbl>
            <w:tblPr>
              <w:tblStyle w:val="SAPNote"/>
              <w:tblW w:w="4975" w:type="pct"/>
              <w:tblLook w:val="0480" w:firstRow="0" w:lastRow="0" w:firstColumn="1" w:lastColumn="0" w:noHBand="0" w:noVBand="1"/>
            </w:tblPr>
            <w:tblGrid>
              <w:gridCol w:w="8746"/>
            </w:tblGrid>
            <w:tr w:rsidR="0056683A" w:rsidRPr="003D4C82" w14:paraId="566993C8" w14:textId="77777777" w:rsidTr="003D4C82">
              <w:tc>
                <w:tcPr>
                  <w:tcW w:w="0" w:type="auto"/>
                </w:tcPr>
                <w:p w14:paraId="351DE1BB" w14:textId="77777777" w:rsidR="0056683A" w:rsidRPr="003D4C82" w:rsidRDefault="003D4C82">
                  <w:pPr>
                    <w:rPr>
                      <w:sz w:val="16"/>
                    </w:rPr>
                  </w:pPr>
                  <w:r w:rsidRPr="003D4C82">
                    <w:rPr>
                      <w:rStyle w:val="SAPEmphasis"/>
                      <w:sz w:val="16"/>
                    </w:rPr>
                    <w:t xml:space="preserve">Note </w:t>
                  </w:r>
                  <w:r w:rsidRPr="003D4C82">
                    <w:rPr>
                      <w:sz w:val="16"/>
                    </w:rPr>
                    <w:t xml:space="preserve">In case the Billing Due List cannot be combined into a single invoice a </w:t>
                  </w:r>
                  <w:r w:rsidRPr="003D4C82">
                    <w:rPr>
                      <w:rStyle w:val="SAPScreenElement"/>
                      <w:sz w:val="16"/>
                    </w:rPr>
                    <w:t>Split Analysis</w:t>
                  </w:r>
                  <w:r w:rsidRPr="003D4C82">
                    <w:rPr>
                      <w:sz w:val="16"/>
                    </w:rPr>
                    <w:t xml:space="preserve"> button will be displayed. In that case you will have to create individual billing documents.</w:t>
                  </w:r>
                </w:p>
              </w:tc>
            </w:tr>
          </w:tbl>
          <w:p w14:paraId="2B57391F" w14:textId="77777777" w:rsidR="003D4C82" w:rsidRPr="003D4C82" w:rsidRDefault="003D4C82">
            <w:pPr>
              <w:rPr>
                <w:sz w:val="16"/>
              </w:rPr>
            </w:pPr>
          </w:p>
        </w:tc>
        <w:tc>
          <w:tcPr>
            <w:tcW w:w="0" w:type="auto"/>
          </w:tcPr>
          <w:p w14:paraId="2ABD6225" w14:textId="77777777" w:rsidR="003D4C82" w:rsidRPr="003D4C82" w:rsidRDefault="003D4C82">
            <w:pPr>
              <w:rPr>
                <w:sz w:val="16"/>
              </w:rPr>
            </w:pPr>
            <w:r w:rsidRPr="003D4C82">
              <w:rPr>
                <w:sz w:val="16"/>
              </w:rPr>
              <w:t>The system generates an invoice for billing.</w:t>
            </w:r>
          </w:p>
          <w:p w14:paraId="1AFC0212" w14:textId="38AB9D46" w:rsidR="0056683A" w:rsidRPr="003D4C82" w:rsidRDefault="003D4C82">
            <w:pPr>
              <w:rPr>
                <w:sz w:val="16"/>
              </w:rPr>
            </w:pPr>
            <w:r w:rsidRPr="003D4C82">
              <w:rPr>
                <w:sz w:val="16"/>
              </w:rPr>
              <w:t>Billing status of the individual items in the is updated.</w:t>
            </w:r>
          </w:p>
        </w:tc>
        <w:tc>
          <w:tcPr>
            <w:tcW w:w="0" w:type="auto"/>
          </w:tcPr>
          <w:p w14:paraId="50E8239C" w14:textId="77777777" w:rsidR="003D4C82" w:rsidRPr="003D4C82" w:rsidRDefault="003D4C82">
            <w:pPr>
              <w:rPr>
                <w:sz w:val="16"/>
              </w:rPr>
            </w:pPr>
          </w:p>
        </w:tc>
      </w:tr>
    </w:tbl>
    <w:p w14:paraId="5FE87EC4" w14:textId="77777777" w:rsidR="0056683A" w:rsidRDefault="003D4C82">
      <w:pPr>
        <w:pStyle w:val="Heading3"/>
      </w:pPr>
      <w:bookmarkStart w:id="34" w:name="unique_14"/>
      <w:bookmarkStart w:id="35" w:name="_Toc176419832"/>
      <w:r>
        <w:lastRenderedPageBreak/>
        <w:t>Display Billing Document</w:t>
      </w:r>
      <w:bookmarkEnd w:id="34"/>
      <w:bookmarkEnd w:id="35"/>
    </w:p>
    <w:p w14:paraId="7554057C" w14:textId="77777777" w:rsidR="0056683A" w:rsidRDefault="003D4C82">
      <w:pPr>
        <w:pStyle w:val="SAPKeyblockTitle"/>
      </w:pPr>
      <w:r>
        <w:t>Test Administration</w:t>
      </w:r>
    </w:p>
    <w:p w14:paraId="33634F8C" w14:textId="77777777" w:rsidR="0056683A" w:rsidRDefault="003D4C82">
      <w:r>
        <w:t xml:space="preserve">Customer project: Fill in the </w:t>
      </w:r>
      <w:r>
        <w:t>project-specific parts.</w:t>
      </w:r>
    </w:p>
    <w:p w14:paraId="03EF7E1D" w14:textId="77777777" w:rsidR="0056683A" w:rsidRDefault="0056683A"/>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6683A" w:rsidRPr="003D4C82" w14:paraId="654C95B1" w14:textId="77777777" w:rsidTr="003D4C8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C5C041" w14:textId="77777777" w:rsidR="0056683A" w:rsidRPr="003D4C82" w:rsidRDefault="003D4C82">
            <w:pPr>
              <w:rPr>
                <w:sz w:val="12"/>
              </w:rPr>
            </w:pPr>
            <w:r w:rsidRPr="003D4C8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6D4D69" w14:textId="77777777" w:rsidR="0056683A" w:rsidRPr="003D4C82" w:rsidRDefault="003D4C82">
            <w:pPr>
              <w:rPr>
                <w:sz w:val="12"/>
              </w:rPr>
            </w:pPr>
            <w:r w:rsidRPr="003D4C8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3FA025" w14:textId="77777777" w:rsidR="0056683A" w:rsidRPr="003D4C82" w:rsidRDefault="003D4C82">
            <w:pPr>
              <w:rPr>
                <w:sz w:val="12"/>
              </w:rPr>
            </w:pPr>
            <w:r w:rsidRPr="003D4C8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EF6D9A" w14:textId="77777777" w:rsidR="003D4C82" w:rsidRPr="003D4C82" w:rsidRDefault="003D4C82">
            <w:pPr>
              <w:rPr>
                <w:sz w:val="12"/>
              </w:rPr>
            </w:pPr>
          </w:p>
        </w:tc>
      </w:tr>
      <w:tr w:rsidR="0056683A" w:rsidRPr="003D4C82" w14:paraId="528E0A35" w14:textId="77777777" w:rsidTr="003D4C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17A51B" w14:textId="77777777" w:rsidR="0056683A" w:rsidRPr="003D4C82" w:rsidRDefault="003D4C82">
            <w:pPr>
              <w:rPr>
                <w:sz w:val="12"/>
              </w:rPr>
            </w:pPr>
            <w:r w:rsidRPr="003D4C8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25D5AD" w14:textId="77777777" w:rsidR="003D4C82" w:rsidRPr="003D4C82" w:rsidRDefault="003D4C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8311A9" w14:textId="77777777" w:rsidR="0056683A" w:rsidRPr="003D4C82" w:rsidRDefault="003D4C82">
            <w:pPr>
              <w:rPr>
                <w:sz w:val="12"/>
              </w:rPr>
            </w:pPr>
            <w:r w:rsidRPr="003D4C8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4942A1" w14:textId="77777777" w:rsidR="003D4C82" w:rsidRPr="003D4C82" w:rsidRDefault="003D4C82">
            <w:pPr>
              <w:rPr>
                <w:sz w:val="12"/>
              </w:rPr>
            </w:pPr>
          </w:p>
        </w:tc>
      </w:tr>
      <w:tr w:rsidR="0056683A" w:rsidRPr="003D4C82" w14:paraId="03F12788" w14:textId="77777777" w:rsidTr="003D4C8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2A666D" w14:textId="77777777" w:rsidR="0056683A" w:rsidRPr="003D4C82" w:rsidRDefault="003D4C82">
            <w:pPr>
              <w:rPr>
                <w:sz w:val="12"/>
              </w:rPr>
            </w:pPr>
            <w:r w:rsidRPr="003D4C8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A82EE7" w14:textId="77777777" w:rsidR="003D4C82" w:rsidRPr="003D4C82" w:rsidRDefault="003D4C8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1C1C72" w14:textId="77777777" w:rsidR="0056683A" w:rsidRPr="003D4C82" w:rsidRDefault="003D4C82">
            <w:pPr>
              <w:rPr>
                <w:sz w:val="12"/>
              </w:rPr>
            </w:pPr>
            <w:r w:rsidRPr="003D4C8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7C3B06" w14:textId="77777777" w:rsidR="0056683A" w:rsidRPr="003D4C82" w:rsidRDefault="003D4C82">
            <w:pPr>
              <w:rPr>
                <w:sz w:val="12"/>
              </w:rPr>
            </w:pPr>
            <w:r w:rsidRPr="003D4C82">
              <w:rPr>
                <w:rStyle w:val="SAPUserEntry"/>
                <w:sz w:val="12"/>
              </w:rPr>
              <w:t>&lt;State the Service Provider, Customer or Joint Service Provider and Customer&gt;</w:t>
            </w:r>
          </w:p>
        </w:tc>
      </w:tr>
    </w:tbl>
    <w:p w14:paraId="5586316B" w14:textId="77777777" w:rsidR="0056683A" w:rsidRDefault="003D4C82">
      <w:pPr>
        <w:pStyle w:val="SAPKeyblockTitle"/>
      </w:pPr>
      <w:r>
        <w:t>Purpose</w:t>
      </w:r>
    </w:p>
    <w:p w14:paraId="1822CBBC" w14:textId="77777777" w:rsidR="0056683A" w:rsidRDefault="003D4C82">
      <w:r>
        <w:t>This process step displays the sales order billing document.</w:t>
      </w:r>
    </w:p>
    <w:p w14:paraId="09EEBA6D" w14:textId="77777777" w:rsidR="0056683A" w:rsidRDefault="003D4C82">
      <w:pPr>
        <w:pStyle w:val="SAPKeyblockTitle"/>
      </w:pPr>
      <w:r>
        <w:t>Procedure</w:t>
      </w:r>
    </w:p>
    <w:tbl>
      <w:tblPr>
        <w:tblStyle w:val="SAPStandardTable"/>
        <w:tblW w:w="5000" w:type="pct"/>
        <w:tblInd w:w="3" w:type="dxa"/>
        <w:tblLook w:val="0620" w:firstRow="1" w:lastRow="0" w:firstColumn="0" w:lastColumn="0" w:noHBand="1" w:noVBand="1"/>
      </w:tblPr>
      <w:tblGrid>
        <w:gridCol w:w="701"/>
        <w:gridCol w:w="2650"/>
        <w:gridCol w:w="5422"/>
        <w:gridCol w:w="4327"/>
        <w:gridCol w:w="1204"/>
      </w:tblGrid>
      <w:tr w:rsidR="0056683A" w:rsidRPr="003D4C82" w14:paraId="32E86294" w14:textId="77777777" w:rsidTr="003D4C82">
        <w:trPr>
          <w:cnfStyle w:val="100000000000" w:firstRow="1" w:lastRow="0" w:firstColumn="0" w:lastColumn="0" w:oddVBand="0" w:evenVBand="0" w:oddHBand="0" w:evenHBand="0" w:firstRowFirstColumn="0" w:firstRowLastColumn="0" w:lastRowFirstColumn="0" w:lastRowLastColumn="0"/>
        </w:trPr>
        <w:tc>
          <w:tcPr>
            <w:tcW w:w="0" w:type="auto"/>
          </w:tcPr>
          <w:p w14:paraId="267293E2" w14:textId="77777777" w:rsidR="0056683A" w:rsidRPr="003D4C82" w:rsidRDefault="003D4C82">
            <w:pPr>
              <w:pStyle w:val="SAPTableHeader"/>
              <w:rPr>
                <w:sz w:val="16"/>
              </w:rPr>
            </w:pPr>
            <w:r w:rsidRPr="003D4C82">
              <w:rPr>
                <w:rStyle w:val="SAPEmphasis"/>
                <w:sz w:val="16"/>
              </w:rPr>
              <w:t>Test Step #</w:t>
            </w:r>
          </w:p>
        </w:tc>
        <w:tc>
          <w:tcPr>
            <w:tcW w:w="0" w:type="auto"/>
          </w:tcPr>
          <w:p w14:paraId="14A005FE" w14:textId="77777777" w:rsidR="0056683A" w:rsidRPr="003D4C82" w:rsidRDefault="003D4C82">
            <w:pPr>
              <w:pStyle w:val="SAPTableHeader"/>
              <w:rPr>
                <w:sz w:val="16"/>
              </w:rPr>
            </w:pPr>
            <w:r w:rsidRPr="003D4C82">
              <w:rPr>
                <w:rStyle w:val="SAPEmphasis"/>
                <w:sz w:val="16"/>
              </w:rPr>
              <w:t>Test Step Name</w:t>
            </w:r>
          </w:p>
        </w:tc>
        <w:tc>
          <w:tcPr>
            <w:tcW w:w="0" w:type="auto"/>
          </w:tcPr>
          <w:p w14:paraId="5A12A049" w14:textId="77777777" w:rsidR="0056683A" w:rsidRPr="003D4C82" w:rsidRDefault="003D4C82">
            <w:pPr>
              <w:pStyle w:val="SAPTableHeader"/>
              <w:rPr>
                <w:sz w:val="16"/>
              </w:rPr>
            </w:pPr>
            <w:r w:rsidRPr="003D4C82">
              <w:rPr>
                <w:rStyle w:val="SAPEmphasis"/>
                <w:sz w:val="16"/>
              </w:rPr>
              <w:t>Instruction</w:t>
            </w:r>
          </w:p>
        </w:tc>
        <w:tc>
          <w:tcPr>
            <w:tcW w:w="0" w:type="auto"/>
          </w:tcPr>
          <w:p w14:paraId="179C0782" w14:textId="77777777" w:rsidR="0056683A" w:rsidRPr="003D4C82" w:rsidRDefault="003D4C82">
            <w:pPr>
              <w:pStyle w:val="SAPTableHeader"/>
              <w:rPr>
                <w:sz w:val="16"/>
              </w:rPr>
            </w:pPr>
            <w:r w:rsidRPr="003D4C82">
              <w:rPr>
                <w:rStyle w:val="SAPEmphasis"/>
                <w:sz w:val="16"/>
              </w:rPr>
              <w:t>Expected Result</w:t>
            </w:r>
          </w:p>
        </w:tc>
        <w:tc>
          <w:tcPr>
            <w:tcW w:w="0" w:type="auto"/>
          </w:tcPr>
          <w:p w14:paraId="57D8CAC9" w14:textId="77777777" w:rsidR="0056683A" w:rsidRPr="003D4C82" w:rsidRDefault="003D4C82">
            <w:pPr>
              <w:pStyle w:val="SAPTableHeader"/>
              <w:rPr>
                <w:sz w:val="16"/>
              </w:rPr>
            </w:pPr>
            <w:r w:rsidRPr="003D4C82">
              <w:rPr>
                <w:rStyle w:val="SAPEmphasis"/>
                <w:sz w:val="16"/>
              </w:rPr>
              <w:t>Pass / Fail / Comment</w:t>
            </w:r>
          </w:p>
        </w:tc>
      </w:tr>
      <w:tr w:rsidR="0056683A" w:rsidRPr="003D4C82" w14:paraId="06B1FE0A" w14:textId="77777777" w:rsidTr="003D4C82">
        <w:tc>
          <w:tcPr>
            <w:tcW w:w="0" w:type="auto"/>
          </w:tcPr>
          <w:p w14:paraId="181A8E47" w14:textId="77777777" w:rsidR="0056683A" w:rsidRPr="003D4C82" w:rsidRDefault="003D4C82">
            <w:pPr>
              <w:rPr>
                <w:sz w:val="16"/>
              </w:rPr>
            </w:pPr>
            <w:r w:rsidRPr="003D4C82">
              <w:rPr>
                <w:sz w:val="16"/>
              </w:rPr>
              <w:t>1</w:t>
            </w:r>
          </w:p>
        </w:tc>
        <w:tc>
          <w:tcPr>
            <w:tcW w:w="0" w:type="auto"/>
          </w:tcPr>
          <w:p w14:paraId="25F36B51" w14:textId="77777777" w:rsidR="003D4C82" w:rsidRPr="003D4C82" w:rsidRDefault="003D4C82">
            <w:pPr>
              <w:rPr>
                <w:sz w:val="16"/>
              </w:rPr>
            </w:pPr>
            <w:r w:rsidRPr="003D4C82">
              <w:rPr>
                <w:rStyle w:val="SAPEmphasis"/>
                <w:sz w:val="16"/>
              </w:rPr>
              <w:t>Log On</w:t>
            </w:r>
          </w:p>
          <w:p w14:paraId="40CBA750" w14:textId="3E6AE581" w:rsidR="0056683A" w:rsidRPr="003D4C82" w:rsidRDefault="0056683A">
            <w:pPr>
              <w:rPr>
                <w:sz w:val="16"/>
              </w:rPr>
            </w:pPr>
          </w:p>
        </w:tc>
        <w:tc>
          <w:tcPr>
            <w:tcW w:w="0" w:type="auto"/>
          </w:tcPr>
          <w:p w14:paraId="5FDE8E0A" w14:textId="77777777" w:rsidR="0056683A" w:rsidRPr="003D4C82" w:rsidRDefault="003D4C82">
            <w:pPr>
              <w:rPr>
                <w:sz w:val="16"/>
              </w:rPr>
            </w:pPr>
            <w:r w:rsidRPr="003D4C82">
              <w:rPr>
                <w:sz w:val="16"/>
              </w:rPr>
              <w:t>Log on to the SAP Fiori launchpad as a Billing Clerk.</w:t>
            </w:r>
          </w:p>
        </w:tc>
        <w:tc>
          <w:tcPr>
            <w:tcW w:w="0" w:type="auto"/>
          </w:tcPr>
          <w:p w14:paraId="77FBF7A3" w14:textId="77777777" w:rsidR="0056683A" w:rsidRPr="003D4C82" w:rsidRDefault="003D4C82">
            <w:pPr>
              <w:rPr>
                <w:sz w:val="16"/>
              </w:rPr>
            </w:pPr>
            <w:r w:rsidRPr="003D4C82">
              <w:rPr>
                <w:sz w:val="16"/>
              </w:rPr>
              <w:t>The Fiori Launchpad is displayed.</w:t>
            </w:r>
          </w:p>
        </w:tc>
        <w:tc>
          <w:tcPr>
            <w:tcW w:w="0" w:type="auto"/>
          </w:tcPr>
          <w:p w14:paraId="18581889" w14:textId="77777777" w:rsidR="003D4C82" w:rsidRPr="003D4C82" w:rsidRDefault="003D4C82">
            <w:pPr>
              <w:rPr>
                <w:sz w:val="16"/>
              </w:rPr>
            </w:pPr>
          </w:p>
        </w:tc>
      </w:tr>
      <w:tr w:rsidR="0056683A" w:rsidRPr="003D4C82" w14:paraId="3B8A5FD8" w14:textId="77777777" w:rsidTr="003D4C82">
        <w:tc>
          <w:tcPr>
            <w:tcW w:w="0" w:type="auto"/>
          </w:tcPr>
          <w:p w14:paraId="756B76EF" w14:textId="77777777" w:rsidR="0056683A" w:rsidRPr="003D4C82" w:rsidRDefault="003D4C82">
            <w:pPr>
              <w:rPr>
                <w:sz w:val="16"/>
              </w:rPr>
            </w:pPr>
            <w:r w:rsidRPr="003D4C82">
              <w:rPr>
                <w:sz w:val="16"/>
              </w:rPr>
              <w:t>2</w:t>
            </w:r>
          </w:p>
        </w:tc>
        <w:tc>
          <w:tcPr>
            <w:tcW w:w="0" w:type="auto"/>
          </w:tcPr>
          <w:p w14:paraId="36BE9C98" w14:textId="77777777" w:rsidR="0056683A" w:rsidRPr="003D4C82" w:rsidRDefault="003D4C82">
            <w:pPr>
              <w:rPr>
                <w:sz w:val="16"/>
              </w:rPr>
            </w:pPr>
            <w:r w:rsidRPr="003D4C82">
              <w:rPr>
                <w:rStyle w:val="SAPEmphasis"/>
                <w:sz w:val="16"/>
              </w:rPr>
              <w:t>Access the App</w:t>
            </w:r>
          </w:p>
        </w:tc>
        <w:tc>
          <w:tcPr>
            <w:tcW w:w="0" w:type="auto"/>
          </w:tcPr>
          <w:p w14:paraId="498A511B" w14:textId="77777777" w:rsidR="0056683A" w:rsidRPr="003D4C82" w:rsidRDefault="003D4C82">
            <w:pPr>
              <w:rPr>
                <w:sz w:val="16"/>
              </w:rPr>
            </w:pPr>
            <w:r w:rsidRPr="003D4C82">
              <w:rPr>
                <w:sz w:val="16"/>
              </w:rPr>
              <w:t xml:space="preserve">Open </w:t>
            </w:r>
            <w:r w:rsidRPr="003D4C82">
              <w:rPr>
                <w:rStyle w:val="SAPScreenElement"/>
                <w:sz w:val="16"/>
              </w:rPr>
              <w:t xml:space="preserve">Display Billing Documents </w:t>
            </w:r>
            <w:r w:rsidRPr="003D4C82">
              <w:rPr>
                <w:sz w:val="16"/>
              </w:rPr>
              <w:t>(VF03).</w:t>
            </w:r>
          </w:p>
        </w:tc>
        <w:tc>
          <w:tcPr>
            <w:tcW w:w="0" w:type="auto"/>
          </w:tcPr>
          <w:p w14:paraId="5A564323" w14:textId="77777777" w:rsidR="0056683A" w:rsidRPr="003D4C82" w:rsidRDefault="003D4C82">
            <w:pPr>
              <w:rPr>
                <w:sz w:val="16"/>
              </w:rPr>
            </w:pPr>
            <w:r w:rsidRPr="003D4C82">
              <w:rPr>
                <w:sz w:val="16"/>
              </w:rPr>
              <w:t xml:space="preserve">The </w:t>
            </w:r>
            <w:r w:rsidRPr="003D4C82">
              <w:rPr>
                <w:rStyle w:val="SAPScreenElement"/>
                <w:sz w:val="16"/>
              </w:rPr>
              <w:t>Display Billing Documents</w:t>
            </w:r>
            <w:r w:rsidRPr="003D4C82">
              <w:rPr>
                <w:sz w:val="16"/>
              </w:rPr>
              <w:t xml:space="preserve"> screen is displayed.</w:t>
            </w:r>
          </w:p>
        </w:tc>
        <w:tc>
          <w:tcPr>
            <w:tcW w:w="0" w:type="auto"/>
          </w:tcPr>
          <w:p w14:paraId="3A5A76BF" w14:textId="77777777" w:rsidR="003D4C82" w:rsidRPr="003D4C82" w:rsidRDefault="003D4C82">
            <w:pPr>
              <w:rPr>
                <w:sz w:val="16"/>
              </w:rPr>
            </w:pPr>
          </w:p>
        </w:tc>
      </w:tr>
      <w:tr w:rsidR="0056683A" w:rsidRPr="003D4C82" w14:paraId="7E70D0E1" w14:textId="77777777" w:rsidTr="003D4C82">
        <w:tc>
          <w:tcPr>
            <w:tcW w:w="0" w:type="auto"/>
          </w:tcPr>
          <w:p w14:paraId="468BAEDF" w14:textId="77777777" w:rsidR="0056683A" w:rsidRPr="003D4C82" w:rsidRDefault="003D4C82">
            <w:pPr>
              <w:rPr>
                <w:sz w:val="16"/>
              </w:rPr>
            </w:pPr>
            <w:r w:rsidRPr="003D4C82">
              <w:rPr>
                <w:sz w:val="16"/>
              </w:rPr>
              <w:t>3</w:t>
            </w:r>
          </w:p>
        </w:tc>
        <w:tc>
          <w:tcPr>
            <w:tcW w:w="0" w:type="auto"/>
          </w:tcPr>
          <w:p w14:paraId="77C06CD6" w14:textId="77777777" w:rsidR="0056683A" w:rsidRPr="003D4C82" w:rsidRDefault="003D4C82">
            <w:pPr>
              <w:rPr>
                <w:sz w:val="16"/>
              </w:rPr>
            </w:pPr>
            <w:r w:rsidRPr="003D4C82">
              <w:rPr>
                <w:rStyle w:val="SAPEmphasis"/>
                <w:sz w:val="16"/>
              </w:rPr>
              <w:t>Search the Billing Document Created in Previous Step</w:t>
            </w:r>
          </w:p>
        </w:tc>
        <w:tc>
          <w:tcPr>
            <w:tcW w:w="0" w:type="auto"/>
          </w:tcPr>
          <w:p w14:paraId="7F80B240" w14:textId="77777777" w:rsidR="003D4C82" w:rsidRPr="003D4C82" w:rsidRDefault="003D4C82">
            <w:pPr>
              <w:rPr>
                <w:sz w:val="16"/>
              </w:rPr>
            </w:pPr>
            <w:r w:rsidRPr="003D4C82">
              <w:rPr>
                <w:sz w:val="16"/>
              </w:rPr>
              <w:t>Enter &lt;the Billing document number recorded in Create Billing Document step&gt;.</w:t>
            </w:r>
          </w:p>
          <w:p w14:paraId="1DDC3BD0" w14:textId="0668DA05" w:rsidR="0056683A" w:rsidRPr="003D4C82" w:rsidRDefault="003D4C82">
            <w:pPr>
              <w:rPr>
                <w:sz w:val="16"/>
              </w:rPr>
            </w:pPr>
            <w:r w:rsidRPr="003D4C82">
              <w:rPr>
                <w:sz w:val="16"/>
              </w:rPr>
              <w:t xml:space="preserve">Choose </w:t>
            </w:r>
            <w:r w:rsidRPr="003D4C82">
              <w:rPr>
                <w:rStyle w:val="SAPScreenElement"/>
                <w:sz w:val="16"/>
              </w:rPr>
              <w:t>Continue</w:t>
            </w:r>
            <w:r w:rsidRPr="003D4C82">
              <w:rPr>
                <w:sz w:val="16"/>
              </w:rPr>
              <w:t>.</w:t>
            </w:r>
          </w:p>
          <w:tbl>
            <w:tblPr>
              <w:tblW w:w="4975" w:type="pct"/>
              <w:tblCellMar>
                <w:left w:w="10" w:type="dxa"/>
                <w:right w:w="10" w:type="dxa"/>
              </w:tblCellMar>
              <w:tblLook w:val="0000" w:firstRow="0" w:lastRow="0" w:firstColumn="0" w:lastColumn="0" w:noHBand="0" w:noVBand="0"/>
            </w:tblPr>
            <w:tblGrid>
              <w:gridCol w:w="5234"/>
            </w:tblGrid>
            <w:tr w:rsidR="0056683A" w:rsidRPr="003D4C82" w14:paraId="0F8B398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4EF6891" w14:textId="77777777" w:rsidR="0056683A" w:rsidRPr="003D4C82" w:rsidRDefault="003D4C82">
                  <w:pPr>
                    <w:rPr>
                      <w:sz w:val="16"/>
                    </w:rPr>
                  </w:pPr>
                  <w:r w:rsidRPr="003D4C82">
                    <w:rPr>
                      <w:rStyle w:val="SAPEmphasis"/>
                      <w:sz w:val="16"/>
                    </w:rPr>
                    <w:t xml:space="preserve">Note </w:t>
                  </w:r>
                  <w:r w:rsidRPr="003D4C82">
                    <w:rPr>
                      <w:sz w:val="16"/>
                    </w:rPr>
                    <w:t xml:space="preserve">User can navigate to subscription billing via the </w:t>
                  </w:r>
                  <w:r w:rsidRPr="003D4C82">
                    <w:rPr>
                      <w:rStyle w:val="SAPScreenElement"/>
                      <w:sz w:val="16"/>
                    </w:rPr>
                    <w:t>Source document</w:t>
                  </w:r>
                  <w:r w:rsidRPr="003D4C82">
                    <w:rPr>
                      <w:sz w:val="16"/>
                    </w:rPr>
                    <w:t xml:space="preserve"> in Invoice/Billing Document request.</w:t>
                  </w:r>
                </w:p>
              </w:tc>
            </w:tr>
          </w:tbl>
          <w:p w14:paraId="6B2AA205" w14:textId="77777777" w:rsidR="003D4C82" w:rsidRPr="003D4C82" w:rsidRDefault="003D4C82">
            <w:pPr>
              <w:rPr>
                <w:sz w:val="16"/>
              </w:rPr>
            </w:pPr>
          </w:p>
        </w:tc>
        <w:tc>
          <w:tcPr>
            <w:tcW w:w="0" w:type="auto"/>
          </w:tcPr>
          <w:p w14:paraId="5D967993" w14:textId="77777777" w:rsidR="0056683A" w:rsidRPr="003D4C82" w:rsidRDefault="003D4C82">
            <w:pPr>
              <w:rPr>
                <w:sz w:val="16"/>
              </w:rPr>
            </w:pPr>
            <w:r w:rsidRPr="003D4C82">
              <w:rPr>
                <w:sz w:val="16"/>
              </w:rPr>
              <w:t>The billing document is displayed.</w:t>
            </w:r>
          </w:p>
        </w:tc>
        <w:tc>
          <w:tcPr>
            <w:tcW w:w="0" w:type="auto"/>
          </w:tcPr>
          <w:p w14:paraId="70C2DBA2" w14:textId="77777777" w:rsidR="003D4C82" w:rsidRPr="003D4C82" w:rsidRDefault="003D4C82">
            <w:pPr>
              <w:rPr>
                <w:sz w:val="16"/>
              </w:rPr>
            </w:pPr>
          </w:p>
        </w:tc>
      </w:tr>
      <w:tr w:rsidR="0056683A" w:rsidRPr="003D4C82" w14:paraId="7ADEE222" w14:textId="77777777" w:rsidTr="003D4C82">
        <w:tc>
          <w:tcPr>
            <w:tcW w:w="0" w:type="auto"/>
          </w:tcPr>
          <w:p w14:paraId="490A51D5" w14:textId="77777777" w:rsidR="0056683A" w:rsidRPr="003D4C82" w:rsidRDefault="003D4C82">
            <w:pPr>
              <w:rPr>
                <w:sz w:val="16"/>
              </w:rPr>
            </w:pPr>
            <w:r w:rsidRPr="003D4C82">
              <w:rPr>
                <w:sz w:val="16"/>
              </w:rPr>
              <w:t>4</w:t>
            </w:r>
          </w:p>
        </w:tc>
        <w:tc>
          <w:tcPr>
            <w:tcW w:w="0" w:type="auto"/>
          </w:tcPr>
          <w:p w14:paraId="2BF2293A" w14:textId="77777777" w:rsidR="0056683A" w:rsidRPr="003D4C82" w:rsidRDefault="003D4C82">
            <w:pPr>
              <w:rPr>
                <w:sz w:val="16"/>
              </w:rPr>
            </w:pPr>
            <w:r w:rsidRPr="003D4C82">
              <w:rPr>
                <w:rStyle w:val="SAPEmphasis"/>
                <w:sz w:val="16"/>
              </w:rPr>
              <w:t>Display Output</w:t>
            </w:r>
          </w:p>
        </w:tc>
        <w:tc>
          <w:tcPr>
            <w:tcW w:w="0" w:type="auto"/>
          </w:tcPr>
          <w:p w14:paraId="04246F8A" w14:textId="77777777" w:rsidR="0056683A" w:rsidRPr="003D4C82" w:rsidRDefault="003D4C82">
            <w:pPr>
              <w:rPr>
                <w:sz w:val="16"/>
              </w:rPr>
            </w:pPr>
            <w:r w:rsidRPr="003D4C82">
              <w:rPr>
                <w:sz w:val="16"/>
              </w:rPr>
              <w:t xml:space="preserve">On the </w:t>
            </w:r>
            <w:r w:rsidRPr="003D4C82">
              <w:rPr>
                <w:rStyle w:val="SAPScreenElement"/>
                <w:sz w:val="16"/>
              </w:rPr>
              <w:t>Invoice XXXXXXXX(F2) Display: Overview of Billing Items</w:t>
            </w:r>
            <w:r w:rsidRPr="003D4C82">
              <w:rPr>
                <w:sz w:val="16"/>
              </w:rPr>
              <w:t xml:space="preserve"> screen, choose </w:t>
            </w:r>
            <w:r w:rsidRPr="003D4C82">
              <w:rPr>
                <w:rStyle w:val="SAPScreenElement"/>
                <w:sz w:val="16"/>
              </w:rPr>
              <w:t>More &gt; Goto &gt; Header &gt; Output</w:t>
            </w:r>
            <w:r w:rsidRPr="003D4C82">
              <w:rPr>
                <w:sz w:val="16"/>
              </w:rPr>
              <w:t>.</w:t>
            </w:r>
          </w:p>
        </w:tc>
        <w:tc>
          <w:tcPr>
            <w:tcW w:w="0" w:type="auto"/>
          </w:tcPr>
          <w:p w14:paraId="04D7AFF8" w14:textId="77777777" w:rsidR="0056683A" w:rsidRPr="003D4C82" w:rsidRDefault="003D4C82">
            <w:pPr>
              <w:rPr>
                <w:sz w:val="16"/>
              </w:rPr>
            </w:pPr>
            <w:r w:rsidRPr="003D4C82">
              <w:rPr>
                <w:sz w:val="16"/>
              </w:rPr>
              <w:t xml:space="preserve">The </w:t>
            </w:r>
            <w:r w:rsidRPr="003D4C82">
              <w:rPr>
                <w:rStyle w:val="SAPScreenElement"/>
                <w:sz w:val="16"/>
              </w:rPr>
              <w:t>Invoice XXXXXXXX(F2) Display: Output</w:t>
            </w:r>
            <w:r w:rsidRPr="003D4C82">
              <w:rPr>
                <w:sz w:val="16"/>
              </w:rPr>
              <w:t xml:space="preserve"> screen is displayed.</w:t>
            </w:r>
          </w:p>
        </w:tc>
        <w:tc>
          <w:tcPr>
            <w:tcW w:w="0" w:type="auto"/>
          </w:tcPr>
          <w:p w14:paraId="61865E5C" w14:textId="77777777" w:rsidR="003D4C82" w:rsidRPr="003D4C82" w:rsidRDefault="003D4C82">
            <w:pPr>
              <w:rPr>
                <w:sz w:val="16"/>
              </w:rPr>
            </w:pPr>
          </w:p>
        </w:tc>
      </w:tr>
      <w:tr w:rsidR="0056683A" w:rsidRPr="003D4C82" w14:paraId="4F1501CE" w14:textId="77777777" w:rsidTr="003D4C82">
        <w:tc>
          <w:tcPr>
            <w:tcW w:w="0" w:type="auto"/>
          </w:tcPr>
          <w:p w14:paraId="53963613" w14:textId="77777777" w:rsidR="0056683A" w:rsidRPr="003D4C82" w:rsidRDefault="003D4C82">
            <w:pPr>
              <w:rPr>
                <w:sz w:val="16"/>
              </w:rPr>
            </w:pPr>
            <w:r w:rsidRPr="003D4C82">
              <w:rPr>
                <w:sz w:val="16"/>
              </w:rPr>
              <w:t>5</w:t>
            </w:r>
          </w:p>
        </w:tc>
        <w:tc>
          <w:tcPr>
            <w:tcW w:w="0" w:type="auto"/>
          </w:tcPr>
          <w:p w14:paraId="44A55D54" w14:textId="77777777" w:rsidR="0056683A" w:rsidRPr="003D4C82" w:rsidRDefault="003D4C82">
            <w:pPr>
              <w:rPr>
                <w:sz w:val="16"/>
              </w:rPr>
            </w:pPr>
            <w:r w:rsidRPr="003D4C82">
              <w:rPr>
                <w:rStyle w:val="SAPEmphasis"/>
                <w:sz w:val="16"/>
              </w:rPr>
              <w:t>Display Print Preview</w:t>
            </w:r>
          </w:p>
        </w:tc>
        <w:tc>
          <w:tcPr>
            <w:tcW w:w="0" w:type="auto"/>
          </w:tcPr>
          <w:p w14:paraId="16FA44F9" w14:textId="77777777" w:rsidR="0056683A" w:rsidRPr="003D4C82" w:rsidRDefault="003D4C82">
            <w:pPr>
              <w:rPr>
                <w:sz w:val="16"/>
              </w:rPr>
            </w:pPr>
            <w:r w:rsidRPr="003D4C82">
              <w:rPr>
                <w:sz w:val="16"/>
              </w:rPr>
              <w:t xml:space="preserve">Select the output line and choose </w:t>
            </w:r>
            <w:r w:rsidRPr="003D4C82">
              <w:rPr>
                <w:rStyle w:val="SAPScreenElement"/>
                <w:sz w:val="16"/>
              </w:rPr>
              <w:t>Display Document</w:t>
            </w:r>
            <w:r w:rsidRPr="003D4C82">
              <w:rPr>
                <w:sz w:val="16"/>
              </w:rPr>
              <w:t>.</w:t>
            </w:r>
          </w:p>
        </w:tc>
        <w:tc>
          <w:tcPr>
            <w:tcW w:w="0" w:type="auto"/>
          </w:tcPr>
          <w:p w14:paraId="1A34B5B0" w14:textId="77777777" w:rsidR="0056683A" w:rsidRPr="003D4C82" w:rsidRDefault="003D4C82">
            <w:pPr>
              <w:rPr>
                <w:sz w:val="16"/>
              </w:rPr>
            </w:pPr>
            <w:r w:rsidRPr="003D4C82">
              <w:rPr>
                <w:sz w:val="16"/>
              </w:rPr>
              <w:t>Print preview for PDF file is displayed. The Solution Order is available on the print form.</w:t>
            </w:r>
          </w:p>
        </w:tc>
        <w:tc>
          <w:tcPr>
            <w:tcW w:w="0" w:type="auto"/>
          </w:tcPr>
          <w:p w14:paraId="732AE15F" w14:textId="77777777" w:rsidR="003D4C82" w:rsidRPr="003D4C82" w:rsidRDefault="003D4C82">
            <w:pPr>
              <w:rPr>
                <w:sz w:val="16"/>
              </w:rPr>
            </w:pPr>
          </w:p>
        </w:tc>
      </w:tr>
    </w:tbl>
    <w:p w14:paraId="73F32542" w14:textId="77777777" w:rsidR="003D4C82" w:rsidRDefault="003D4C82"/>
    <w:p w14:paraId="59E987B9" w14:textId="77777777" w:rsidR="003D4C82" w:rsidRDefault="003D4C82"/>
    <w:p w14:paraId="27511C09" w14:textId="77777777" w:rsidR="003D4C82" w:rsidRDefault="003D4C82"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D4C82" w14:paraId="78E6256E"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6DAD3B1A" w14:textId="77777777" w:rsidR="003D4C82" w:rsidRDefault="003D4C82" w:rsidP="00F11178">
            <w:r>
              <w:t>Type Style</w:t>
            </w:r>
          </w:p>
        </w:tc>
        <w:tc>
          <w:tcPr>
            <w:tcW w:w="11598" w:type="dxa"/>
          </w:tcPr>
          <w:p w14:paraId="29C154FD" w14:textId="77777777" w:rsidR="003D4C82" w:rsidRDefault="003D4C82" w:rsidP="00F11178">
            <w:r>
              <w:t>Description</w:t>
            </w:r>
          </w:p>
        </w:tc>
      </w:tr>
      <w:tr w:rsidR="003D4C82" w:rsidRPr="001B5034" w14:paraId="7771D372"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036DDA8" w14:textId="77777777" w:rsidR="003D4C82" w:rsidRPr="001B5034" w:rsidRDefault="003D4C82" w:rsidP="00F11178">
            <w:r w:rsidRPr="00601DC2">
              <w:rPr>
                <w:rStyle w:val="SAPScreenElement"/>
              </w:rPr>
              <w:t>Example</w:t>
            </w:r>
          </w:p>
        </w:tc>
        <w:tc>
          <w:tcPr>
            <w:tcW w:w="11598" w:type="dxa"/>
          </w:tcPr>
          <w:p w14:paraId="43E230B3" w14:textId="77777777" w:rsidR="003D4C82" w:rsidRDefault="003D4C82" w:rsidP="00F11178">
            <w:r w:rsidRPr="001B5034">
              <w:t>Words or characters quoted from the screen. These include field names, screen titles, pushbuttons labels, menu names, menu paths, and menu options.</w:t>
            </w:r>
          </w:p>
          <w:p w14:paraId="5773257B" w14:textId="77777777" w:rsidR="003D4C82" w:rsidRPr="001B5034" w:rsidRDefault="003D4C82" w:rsidP="00F11178">
            <w:r>
              <w:t>Textual c</w:t>
            </w:r>
            <w:r w:rsidRPr="001B5034">
              <w:t xml:space="preserve">ross-references to other </w:t>
            </w:r>
            <w:r>
              <w:t>documents</w:t>
            </w:r>
            <w:r w:rsidRPr="001B5034">
              <w:t>.</w:t>
            </w:r>
          </w:p>
        </w:tc>
      </w:tr>
      <w:tr w:rsidR="003D4C82" w:rsidRPr="001B5034" w14:paraId="2AECF160"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64C9AE9A" w14:textId="77777777" w:rsidR="003D4C82" w:rsidRPr="005A5AB7" w:rsidRDefault="003D4C82" w:rsidP="00F11178">
            <w:pPr>
              <w:rPr>
                <w:rStyle w:val="SAPEmphasis"/>
              </w:rPr>
            </w:pPr>
            <w:r w:rsidRPr="00D61EBC">
              <w:rPr>
                <w:rStyle w:val="SAPEmphasis"/>
              </w:rPr>
              <w:t>Example</w:t>
            </w:r>
          </w:p>
        </w:tc>
        <w:tc>
          <w:tcPr>
            <w:tcW w:w="11598" w:type="dxa"/>
          </w:tcPr>
          <w:p w14:paraId="283C4342" w14:textId="77777777" w:rsidR="003D4C82" w:rsidRPr="001B5034" w:rsidRDefault="003D4C82" w:rsidP="00F11178">
            <w:r w:rsidRPr="001B5034">
              <w:t xml:space="preserve">Emphasized words or </w:t>
            </w:r>
            <w:r>
              <w:t>expressions.</w:t>
            </w:r>
          </w:p>
        </w:tc>
      </w:tr>
      <w:tr w:rsidR="003D4C82" w:rsidRPr="001B5034" w14:paraId="4154BBC6"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5EF4C4C4" w14:textId="77777777" w:rsidR="003D4C82" w:rsidRPr="001B5034" w:rsidRDefault="003D4C82" w:rsidP="00F11178">
            <w:r w:rsidRPr="009A20CD">
              <w:rPr>
                <w:rStyle w:val="SAPMonospace"/>
              </w:rPr>
              <w:t>EXAMPLE</w:t>
            </w:r>
          </w:p>
        </w:tc>
        <w:tc>
          <w:tcPr>
            <w:tcW w:w="11598" w:type="dxa"/>
          </w:tcPr>
          <w:p w14:paraId="6F2D8BAF" w14:textId="77777777" w:rsidR="003D4C82" w:rsidRPr="001B5034" w:rsidRDefault="003D4C82"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D4C82" w:rsidRPr="001B5034" w14:paraId="5F68417D"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6AB476DD" w14:textId="77777777" w:rsidR="003D4C82" w:rsidRPr="005411A0" w:rsidRDefault="003D4C82" w:rsidP="00F11178">
            <w:pPr>
              <w:rPr>
                <w:rStyle w:val="SAPMonospace"/>
              </w:rPr>
            </w:pPr>
            <w:r w:rsidRPr="005411A0">
              <w:rPr>
                <w:rStyle w:val="SAPMonospace"/>
              </w:rPr>
              <w:t>Example</w:t>
            </w:r>
          </w:p>
        </w:tc>
        <w:tc>
          <w:tcPr>
            <w:tcW w:w="11598" w:type="dxa"/>
          </w:tcPr>
          <w:p w14:paraId="2840F79E" w14:textId="77777777" w:rsidR="003D4C82" w:rsidRPr="001B5034" w:rsidRDefault="003D4C82" w:rsidP="00F11178">
            <w:r w:rsidRPr="001B5034">
              <w:t>Output on the screen. This includes file and directory names and their paths, messages, names of variables and parameters, source text, and names of installation, upgrade and database tools.</w:t>
            </w:r>
          </w:p>
        </w:tc>
      </w:tr>
      <w:tr w:rsidR="003D4C82" w:rsidRPr="001B5034" w14:paraId="7A420CC3"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DA53120" w14:textId="77777777" w:rsidR="003D4C82" w:rsidRPr="005A5AB7" w:rsidRDefault="003D4C82" w:rsidP="00F11178">
            <w:pPr>
              <w:rPr>
                <w:rStyle w:val="SAPEmphasis"/>
              </w:rPr>
            </w:pPr>
            <w:r w:rsidRPr="006F3BFA">
              <w:rPr>
                <w:rStyle w:val="SAPUserEntry"/>
              </w:rPr>
              <w:t>Example</w:t>
            </w:r>
          </w:p>
        </w:tc>
        <w:tc>
          <w:tcPr>
            <w:tcW w:w="11598" w:type="dxa"/>
          </w:tcPr>
          <w:p w14:paraId="055A74DE" w14:textId="77777777" w:rsidR="003D4C82" w:rsidRPr="001B5034" w:rsidRDefault="003D4C82" w:rsidP="00F11178">
            <w:r w:rsidRPr="001B5034">
              <w:t>Exact user entry. These are words or characters that you enter in the system exactly as they appear in the documentation.</w:t>
            </w:r>
          </w:p>
        </w:tc>
      </w:tr>
      <w:tr w:rsidR="003D4C82" w:rsidRPr="001B5034" w14:paraId="69B76E87"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2F083CF" w14:textId="77777777" w:rsidR="003D4C82" w:rsidRPr="006F3BFA" w:rsidRDefault="003D4C82" w:rsidP="00F11178">
            <w:pPr>
              <w:rPr>
                <w:rStyle w:val="SAPUserEntry"/>
              </w:rPr>
            </w:pPr>
            <w:r w:rsidRPr="006F3BFA">
              <w:rPr>
                <w:rStyle w:val="SAPUserEntry"/>
              </w:rPr>
              <w:t>&lt;Example&gt;</w:t>
            </w:r>
          </w:p>
        </w:tc>
        <w:tc>
          <w:tcPr>
            <w:tcW w:w="11598" w:type="dxa"/>
          </w:tcPr>
          <w:p w14:paraId="6FFD767C" w14:textId="77777777" w:rsidR="003D4C82" w:rsidRPr="001B5034" w:rsidRDefault="003D4C82" w:rsidP="00F11178">
            <w:r w:rsidRPr="001B5034">
              <w:t>Variable user entry. Angle brackets indicate that you replace these words and characters with appropriate entries to make entries in the system.</w:t>
            </w:r>
          </w:p>
        </w:tc>
      </w:tr>
      <w:tr w:rsidR="003D4C82" w:rsidRPr="001B5034" w14:paraId="66C4BF13"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D181812" w14:textId="77777777" w:rsidR="003D4C82" w:rsidRPr="00601DC2" w:rsidRDefault="003D4C82" w:rsidP="00F11178">
            <w:pPr>
              <w:rPr>
                <w:rStyle w:val="SAPKeyboard"/>
              </w:rPr>
            </w:pPr>
            <w:r w:rsidRPr="005E595C">
              <w:rPr>
                <w:rStyle w:val="SAPKeyboard"/>
              </w:rPr>
              <w:t>EXAMPLE</w:t>
            </w:r>
          </w:p>
        </w:tc>
        <w:tc>
          <w:tcPr>
            <w:tcW w:w="11598" w:type="dxa"/>
          </w:tcPr>
          <w:p w14:paraId="60603B03" w14:textId="77777777" w:rsidR="003D4C82" w:rsidRPr="001B5034" w:rsidRDefault="003D4C82"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4E325B4" w14:textId="77777777" w:rsidR="003D4C82" w:rsidRDefault="003D4C82" w:rsidP="00371575"/>
    <w:p w14:paraId="392A3026" w14:textId="77777777" w:rsidR="003D4C82" w:rsidRPr="00416A0C" w:rsidRDefault="003D4C82" w:rsidP="00371575">
      <w:pPr>
        <w:sectPr w:rsidR="003D4C82" w:rsidRPr="00416A0C" w:rsidSect="003D4C82">
          <w:headerReference w:type="even" r:id="rId20"/>
          <w:headerReference w:type="default" r:id="rId21"/>
          <w:footerReference w:type="even" r:id="rId22"/>
          <w:footerReference w:type="default" r:id="rId23"/>
          <w:headerReference w:type="first" r:id="rId24"/>
          <w:footerReference w:type="first" r:id="rId2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D4C82" w14:paraId="09B1D381" w14:textId="77777777" w:rsidTr="00F11178">
        <w:trPr>
          <w:trHeight w:hRule="exact" w:val="227"/>
        </w:trPr>
        <w:tc>
          <w:tcPr>
            <w:tcW w:w="3969" w:type="dxa"/>
            <w:shd w:val="clear" w:color="auto" w:fill="auto"/>
            <w:tcMar>
              <w:top w:w="0" w:type="dxa"/>
              <w:bottom w:w="0" w:type="dxa"/>
            </w:tcMar>
          </w:tcPr>
          <w:p w14:paraId="2285FFC4" w14:textId="77777777" w:rsidR="003D4C82" w:rsidRDefault="003D4C82" w:rsidP="00F11178"/>
        </w:tc>
      </w:tr>
      <w:tr w:rsidR="003D4C82" w14:paraId="09C848FB" w14:textId="77777777" w:rsidTr="00F11178">
        <w:trPr>
          <w:trHeight w:hRule="exact" w:val="1134"/>
        </w:trPr>
        <w:tc>
          <w:tcPr>
            <w:tcW w:w="3969" w:type="dxa"/>
            <w:shd w:val="clear" w:color="auto" w:fill="FFFFFF" w:themeFill="background1"/>
          </w:tcPr>
          <w:p w14:paraId="060BB26A" w14:textId="77777777" w:rsidR="003D4C82" w:rsidRDefault="003D4C82" w:rsidP="00F11178">
            <w:pPr>
              <w:pStyle w:val="SAPLastPageGray"/>
            </w:pPr>
            <w:r w:rsidRPr="00447440">
              <w:rPr>
                <w:color w:val="auto"/>
              </w:rPr>
              <w:t>www.sap.com</w:t>
            </w:r>
            <w:r>
              <w:t>/contactsap</w:t>
            </w:r>
          </w:p>
        </w:tc>
      </w:tr>
      <w:tr w:rsidR="003D4C82" w14:paraId="391F59A6" w14:textId="77777777" w:rsidTr="00F11178">
        <w:trPr>
          <w:trHeight w:val="8120"/>
        </w:trPr>
        <w:tc>
          <w:tcPr>
            <w:tcW w:w="3969" w:type="dxa"/>
            <w:shd w:val="clear" w:color="auto" w:fill="FFFFFF" w:themeFill="background1"/>
            <w:vAlign w:val="bottom"/>
          </w:tcPr>
          <w:p w14:paraId="63A468B3" w14:textId="77777777" w:rsidR="003D4C82" w:rsidRPr="00CD309F" w:rsidRDefault="003D4C82" w:rsidP="00F11178">
            <w:pPr>
              <w:pStyle w:val="SAPLastPageNormal"/>
              <w:rPr>
                <w:lang w:val="en-US"/>
              </w:rPr>
            </w:pPr>
            <w:bookmarkStart w:id="3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6"/>
          </w:p>
          <w:p w14:paraId="3551789D" w14:textId="77777777" w:rsidR="003D4C82" w:rsidRDefault="003D4C82" w:rsidP="00F11178">
            <w:pPr>
              <w:rPr>
                <w:rFonts w:cs="Arial"/>
                <w:sz w:val="12"/>
                <w:szCs w:val="18"/>
              </w:rPr>
            </w:pPr>
            <w:bookmarkStart w:id="3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18CF3DB" w14:textId="77777777" w:rsidR="003D4C82" w:rsidRPr="00F42CDC" w:rsidRDefault="003D4C82"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773E3B6" w14:textId="77777777" w:rsidR="003D4C82" w:rsidRPr="00F42CDC" w:rsidRDefault="003D4C82"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3F39E13" w14:textId="77777777" w:rsidR="003D4C82" w:rsidRPr="00F42CDC" w:rsidRDefault="003D4C82"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4041A65" w14:textId="26D12A9F" w:rsidR="003D4C82" w:rsidRDefault="003D4C82" w:rsidP="00F11178">
            <w:pPr>
              <w:pStyle w:val="SAPLastPageNormal"/>
              <w:rPr>
                <w:lang w:val="en-US"/>
              </w:rPr>
            </w:pPr>
            <w:r w:rsidRPr="00F42CDC">
              <w:rPr>
                <w:lang w:val="en-US"/>
              </w:rPr>
              <w:t xml:space="preserve">See </w:t>
            </w:r>
            <w:hyperlink r:id="rId2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7"/>
          </w:p>
          <w:p w14:paraId="7C753FD9" w14:textId="77777777" w:rsidR="003D4C82" w:rsidRPr="00907380" w:rsidRDefault="003D4C82" w:rsidP="00F11178">
            <w:pPr>
              <w:pStyle w:val="SAPMaterialNumber"/>
            </w:pPr>
          </w:p>
        </w:tc>
      </w:tr>
    </w:tbl>
    <w:p w14:paraId="02BF0BDA" w14:textId="77777777" w:rsidR="003D4C82" w:rsidRPr="00371575" w:rsidRDefault="003D4C82" w:rsidP="00371575">
      <w:pPr>
        <w:pStyle w:val="SAPLastPageNormal"/>
        <w:rPr>
          <w:lang w:val="en-US"/>
        </w:rPr>
      </w:pPr>
      <w:r>
        <w:rPr>
          <w:noProof/>
        </w:rPr>
        <w:drawing>
          <wp:anchor distT="0" distB="0" distL="114300" distR="114300" simplePos="0" relativeHeight="251662336" behindDoc="1" locked="0" layoutInCell="1" allowOverlap="1" wp14:anchorId="763655CD" wp14:editId="1D868EB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D4C82" w:rsidRPr="00371575" w:rsidSect="003D4C82">
      <w:footerReference w:type="even" r:id="rId27"/>
      <w:footerReference w:type="default" r:id="rId28"/>
      <w:footerReference w:type="first" r:id="rId2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858CA" w14:textId="77777777" w:rsidR="003D4C82" w:rsidRDefault="003D4C82">
      <w:pPr>
        <w:spacing w:before="0" w:after="0" w:line="240" w:lineRule="auto"/>
      </w:pPr>
      <w:r>
        <w:separator/>
      </w:r>
    </w:p>
  </w:endnote>
  <w:endnote w:type="continuationSeparator" w:id="0">
    <w:p w14:paraId="3F404339" w14:textId="77777777" w:rsidR="003D4C82" w:rsidRDefault="003D4C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DFAA8" w14:textId="77777777" w:rsidR="003D4C82" w:rsidRDefault="003D4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D4C82" w:rsidRPr="005D1853" w14:paraId="7A528C5F" w14:textId="77777777" w:rsidTr="00A36EF3">
      <w:tc>
        <w:tcPr>
          <w:tcW w:w="5245" w:type="dxa"/>
          <w:vAlign w:val="bottom"/>
        </w:tcPr>
        <w:p w14:paraId="3F121A54" w14:textId="0495FBD3" w:rsidR="003D4C82" w:rsidRDefault="003D4C82" w:rsidP="00A36EF3">
          <w:pPr>
            <w:pStyle w:val="SAPFooterleft"/>
          </w:pPr>
          <w:fldSimple w:instr=" REF maintitle \* MERGEFORMAT ">
            <w:r w:rsidRPr="003D4C82">
              <w:t>Subscription Management with Sales Billing</w:t>
            </w:r>
            <w:r>
              <w:rPr>
                <w:u w:color="000000" w:themeColor="text1"/>
              </w:rPr>
              <w:t xml:space="preserve"> (57Z_DE)</w:t>
            </w:r>
          </w:fldSimple>
        </w:p>
        <w:p w14:paraId="3488ED12" w14:textId="7CE2B639" w:rsidR="003D4C82" w:rsidRPr="001B2C66" w:rsidRDefault="003D4C82"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3FB9C3E" w14:textId="5DD4F945" w:rsidR="003D4C82" w:rsidRPr="00860C35" w:rsidRDefault="003D4C82"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6A59BB0" w14:textId="77777777" w:rsidR="003D4C82" w:rsidRPr="004319A4" w:rsidRDefault="003D4C82"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BE005C2" w14:textId="77777777" w:rsidR="003D4C82" w:rsidRDefault="003D4C82" w:rsidP="00527DCC">
    <w:pPr>
      <w:pStyle w:val="Footer"/>
    </w:pPr>
  </w:p>
  <w:p w14:paraId="697E32A3" w14:textId="77777777" w:rsidR="003D4C82" w:rsidRPr="00E63F4C" w:rsidRDefault="003D4C8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AD43" w14:textId="77777777" w:rsidR="003D4C82" w:rsidRDefault="003D4C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7B80" w14:textId="77777777" w:rsidR="003D4C82" w:rsidRPr="003D4C82" w:rsidRDefault="003D4C82" w:rsidP="003D4C8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3595E" w14:textId="77777777" w:rsidR="003D4C82" w:rsidRPr="003D4C82" w:rsidRDefault="003D4C82" w:rsidP="003D4C8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DC08C" w14:textId="77777777" w:rsidR="003D4C82" w:rsidRPr="003D4C82" w:rsidRDefault="003D4C82" w:rsidP="003D4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A541C" w14:textId="77777777" w:rsidR="003D4C82" w:rsidRDefault="003D4C82">
      <w:pPr>
        <w:spacing w:before="0" w:after="0" w:line="240" w:lineRule="auto"/>
      </w:pPr>
      <w:r>
        <w:rPr>
          <w:color w:val="000000"/>
        </w:rPr>
        <w:separator/>
      </w:r>
    </w:p>
  </w:footnote>
  <w:footnote w:type="continuationSeparator" w:id="0">
    <w:p w14:paraId="1ADD6C9F" w14:textId="77777777" w:rsidR="003D4C82" w:rsidRDefault="003D4C8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5DF4" w14:textId="77777777" w:rsidR="003D4C82" w:rsidRDefault="003D4C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01E90" w14:textId="77777777" w:rsidR="003D4C82" w:rsidRDefault="003D4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0BEF8" w14:textId="77777777" w:rsidR="003D4C82" w:rsidRDefault="003D4C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1858D7"/>
    <w:multiLevelType w:val="multilevel"/>
    <w:tmpl w:val="123007D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D90A35"/>
    <w:multiLevelType w:val="multilevel"/>
    <w:tmpl w:val="AE207F0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1BC879E7"/>
    <w:multiLevelType w:val="multilevel"/>
    <w:tmpl w:val="D4067C6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B3292"/>
    <w:multiLevelType w:val="multilevel"/>
    <w:tmpl w:val="B480211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931012910">
    <w:abstractNumId w:val="20"/>
  </w:num>
  <w:num w:numId="2" w16cid:durableId="181091608">
    <w:abstractNumId w:val="18"/>
  </w:num>
  <w:num w:numId="3" w16cid:durableId="655498648">
    <w:abstractNumId w:val="12"/>
  </w:num>
  <w:num w:numId="4" w16cid:durableId="192303377">
    <w:abstractNumId w:val="14"/>
  </w:num>
  <w:num w:numId="5" w16cid:durableId="1953367096">
    <w:abstractNumId w:val="12"/>
    <w:lvlOverride w:ilvl="0"/>
  </w:num>
  <w:num w:numId="6" w16cid:durableId="1003050326">
    <w:abstractNumId w:val="12"/>
    <w:lvlOverride w:ilvl="0"/>
  </w:num>
  <w:num w:numId="7" w16cid:durableId="1677878347">
    <w:abstractNumId w:val="12"/>
    <w:lvlOverride w:ilvl="0"/>
  </w:num>
  <w:num w:numId="8" w16cid:durableId="1408726511">
    <w:abstractNumId w:val="12"/>
    <w:lvlOverride w:ilvl="0"/>
  </w:num>
  <w:num w:numId="9" w16cid:durableId="1929998209">
    <w:abstractNumId w:val="12"/>
    <w:lvlOverride w:ilvl="0"/>
  </w:num>
  <w:num w:numId="10" w16cid:durableId="1562868550">
    <w:abstractNumId w:val="18"/>
    <w:lvlOverride w:ilvl="0">
      <w:startOverride w:val="1"/>
    </w:lvlOverride>
  </w:num>
  <w:num w:numId="11" w16cid:durableId="427964333">
    <w:abstractNumId w:val="12"/>
    <w:lvlOverride w:ilvl="0"/>
  </w:num>
  <w:num w:numId="12" w16cid:durableId="185756796">
    <w:abstractNumId w:val="18"/>
    <w:lvlOverride w:ilvl="0">
      <w:startOverride w:val="1"/>
    </w:lvlOverride>
  </w:num>
  <w:num w:numId="13" w16cid:durableId="1374383907">
    <w:abstractNumId w:val="8"/>
  </w:num>
  <w:num w:numId="14" w16cid:durableId="824325495">
    <w:abstractNumId w:val="11"/>
  </w:num>
  <w:num w:numId="15" w16cid:durableId="1805733631">
    <w:abstractNumId w:val="3"/>
  </w:num>
  <w:num w:numId="16" w16cid:durableId="945429500">
    <w:abstractNumId w:val="11"/>
  </w:num>
  <w:num w:numId="17" w16cid:durableId="1620603389">
    <w:abstractNumId w:val="2"/>
  </w:num>
  <w:num w:numId="18" w16cid:durableId="202207452">
    <w:abstractNumId w:val="11"/>
  </w:num>
  <w:num w:numId="19" w16cid:durableId="1239754294">
    <w:abstractNumId w:val="9"/>
  </w:num>
  <w:num w:numId="20" w16cid:durableId="356852497">
    <w:abstractNumId w:val="9"/>
  </w:num>
  <w:num w:numId="21" w16cid:durableId="1837769104">
    <w:abstractNumId w:val="7"/>
  </w:num>
  <w:num w:numId="22" w16cid:durableId="569123720">
    <w:abstractNumId w:val="7"/>
  </w:num>
  <w:num w:numId="23" w16cid:durableId="879167545">
    <w:abstractNumId w:val="6"/>
  </w:num>
  <w:num w:numId="24" w16cid:durableId="724840340">
    <w:abstractNumId w:val="6"/>
  </w:num>
  <w:num w:numId="25" w16cid:durableId="17437630">
    <w:abstractNumId w:val="10"/>
  </w:num>
  <w:num w:numId="26" w16cid:durableId="859128172">
    <w:abstractNumId w:val="10"/>
  </w:num>
  <w:num w:numId="27" w16cid:durableId="411590956">
    <w:abstractNumId w:val="10"/>
  </w:num>
  <w:num w:numId="28" w16cid:durableId="1220165271">
    <w:abstractNumId w:val="10"/>
  </w:num>
  <w:num w:numId="29" w16cid:durableId="699477308">
    <w:abstractNumId w:val="10"/>
  </w:num>
  <w:num w:numId="30" w16cid:durableId="2119176483">
    <w:abstractNumId w:val="21"/>
  </w:num>
  <w:num w:numId="31" w16cid:durableId="815493409">
    <w:abstractNumId w:val="24"/>
  </w:num>
  <w:num w:numId="32" w16cid:durableId="2025354671">
    <w:abstractNumId w:val="5"/>
  </w:num>
  <w:num w:numId="33" w16cid:durableId="787966571">
    <w:abstractNumId w:val="4"/>
  </w:num>
  <w:num w:numId="34" w16cid:durableId="1835995642">
    <w:abstractNumId w:val="1"/>
  </w:num>
  <w:num w:numId="35" w16cid:durableId="923876289">
    <w:abstractNumId w:val="0"/>
  </w:num>
  <w:num w:numId="36" w16cid:durableId="1738938807">
    <w:abstractNumId w:val="16"/>
  </w:num>
  <w:num w:numId="37" w16cid:durableId="1705444852">
    <w:abstractNumId w:val="13"/>
  </w:num>
  <w:num w:numId="38" w16cid:durableId="711732629">
    <w:abstractNumId w:val="19"/>
  </w:num>
  <w:num w:numId="39" w16cid:durableId="756513378">
    <w:abstractNumId w:val="23"/>
  </w:num>
  <w:num w:numId="40" w16cid:durableId="76295953">
    <w:abstractNumId w:val="15"/>
  </w:num>
  <w:num w:numId="41" w16cid:durableId="1516730281">
    <w:abstractNumId w:val="22"/>
  </w:num>
  <w:num w:numId="42" w16cid:durableId="1076322328">
    <w:abstractNumId w:val="8"/>
    <w:lvlOverride w:ilvl="0">
      <w:startOverride w:val="1"/>
    </w:lvlOverride>
  </w:num>
  <w:num w:numId="43" w16cid:durableId="2146072851">
    <w:abstractNumId w:val="8"/>
    <w:lvlOverride w:ilvl="0">
      <w:startOverride w:val="1"/>
    </w:lvlOverride>
  </w:num>
  <w:num w:numId="44" w16cid:durableId="598636005">
    <w:abstractNumId w:val="25"/>
  </w:num>
  <w:num w:numId="45" w16cid:durableId="539896784">
    <w:abstractNumId w:val="17"/>
  </w:num>
  <w:num w:numId="46" w16cid:durableId="16312024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502317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6683A"/>
    <w:rsid w:val="003D4C82"/>
    <w:rsid w:val="0056683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E1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C8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D4C82"/>
    <w:pPr>
      <w:keepNext/>
      <w:keepLines/>
      <w:pageBreakBefore/>
      <w:numPr>
        <w:numId w:val="2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D4C8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D4C82"/>
    <w:pPr>
      <w:numPr>
        <w:ilvl w:val="2"/>
      </w:numPr>
      <w:ind w:left="1134" w:hanging="1134"/>
      <w:outlineLvl w:val="2"/>
    </w:pPr>
    <w:rPr>
      <w:bCs/>
    </w:rPr>
  </w:style>
  <w:style w:type="paragraph" w:styleId="Heading4">
    <w:name w:val="heading 4"/>
    <w:basedOn w:val="Heading2"/>
    <w:next w:val="Normal"/>
    <w:link w:val="Heading4Char"/>
    <w:unhideWhenUsed/>
    <w:qFormat/>
    <w:rsid w:val="003D4C82"/>
    <w:pPr>
      <w:numPr>
        <w:ilvl w:val="3"/>
      </w:numPr>
      <w:ind w:left="1418" w:hanging="1418"/>
      <w:outlineLvl w:val="3"/>
    </w:pPr>
    <w:rPr>
      <w:bCs/>
      <w:iCs/>
    </w:rPr>
  </w:style>
  <w:style w:type="paragraph" w:styleId="Heading5">
    <w:name w:val="heading 5"/>
    <w:basedOn w:val="Heading2"/>
    <w:next w:val="Normal"/>
    <w:link w:val="Heading5Char"/>
    <w:unhideWhenUsed/>
    <w:qFormat/>
    <w:rsid w:val="003D4C82"/>
    <w:pPr>
      <w:numPr>
        <w:ilvl w:val="4"/>
      </w:numPr>
      <w:ind w:left="1701" w:hanging="1701"/>
      <w:outlineLvl w:val="4"/>
    </w:pPr>
  </w:style>
  <w:style w:type="paragraph" w:styleId="Heading6">
    <w:name w:val="heading 6"/>
    <w:basedOn w:val="Heading2"/>
    <w:next w:val="Normal"/>
    <w:link w:val="Heading6Char"/>
    <w:uiPriority w:val="9"/>
    <w:unhideWhenUsed/>
    <w:rsid w:val="003D4C82"/>
    <w:pPr>
      <w:numPr>
        <w:ilvl w:val="5"/>
      </w:numPr>
      <w:ind w:left="1871" w:hanging="1871"/>
      <w:outlineLvl w:val="5"/>
    </w:pPr>
    <w:rPr>
      <w:iCs/>
    </w:rPr>
  </w:style>
  <w:style w:type="paragraph" w:styleId="Heading7">
    <w:name w:val="heading 7"/>
    <w:basedOn w:val="Heading2"/>
    <w:next w:val="Normal"/>
    <w:link w:val="Heading7Char"/>
    <w:uiPriority w:val="9"/>
    <w:unhideWhenUsed/>
    <w:rsid w:val="003D4C82"/>
    <w:pPr>
      <w:numPr>
        <w:ilvl w:val="6"/>
      </w:numPr>
      <w:ind w:left="1985" w:hanging="1985"/>
      <w:outlineLvl w:val="6"/>
    </w:pPr>
    <w:rPr>
      <w:iCs/>
    </w:rPr>
  </w:style>
  <w:style w:type="paragraph" w:styleId="Heading8">
    <w:name w:val="heading 8"/>
    <w:basedOn w:val="Heading2"/>
    <w:next w:val="Normal"/>
    <w:link w:val="Heading8Char"/>
    <w:uiPriority w:val="9"/>
    <w:unhideWhenUsed/>
    <w:rsid w:val="003D4C8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D4C82"/>
    <w:pPr>
      <w:numPr>
        <w:ilvl w:val="8"/>
      </w:numPr>
      <w:ind w:left="2495" w:hanging="2495"/>
      <w:outlineLvl w:val="8"/>
    </w:pPr>
    <w:rPr>
      <w:iCs/>
      <w:szCs w:val="20"/>
    </w:rPr>
  </w:style>
  <w:style w:type="character" w:default="1" w:styleId="DefaultParagraphFont">
    <w:name w:val="Default Paragraph Font"/>
    <w:uiPriority w:val="1"/>
    <w:semiHidden/>
    <w:unhideWhenUsed/>
    <w:rsid w:val="003D4C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4C8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D4C8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D4C8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D4C8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D4C8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D4C8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D4C8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D4C8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D4C8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D4C82"/>
    <w:pPr>
      <w:keepNext w:val="0"/>
      <w:spacing w:before="0"/>
    </w:pPr>
  </w:style>
  <w:style w:type="paragraph" w:styleId="TOC3">
    <w:name w:val="toc 3"/>
    <w:basedOn w:val="TOC1"/>
    <w:autoRedefine/>
    <w:uiPriority w:val="39"/>
    <w:unhideWhenUsed/>
    <w:rsid w:val="003D4C82"/>
    <w:pPr>
      <w:keepNext w:val="0"/>
      <w:tabs>
        <w:tab w:val="left" w:pos="1418"/>
      </w:tabs>
      <w:spacing w:before="0"/>
      <w:ind w:left="1418" w:hanging="794"/>
    </w:pPr>
  </w:style>
  <w:style w:type="paragraph" w:styleId="TOC4">
    <w:name w:val="toc 4"/>
    <w:basedOn w:val="TOC3"/>
    <w:next w:val="Normal"/>
    <w:autoRedefine/>
    <w:uiPriority w:val="39"/>
    <w:unhideWhenUsed/>
    <w:rsid w:val="003D4C82"/>
    <w:pPr>
      <w:tabs>
        <w:tab w:val="left" w:pos="1985"/>
      </w:tabs>
      <w:ind w:right="851"/>
    </w:pPr>
  </w:style>
  <w:style w:type="paragraph" w:styleId="TOC5">
    <w:name w:val="toc 5"/>
    <w:basedOn w:val="TOC4"/>
    <w:next w:val="Normal"/>
    <w:autoRedefine/>
    <w:uiPriority w:val="39"/>
    <w:unhideWhenUsed/>
    <w:rsid w:val="003D4C82"/>
  </w:style>
  <w:style w:type="character" w:customStyle="1" w:styleId="SAPKeyboard">
    <w:name w:val="SAP_Keyboard"/>
    <w:basedOn w:val="SAPMonospace"/>
    <w:uiPriority w:val="1"/>
    <w:qFormat/>
    <w:rsid w:val="003D4C8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D4C82"/>
    <w:pPr>
      <w:keepLines/>
      <w:spacing w:before="240" w:after="240" w:line="360" w:lineRule="auto"/>
      <w:jc w:val="center"/>
    </w:pPr>
    <w:rPr>
      <w:sz w:val="16"/>
    </w:rPr>
  </w:style>
  <w:style w:type="character" w:customStyle="1" w:styleId="StandardChar">
    <w:name w:val="Standard Char"/>
    <w:basedOn w:val="DefaultParagraphFont"/>
    <w:link w:val="Standard"/>
    <w:rsid w:val="003D4C82"/>
    <w:rPr>
      <w:sz w:val="20"/>
      <w:szCs w:val="24"/>
    </w:rPr>
  </w:style>
  <w:style w:type="character" w:customStyle="1" w:styleId="TitleChar">
    <w:name w:val="Title Char"/>
    <w:basedOn w:val="StandardChar"/>
    <w:link w:val="Title"/>
    <w:uiPriority w:val="10"/>
    <w:rsid w:val="003D4C82"/>
    <w:rPr>
      <w:rFonts w:cs="Arial"/>
      <w:b/>
      <w:bCs/>
      <w:color w:val="333399"/>
      <w:sz w:val="48"/>
      <w:szCs w:val="32"/>
    </w:rPr>
  </w:style>
  <w:style w:type="character" w:customStyle="1" w:styleId="SAPGraphicParagraphChar">
    <w:name w:val="SAP_GraphicParagraph Char"/>
    <w:basedOn w:val="TitleChar"/>
    <w:link w:val="SAPGraphicParagraph"/>
    <w:rsid w:val="003D4C82"/>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D4C8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D4C82"/>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D4C82"/>
    <w:pPr>
      <w:numPr>
        <w:numId w:val="0"/>
      </w:numPr>
      <w:outlineLvl w:val="9"/>
    </w:pPr>
  </w:style>
  <w:style w:type="character" w:customStyle="1" w:styleId="SAPHeading1NoNumberChar">
    <w:name w:val="SAP_Heading1NoNumber Char"/>
    <w:basedOn w:val="TitleChar"/>
    <w:link w:val="SAPHeading1NoNumber"/>
    <w:rsid w:val="003D4C82"/>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D4C8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D4C8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D4C8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D4C82"/>
    <w:pPr>
      <w:numPr>
        <w:numId w:val="47"/>
      </w:numPr>
    </w:pPr>
  </w:style>
  <w:style w:type="paragraph" w:styleId="ListNumber2">
    <w:name w:val="List Number 2"/>
    <w:basedOn w:val="Normal"/>
    <w:uiPriority w:val="99"/>
    <w:qFormat/>
    <w:rsid w:val="003D4C82"/>
    <w:pPr>
      <w:numPr>
        <w:ilvl w:val="1"/>
        <w:numId w:val="47"/>
      </w:numPr>
    </w:pPr>
  </w:style>
  <w:style w:type="paragraph" w:styleId="ListNumber3">
    <w:name w:val="List Number 3"/>
    <w:basedOn w:val="Normal"/>
    <w:uiPriority w:val="99"/>
    <w:qFormat/>
    <w:rsid w:val="003D4C82"/>
    <w:pPr>
      <w:numPr>
        <w:ilvl w:val="2"/>
        <w:numId w:val="47"/>
      </w:numPr>
    </w:pPr>
  </w:style>
  <w:style w:type="paragraph" w:styleId="ListBullet">
    <w:name w:val="List Bullet"/>
    <w:basedOn w:val="Normal"/>
    <w:uiPriority w:val="99"/>
    <w:qFormat/>
    <w:rsid w:val="003D4C82"/>
    <w:pPr>
      <w:numPr>
        <w:numId w:val="19"/>
      </w:numPr>
      <w:ind w:left="341" w:hanging="284"/>
    </w:pPr>
  </w:style>
  <w:style w:type="paragraph" w:styleId="ListBullet2">
    <w:name w:val="List Bullet 2"/>
    <w:basedOn w:val="Normal"/>
    <w:uiPriority w:val="99"/>
    <w:qFormat/>
    <w:rsid w:val="003D4C82"/>
    <w:pPr>
      <w:numPr>
        <w:numId w:val="21"/>
      </w:numPr>
      <w:ind w:left="681" w:hanging="284"/>
    </w:pPr>
  </w:style>
  <w:style w:type="paragraph" w:styleId="ListBullet3">
    <w:name w:val="List Bullet 3"/>
    <w:basedOn w:val="Normal"/>
    <w:uiPriority w:val="99"/>
    <w:qFormat/>
    <w:rsid w:val="003D4C82"/>
    <w:pPr>
      <w:numPr>
        <w:numId w:val="23"/>
      </w:numPr>
      <w:ind w:left="1021" w:hanging="284"/>
    </w:pPr>
  </w:style>
  <w:style w:type="paragraph" w:styleId="ListContinue">
    <w:name w:val="List Continue"/>
    <w:basedOn w:val="Normal"/>
    <w:uiPriority w:val="99"/>
    <w:qFormat/>
    <w:rsid w:val="003D4C82"/>
    <w:pPr>
      <w:ind w:left="340"/>
    </w:pPr>
  </w:style>
  <w:style w:type="paragraph" w:styleId="ListContinue2">
    <w:name w:val="List Continue 2"/>
    <w:basedOn w:val="Normal"/>
    <w:uiPriority w:val="99"/>
    <w:qFormat/>
    <w:rsid w:val="003D4C82"/>
    <w:pPr>
      <w:ind w:left="680"/>
    </w:pPr>
  </w:style>
  <w:style w:type="paragraph" w:styleId="ListContinue3">
    <w:name w:val="List Continue 3"/>
    <w:basedOn w:val="Normal"/>
    <w:uiPriority w:val="99"/>
    <w:qFormat/>
    <w:rsid w:val="003D4C82"/>
    <w:pPr>
      <w:ind w:left="1021"/>
    </w:pPr>
  </w:style>
  <w:style w:type="character" w:customStyle="1" w:styleId="Heading1Char">
    <w:name w:val="Heading 1 Char"/>
    <w:basedOn w:val="DefaultParagraphFont"/>
    <w:link w:val="Heading1"/>
    <w:uiPriority w:val="9"/>
    <w:locked/>
    <w:rsid w:val="003D4C82"/>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D4C82"/>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D4C82"/>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D4C82"/>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D4C82"/>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D4C82"/>
    <w:rPr>
      <w:rFonts w:ascii="SAP-icons" w:hAnsi="SAP-icons" w:cs="Times New Roman"/>
      <w:color w:val="7F7F7F" w:themeColor="text1" w:themeTint="80"/>
      <w:sz w:val="18"/>
    </w:rPr>
  </w:style>
  <w:style w:type="table" w:styleId="TableGrid">
    <w:name w:val="Table Grid"/>
    <w:basedOn w:val="TableNormal"/>
    <w:uiPriority w:val="59"/>
    <w:rsid w:val="003D4C82"/>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D4C8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D4C8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D4C82"/>
    <w:rPr>
      <w:rFonts w:ascii="BentonSans Medium" w:hAnsi="BentonSans Medium"/>
      <w:sz w:val="20"/>
    </w:rPr>
  </w:style>
  <w:style w:type="paragraph" w:customStyle="1" w:styleId="SAPSecurityLevel">
    <w:name w:val="SAP_SecurityLevel"/>
    <w:basedOn w:val="SAPMainTitle"/>
    <w:locked/>
    <w:rsid w:val="003D4C8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D4C82"/>
    <w:rPr>
      <w:rFonts w:ascii="BentonSans Book" w:hAnsi="BentonSans Book" w:cs="Times New Roman"/>
      <w:color w:val="0076CB"/>
      <w:sz w:val="18"/>
      <w:u w:val="none"/>
    </w:rPr>
  </w:style>
  <w:style w:type="paragraph" w:customStyle="1" w:styleId="SAPMaterialNumber">
    <w:name w:val="SAP_MaterialNumber"/>
    <w:basedOn w:val="SAPDocumentVersion"/>
    <w:locked/>
    <w:rsid w:val="003D4C8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D4C82"/>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D4C8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D4C82"/>
    <w:rPr>
      <w:rFonts w:ascii="BentonSans Bold" w:hAnsi="BentonSans Bold" w:cs="Times New Roman"/>
    </w:rPr>
  </w:style>
  <w:style w:type="character" w:customStyle="1" w:styleId="SAPFooterSecurityLevel">
    <w:name w:val="SAP_Footer_SecurityLevel"/>
    <w:basedOn w:val="DefaultParagraphFont"/>
    <w:uiPriority w:val="1"/>
    <w:locked/>
    <w:rsid w:val="003D4C82"/>
    <w:rPr>
      <w:rFonts w:cs="Times New Roman"/>
      <w:caps/>
      <w:spacing w:val="6"/>
    </w:rPr>
  </w:style>
  <w:style w:type="paragraph" w:customStyle="1" w:styleId="SAPLastPageGray">
    <w:name w:val="SAP_LastPage_Gray"/>
    <w:basedOn w:val="Normal"/>
    <w:locked/>
    <w:rsid w:val="003D4C8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D4C82"/>
    <w:pPr>
      <w:spacing w:before="0" w:after="0" w:line="180" w:lineRule="exact"/>
    </w:pPr>
    <w:rPr>
      <w:rFonts w:cs="Arial"/>
      <w:sz w:val="12"/>
      <w:szCs w:val="18"/>
      <w:lang w:val="de-DE"/>
    </w:rPr>
  </w:style>
  <w:style w:type="paragraph" w:customStyle="1" w:styleId="SAPFooterright">
    <w:name w:val="SAP_Footer_right"/>
    <w:basedOn w:val="SAPFooterleft"/>
    <w:locked/>
    <w:rsid w:val="003D4C82"/>
    <w:pPr>
      <w:jc w:val="right"/>
    </w:pPr>
    <w:rPr>
      <w:noProof/>
    </w:rPr>
  </w:style>
  <w:style w:type="paragraph" w:customStyle="1" w:styleId="SAPFooterCurrentTopicRight">
    <w:name w:val="SAP_Footer_CurrentTopicRight"/>
    <w:basedOn w:val="SAPFooterright"/>
    <w:qFormat/>
    <w:locked/>
    <w:rsid w:val="003D4C82"/>
    <w:rPr>
      <w:rFonts w:ascii="BentonSans Bold" w:hAnsi="BentonSans Bold"/>
    </w:rPr>
  </w:style>
  <w:style w:type="paragraph" w:customStyle="1" w:styleId="SAPFooterCurrentTopicLeft">
    <w:name w:val="SAP_Footer_CurrentTopicLeft"/>
    <w:basedOn w:val="SAPFooterleft"/>
    <w:qFormat/>
    <w:locked/>
    <w:rsid w:val="003D4C82"/>
    <w:rPr>
      <w:rFonts w:ascii="BentonSans Bold" w:hAnsi="BentonSans Bold"/>
    </w:rPr>
  </w:style>
  <w:style w:type="paragraph" w:styleId="Header">
    <w:name w:val="header"/>
    <w:basedOn w:val="Normal"/>
    <w:link w:val="HeaderChar"/>
    <w:uiPriority w:val="99"/>
    <w:unhideWhenUsed/>
    <w:rsid w:val="003D4C8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D4C82"/>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D4C82"/>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D4C82"/>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D4C82"/>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D4C82"/>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D4C82"/>
    <w:pPr>
      <w:spacing w:before="120"/>
    </w:pPr>
    <w:rPr>
      <w:color w:val="000000" w:themeColor="text1"/>
      <w:sz w:val="28"/>
    </w:rPr>
  </w:style>
  <w:style w:type="paragraph" w:styleId="BalloonText">
    <w:name w:val="Balloon Text"/>
    <w:basedOn w:val="Normal"/>
    <w:link w:val="BalloonTextChar"/>
    <w:uiPriority w:val="99"/>
    <w:semiHidden/>
    <w:unhideWhenUsed/>
    <w:rsid w:val="003D4C8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C82"/>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D4C82"/>
    <w:pPr>
      <w:spacing w:before="1080"/>
    </w:pPr>
    <w:rPr>
      <w:b/>
      <w:color w:val="999999"/>
      <w:sz w:val="20"/>
    </w:rPr>
  </w:style>
  <w:style w:type="paragraph" w:customStyle="1" w:styleId="SAPTargetAudience">
    <w:name w:val="SAP_TargetAudience"/>
    <w:basedOn w:val="Normal"/>
    <w:locked/>
    <w:rsid w:val="003D4C82"/>
    <w:pPr>
      <w:ind w:left="170" w:right="170"/>
    </w:pPr>
  </w:style>
  <w:style w:type="table" w:customStyle="1" w:styleId="LightShading1">
    <w:name w:val="Light Shading1"/>
    <w:basedOn w:val="TableNormal"/>
    <w:uiPriority w:val="60"/>
    <w:locked/>
    <w:rsid w:val="003D4C82"/>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D4C82"/>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D4C82"/>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D4C8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D4C82"/>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D4C8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D4C8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D4C82"/>
    <w:pPr>
      <w:ind w:left="680"/>
    </w:pPr>
  </w:style>
  <w:style w:type="paragraph" w:customStyle="1" w:styleId="SAPGreenTextNotPrinted">
    <w:name w:val="SAP_GreenText_(NotPrinted)"/>
    <w:basedOn w:val="Normal"/>
    <w:next w:val="Normal"/>
    <w:link w:val="SAPGreenTextNotPrintedChar"/>
    <w:qFormat/>
    <w:rsid w:val="003D4C82"/>
    <w:rPr>
      <w:rFonts w:ascii="BentonSans Regular Italic" w:hAnsi="BentonSans Regular Italic"/>
      <w:vanish/>
      <w:color w:val="7B7B7B" w:themeColor="accent3" w:themeShade="BF"/>
    </w:rPr>
  </w:style>
  <w:style w:type="paragraph" w:customStyle="1" w:styleId="SAPHeader">
    <w:name w:val="SAP_Header"/>
    <w:basedOn w:val="Normal"/>
    <w:locked/>
    <w:rsid w:val="003D4C8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D4C82"/>
    <w:rPr>
      <w:rFonts w:cs="Times New Roman"/>
      <w:color w:val="808080"/>
    </w:rPr>
  </w:style>
  <w:style w:type="character" w:styleId="FollowedHyperlink">
    <w:name w:val="FollowedHyperlink"/>
    <w:basedOn w:val="DefaultParagraphFont"/>
    <w:uiPriority w:val="99"/>
    <w:semiHidden/>
    <w:unhideWhenUsed/>
    <w:rsid w:val="003D4C82"/>
    <w:rPr>
      <w:rFonts w:cs="Times New Roman"/>
      <w:color w:val="954F72" w:themeColor="followedHyperlink"/>
      <w:u w:val="single"/>
    </w:rPr>
  </w:style>
  <w:style w:type="character" w:styleId="SubtleEmphasis">
    <w:name w:val="Subtle Emphasis"/>
    <w:basedOn w:val="DefaultParagraphFont"/>
    <w:uiPriority w:val="19"/>
    <w:rsid w:val="003D4C82"/>
    <w:rPr>
      <w:rFonts w:cs="Times New Roman"/>
      <w:i/>
      <w:iCs/>
      <w:color w:val="808080" w:themeColor="text1" w:themeTint="7F"/>
    </w:rPr>
  </w:style>
  <w:style w:type="character" w:styleId="Strong">
    <w:name w:val="Strong"/>
    <w:basedOn w:val="DefaultParagraphFont"/>
    <w:uiPriority w:val="22"/>
    <w:rsid w:val="003D4C82"/>
    <w:rPr>
      <w:rFonts w:cs="Times New Roman"/>
      <w:b/>
      <w:bCs/>
    </w:rPr>
  </w:style>
  <w:style w:type="paragraph" w:customStyle="1" w:styleId="SAPCopyrightShort">
    <w:name w:val="SAP_CopyrightShort"/>
    <w:basedOn w:val="Normal"/>
    <w:locked/>
    <w:rsid w:val="003D4C82"/>
    <w:pPr>
      <w:spacing w:before="11760" w:after="0" w:line="220" w:lineRule="exact"/>
      <w:ind w:left="-1418" w:right="-567"/>
    </w:pPr>
  </w:style>
  <w:style w:type="paragraph" w:customStyle="1" w:styleId="SAPLastPageCopyright">
    <w:name w:val="SAP_LastPage_Copyright"/>
    <w:basedOn w:val="SAPCopyrightShort"/>
    <w:locked/>
    <w:rsid w:val="003D4C82"/>
  </w:style>
  <w:style w:type="paragraph" w:styleId="List">
    <w:name w:val="List"/>
    <w:basedOn w:val="Normal"/>
    <w:uiPriority w:val="99"/>
    <w:unhideWhenUsed/>
    <w:rsid w:val="003D4C82"/>
    <w:pPr>
      <w:ind w:left="340" w:hanging="340"/>
      <w:contextualSpacing/>
    </w:pPr>
  </w:style>
  <w:style w:type="paragraph" w:styleId="List2">
    <w:name w:val="List 2"/>
    <w:basedOn w:val="Normal"/>
    <w:uiPriority w:val="99"/>
    <w:unhideWhenUsed/>
    <w:rsid w:val="003D4C82"/>
    <w:pPr>
      <w:ind w:left="680" w:hanging="340"/>
      <w:contextualSpacing/>
    </w:pPr>
  </w:style>
  <w:style w:type="paragraph" w:styleId="List3">
    <w:name w:val="List 3"/>
    <w:basedOn w:val="Normal"/>
    <w:uiPriority w:val="99"/>
    <w:unhideWhenUsed/>
    <w:rsid w:val="003D4C82"/>
    <w:pPr>
      <w:ind w:left="1020" w:hanging="340"/>
      <w:contextualSpacing/>
    </w:pPr>
  </w:style>
  <w:style w:type="paragraph" w:styleId="DocumentMap">
    <w:name w:val="Document Map"/>
    <w:basedOn w:val="Normal"/>
    <w:link w:val="DocumentMapChar"/>
    <w:uiPriority w:val="99"/>
    <w:semiHidden/>
    <w:unhideWhenUsed/>
    <w:rsid w:val="003D4C8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D4C82"/>
    <w:rPr>
      <w:rFonts w:ascii="Tahoma" w:eastAsia="MS Mincho" w:hAnsi="Tahoma"/>
      <w:color w:val="000000" w:themeColor="text1"/>
      <w:kern w:val="0"/>
      <w:sz w:val="16"/>
      <w:szCs w:val="16"/>
      <w:lang w:eastAsia="en-US"/>
    </w:rPr>
  </w:style>
  <w:style w:type="paragraph" w:styleId="NoSpacing">
    <w:name w:val="No Spacing"/>
    <w:link w:val="NoSpacingChar"/>
    <w:uiPriority w:val="1"/>
    <w:rsid w:val="003D4C82"/>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D4C82"/>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D4C82"/>
    <w:rPr>
      <w:rFonts w:cs="Times New Roman"/>
      <w:i/>
      <w:iCs/>
    </w:rPr>
  </w:style>
  <w:style w:type="paragraph" w:styleId="Quote">
    <w:name w:val="Quote"/>
    <w:basedOn w:val="Normal"/>
    <w:next w:val="Normal"/>
    <w:link w:val="QuoteChar"/>
    <w:uiPriority w:val="29"/>
    <w:rsid w:val="003D4C82"/>
    <w:rPr>
      <w:i/>
      <w:iCs/>
    </w:rPr>
  </w:style>
  <w:style w:type="character" w:customStyle="1" w:styleId="QuoteChar">
    <w:name w:val="Quote Char"/>
    <w:basedOn w:val="DefaultParagraphFont"/>
    <w:link w:val="Quote"/>
    <w:uiPriority w:val="29"/>
    <w:rsid w:val="003D4C82"/>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D4C82"/>
    <w:rPr>
      <w:rFonts w:cs="Times New Roman"/>
      <w:smallCaps/>
      <w:color w:val="ED7D31" w:themeColor="accent2"/>
      <w:u w:val="single"/>
    </w:rPr>
  </w:style>
  <w:style w:type="paragraph" w:styleId="IntenseQuote">
    <w:name w:val="Intense Quote"/>
    <w:basedOn w:val="Normal"/>
    <w:next w:val="Normal"/>
    <w:link w:val="IntenseQuoteChar"/>
    <w:uiPriority w:val="30"/>
    <w:rsid w:val="003D4C8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D4C82"/>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D4C82"/>
    <w:rPr>
      <w:rFonts w:cs="Times New Roman"/>
      <w:b/>
      <w:bCs/>
      <w:smallCaps/>
      <w:color w:val="ED7D31" w:themeColor="accent2"/>
      <w:spacing w:val="5"/>
      <w:u w:val="single"/>
    </w:rPr>
  </w:style>
  <w:style w:type="character" w:styleId="IntenseEmphasis">
    <w:name w:val="Intense Emphasis"/>
    <w:basedOn w:val="DefaultParagraphFont"/>
    <w:uiPriority w:val="21"/>
    <w:rsid w:val="003D4C82"/>
    <w:rPr>
      <w:rFonts w:cs="Times New Roman"/>
      <w:b/>
      <w:bCs/>
      <w:i/>
      <w:iCs/>
      <w:color w:val="4472C4" w:themeColor="accent1"/>
    </w:rPr>
  </w:style>
  <w:style w:type="paragraph" w:styleId="ListParagraph">
    <w:name w:val="List Paragraph"/>
    <w:basedOn w:val="Normal"/>
    <w:uiPriority w:val="34"/>
    <w:rsid w:val="003D4C82"/>
    <w:pPr>
      <w:ind w:left="720"/>
      <w:contextualSpacing/>
    </w:pPr>
  </w:style>
  <w:style w:type="character" w:styleId="BookTitle">
    <w:name w:val="Book Title"/>
    <w:basedOn w:val="DefaultParagraphFont"/>
    <w:uiPriority w:val="33"/>
    <w:rsid w:val="003D4C82"/>
    <w:rPr>
      <w:rFonts w:cs="Times New Roman"/>
      <w:b/>
      <w:bCs/>
      <w:smallCaps/>
      <w:spacing w:val="5"/>
    </w:rPr>
  </w:style>
  <w:style w:type="character" w:customStyle="1" w:styleId="SAPTextReference">
    <w:name w:val="SAP_TextReference"/>
    <w:basedOn w:val="SAPScreenElement"/>
    <w:uiPriority w:val="1"/>
    <w:qFormat/>
    <w:rsid w:val="003D4C82"/>
    <w:rPr>
      <w:rFonts w:ascii="BentonSans Book Italic" w:hAnsi="BentonSans Book Italic" w:cs="Times New Roman"/>
      <w:color w:val="auto"/>
    </w:rPr>
  </w:style>
  <w:style w:type="character" w:customStyle="1" w:styleId="Superscript">
    <w:name w:val="Superscript"/>
    <w:basedOn w:val="DefaultParagraphFont"/>
    <w:uiPriority w:val="1"/>
    <w:rsid w:val="003D4C82"/>
    <w:rPr>
      <w:rFonts w:cs="Times New Roman"/>
      <w:vertAlign w:val="superscript"/>
    </w:rPr>
  </w:style>
  <w:style w:type="character" w:customStyle="1" w:styleId="SAPGreenTextNotPrintedChar">
    <w:name w:val="SAP_GreenText_(NotPrinted) Char"/>
    <w:basedOn w:val="DefaultParagraphFont"/>
    <w:link w:val="SAPGreenTextNotPrinted"/>
    <w:rsid w:val="003D4C82"/>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D4C82"/>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D4C8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D4C82"/>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D4C82"/>
    <w:pPr>
      <w:spacing w:before="0" w:after="200" w:line="240" w:lineRule="auto"/>
    </w:pPr>
    <w:rPr>
      <w:i/>
      <w:iCs/>
      <w:color w:val="44546A" w:themeColor="text2"/>
      <w:szCs w:val="18"/>
    </w:rPr>
  </w:style>
  <w:style w:type="paragraph" w:customStyle="1" w:styleId="SAPXMLCodeblock">
    <w:name w:val="SAP_XML_Codeblock"/>
    <w:basedOn w:val="Normal"/>
    <w:qFormat/>
    <w:rsid w:val="003D4C8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hyperlink" Target="https://revenue.cloud.sap/" TargetMode="External"/><Relationship Id="rId26"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eader" Target="header1.xm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5a3861e6e0a64295b8b436f1466cd4b7.html?version=2023"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https://revenue.cloud.sap/"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AC068E0BEB14262BF0C4CDB68B24A8E"/>
        <w:category>
          <w:name w:val="General"/>
          <w:gallery w:val="placeholder"/>
        </w:category>
        <w:types>
          <w:type w:val="bbPlcHdr"/>
        </w:types>
        <w:behaviors>
          <w:behavior w:val="content"/>
        </w:behaviors>
        <w:guid w:val="{439C8E0E-C094-46E1-8164-45D21061FA67}"/>
      </w:docPartPr>
      <w:docPartBody>
        <w:p w:rsidR="001F4328" w:rsidRDefault="001F4328" w:rsidP="001F4328">
          <w:pPr>
            <w:pStyle w:val="DAC068E0BEB14262BF0C4CDB68B24A8E"/>
          </w:pPr>
          <w:r>
            <w:t>Enter Scope Item Name</w:t>
          </w:r>
        </w:p>
      </w:docPartBody>
    </w:docPart>
    <w:docPart>
      <w:docPartPr>
        <w:name w:val="0475DD55F46E4A22BDB2836F34B3CB21"/>
        <w:category>
          <w:name w:val="General"/>
          <w:gallery w:val="placeholder"/>
        </w:category>
        <w:types>
          <w:type w:val="bbPlcHdr"/>
        </w:types>
        <w:behaviors>
          <w:behavior w:val="content"/>
        </w:behaviors>
        <w:guid w:val="{523F2ED4-8A3D-4CFB-87BC-AF8695384D31}"/>
      </w:docPartPr>
      <w:docPartBody>
        <w:p w:rsidR="001F4328" w:rsidRDefault="001F4328" w:rsidP="001F4328">
          <w:pPr>
            <w:pStyle w:val="0475DD55F46E4A22BDB2836F34B3CB2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328"/>
    <w:rsid w:val="001F432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84CFD04497642C1A5007DF760A7F325">
    <w:name w:val="284CFD04497642C1A5007DF760A7F325"/>
    <w:rsid w:val="001F4328"/>
  </w:style>
  <w:style w:type="paragraph" w:customStyle="1" w:styleId="DAC068E0BEB14262BF0C4CDB68B24A8E">
    <w:name w:val="DAC068E0BEB14262BF0C4CDB68B24A8E"/>
    <w:rsid w:val="001F4328"/>
  </w:style>
  <w:style w:type="paragraph" w:customStyle="1" w:styleId="0475DD55F46E4A22BDB2836F34B3CB21">
    <w:name w:val="0475DD55F46E4A22BDB2836F34B3CB21"/>
    <w:rsid w:val="001F4328"/>
  </w:style>
  <w:style w:type="paragraph" w:customStyle="1" w:styleId="1C8D3FF2905A46F298FC0D81D0D79A4B">
    <w:name w:val="1C8D3FF2905A46F298FC0D81D0D79A4B"/>
    <w:rsid w:val="001F4328"/>
  </w:style>
  <w:style w:type="paragraph" w:customStyle="1" w:styleId="B997AD954005431586190165E2D01EF1">
    <w:name w:val="B997AD954005431586190165E2D01EF1"/>
    <w:rsid w:val="001F43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3194</Words>
  <Characters>18207</Characters>
  <Application>Microsoft Office Word</Application>
  <DocSecurity>4</DocSecurity>
  <Lines>151</Lines>
  <Paragraphs>42</Paragraphs>
  <ScaleCrop>false</ScaleCrop>
  <Company/>
  <LinksUpToDate>false</LinksUpToDate>
  <CharactersWithSpaces>21359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2024-09-05T07:08:00Z</dcterms:created>
  <dcterms:modified xsi:type="dcterms:W3CDTF">2024-09-05T07:08:00Z</dcterms:modified>
</cp:coreProperties>
</file>